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3C9EE5" w14:textId="77777777" w:rsidR="00F81493" w:rsidRDefault="003C7D2D">
      <w:pPr>
        <w:rPr>
          <w:lang w:val="nl-NL"/>
        </w:rPr>
      </w:pPr>
      <w:r w:rsidRPr="00F23C0A">
        <w:rPr>
          <w:b/>
          <w:bCs/>
          <w:lang w:val="nl-NL"/>
        </w:rPr>
        <w:t>Nota</w:t>
      </w:r>
      <w:r w:rsidR="00A47B30" w:rsidRPr="00F23C0A">
        <w:rPr>
          <w:b/>
          <w:bCs/>
          <w:lang w:val="nl-NL"/>
        </w:rPr>
        <w:t xml:space="preserve"> </w:t>
      </w:r>
      <w:r w:rsidR="00F23C0A" w:rsidRPr="00F23C0A">
        <w:rPr>
          <w:b/>
          <w:bCs/>
          <w:lang w:val="nl-NL"/>
        </w:rPr>
        <w:t>‘</w:t>
      </w:r>
      <w:r w:rsidR="00A47B30" w:rsidRPr="00F23C0A">
        <w:rPr>
          <w:b/>
          <w:bCs/>
          <w:lang w:val="nl-NL"/>
        </w:rPr>
        <w:t>inzet ALD-middelen</w:t>
      </w:r>
      <w:r w:rsidR="00F23C0A" w:rsidRPr="00F23C0A">
        <w:rPr>
          <w:b/>
          <w:bCs/>
          <w:lang w:val="nl-NL"/>
        </w:rPr>
        <w:t>:</w:t>
      </w:r>
      <w:r w:rsidR="00A47B30" w:rsidRPr="00F23C0A">
        <w:rPr>
          <w:b/>
          <w:bCs/>
          <w:lang w:val="nl-NL"/>
        </w:rPr>
        <w:t xml:space="preserve"> 202</w:t>
      </w:r>
      <w:r w:rsidR="00F23C0A" w:rsidRPr="00F23C0A">
        <w:rPr>
          <w:b/>
          <w:bCs/>
          <w:lang w:val="nl-NL"/>
        </w:rPr>
        <w:t>6-2031</w:t>
      </w:r>
      <w:r w:rsidR="00A47B30">
        <w:rPr>
          <w:lang w:val="nl-NL"/>
        </w:rPr>
        <w:tab/>
      </w:r>
    </w:p>
    <w:p w14:paraId="667956A4" w14:textId="56E6E99D" w:rsidR="003C7D2D" w:rsidRDefault="00F81493">
      <w:pPr>
        <w:pBdr>
          <w:bottom w:val="single" w:sz="12" w:space="1" w:color="auto"/>
        </w:pBdr>
        <w:rPr>
          <w:lang w:val="nl-NL"/>
        </w:rPr>
      </w:pPr>
      <w:r>
        <w:rPr>
          <w:lang w:val="nl-NL"/>
        </w:rPr>
        <w:t xml:space="preserve">Interlokale Vereniging </w:t>
      </w:r>
      <w:r w:rsidR="00755343">
        <w:rPr>
          <w:lang w:val="nl-NL"/>
        </w:rPr>
        <w:t>Noorderkempen</w:t>
      </w:r>
      <w:r>
        <w:rPr>
          <w:lang w:val="nl-NL"/>
        </w:rPr>
        <w:tab/>
      </w:r>
      <w:r>
        <w:rPr>
          <w:lang w:val="nl-NL"/>
        </w:rPr>
        <w:tab/>
      </w:r>
      <w:r>
        <w:rPr>
          <w:lang w:val="nl-NL"/>
        </w:rPr>
        <w:tab/>
      </w:r>
      <w:r>
        <w:rPr>
          <w:lang w:val="nl-NL"/>
        </w:rPr>
        <w:tab/>
      </w:r>
      <w:r w:rsidR="00755343">
        <w:rPr>
          <w:lang w:val="nl-NL"/>
        </w:rPr>
        <w:t xml:space="preserve"> </w:t>
      </w:r>
      <w:r w:rsidR="00755343">
        <w:rPr>
          <w:lang w:val="nl-NL"/>
        </w:rPr>
        <w:tab/>
      </w:r>
      <w:r w:rsidR="00F23C0A">
        <w:rPr>
          <w:lang w:val="nl-NL"/>
        </w:rPr>
        <w:tab/>
      </w:r>
      <w:r w:rsidR="00A47B30">
        <w:rPr>
          <w:lang w:val="nl-NL"/>
        </w:rPr>
        <w:t>16/12/2025</w:t>
      </w:r>
    </w:p>
    <w:p w14:paraId="168B8E31" w14:textId="77777777" w:rsidR="00755343" w:rsidRDefault="00755343">
      <w:pPr>
        <w:rPr>
          <w:lang w:val="nl-NL"/>
        </w:rPr>
      </w:pPr>
    </w:p>
    <w:p w14:paraId="2C3D1D61" w14:textId="10CCD35F" w:rsidR="00A47B30" w:rsidRDefault="00A47B30" w:rsidP="007B4E3E">
      <w:pPr>
        <w:pBdr>
          <w:top w:val="single" w:sz="4" w:space="1" w:color="auto"/>
          <w:left w:val="single" w:sz="4" w:space="4" w:color="auto"/>
          <w:bottom w:val="single" w:sz="4" w:space="1" w:color="auto"/>
          <w:right w:val="single" w:sz="4" w:space="4" w:color="auto"/>
        </w:pBdr>
        <w:rPr>
          <w:lang w:val="nl-NL"/>
        </w:rPr>
      </w:pPr>
      <w:r w:rsidRPr="00615134">
        <w:rPr>
          <w:u w:val="single"/>
          <w:lang w:val="nl-NL"/>
        </w:rPr>
        <w:t>Vraag</w:t>
      </w:r>
      <w:r w:rsidR="00755343">
        <w:rPr>
          <w:lang w:val="nl-NL"/>
        </w:rPr>
        <w:t xml:space="preserve">: </w:t>
      </w:r>
      <w:r w:rsidR="00AE14A9">
        <w:rPr>
          <w:lang w:val="nl-NL"/>
        </w:rPr>
        <w:t xml:space="preserve"> zijn de lokale besturen van ILV Noorderkempen akkoord </w:t>
      </w:r>
      <w:r w:rsidR="00C57600">
        <w:rPr>
          <w:lang w:val="nl-NL"/>
        </w:rPr>
        <w:t>om de ALD WSE-middelen</w:t>
      </w:r>
      <w:r w:rsidR="00B57497">
        <w:rPr>
          <w:lang w:val="nl-NL"/>
        </w:rPr>
        <w:t xml:space="preserve"> (gedeeltelijk) bovenlokaal in te zetten vanaf 2026 tot 2030?</w:t>
      </w:r>
      <w:r w:rsidR="00F03395">
        <w:rPr>
          <w:lang w:val="nl-NL"/>
        </w:rPr>
        <w:t xml:space="preserve"> </w:t>
      </w:r>
    </w:p>
    <w:p w14:paraId="6E16A1EE" w14:textId="5A7F616F" w:rsidR="003C7D2D" w:rsidRDefault="003C7D2D">
      <w:pPr>
        <w:rPr>
          <w:lang w:val="nl-NL"/>
        </w:rPr>
      </w:pPr>
    </w:p>
    <w:p w14:paraId="5C61EFE4" w14:textId="6B451EDE" w:rsidR="00533798" w:rsidRPr="002630E2" w:rsidRDefault="00533798" w:rsidP="006D45DA">
      <w:pPr>
        <w:pStyle w:val="Lijstalinea"/>
        <w:numPr>
          <w:ilvl w:val="0"/>
          <w:numId w:val="6"/>
        </w:numPr>
        <w:rPr>
          <w:b/>
          <w:bCs/>
          <w:lang w:val="nl-NL"/>
        </w:rPr>
      </w:pPr>
      <w:r w:rsidRPr="002630E2">
        <w:rPr>
          <w:b/>
          <w:bCs/>
          <w:lang w:val="nl-NL"/>
        </w:rPr>
        <w:t xml:space="preserve">Situering </w:t>
      </w:r>
    </w:p>
    <w:p w14:paraId="258A9183" w14:textId="34FD17F4" w:rsidR="00740EC9" w:rsidRDefault="7DB410B3" w:rsidP="740A6979">
      <w:pPr>
        <w:spacing w:line="276" w:lineRule="auto"/>
        <w:rPr>
          <w:rFonts w:ascii="Aptos" w:eastAsia="Aptos" w:hAnsi="Aptos" w:cs="Aptos"/>
          <w:lang w:val="nl"/>
        </w:rPr>
      </w:pPr>
      <w:r w:rsidRPr="0CA0714A">
        <w:rPr>
          <w:rFonts w:ascii="Aptos" w:eastAsia="Aptos" w:hAnsi="Aptos" w:cs="Aptos"/>
          <w:lang w:val="nl"/>
        </w:rPr>
        <w:t xml:space="preserve">De overgangsmaatregelen voor initiatieven </w:t>
      </w:r>
      <w:r w:rsidR="28B24083" w:rsidRPr="0CA0714A">
        <w:rPr>
          <w:rFonts w:ascii="Aptos" w:eastAsia="Aptos" w:hAnsi="Aptos" w:cs="Aptos"/>
          <w:lang w:val="nl"/>
        </w:rPr>
        <w:t>binnen de</w:t>
      </w:r>
      <w:r w:rsidRPr="0CA0714A">
        <w:rPr>
          <w:rFonts w:ascii="Aptos" w:eastAsia="Aptos" w:hAnsi="Aptos" w:cs="Aptos"/>
          <w:lang w:val="nl"/>
        </w:rPr>
        <w:t xml:space="preserve"> Lokale Diensteneconomie (LDE) naar het systeem </w:t>
      </w:r>
      <w:r w:rsidR="7F190AF0" w:rsidRPr="0CA0714A">
        <w:rPr>
          <w:rFonts w:ascii="Aptos" w:eastAsia="Aptos" w:hAnsi="Aptos" w:cs="Aptos"/>
          <w:lang w:val="nl"/>
        </w:rPr>
        <w:t>v</w:t>
      </w:r>
      <w:r w:rsidR="48241B74" w:rsidRPr="0CA0714A">
        <w:rPr>
          <w:rFonts w:ascii="Aptos" w:eastAsia="Aptos" w:hAnsi="Aptos" w:cs="Aptos"/>
          <w:lang w:val="nl"/>
        </w:rPr>
        <w:t>an</w:t>
      </w:r>
      <w:r w:rsidRPr="0CA0714A">
        <w:rPr>
          <w:rFonts w:ascii="Aptos" w:eastAsia="Aptos" w:hAnsi="Aptos" w:cs="Aptos"/>
          <w:lang w:val="nl"/>
        </w:rPr>
        <w:t xml:space="preserve"> ‘Aanvullende lokale diensten’ (ALD) liepen af op 31 december 2025. In deze overgangsperiode werden de middelen van de Vlaamse overheid WSE voor de klaverbladfinanciering van deze initiatieven geregeld via de lokale besturen, die wegens technische redenen als doorgeefluik dienst deden</w:t>
      </w:r>
      <w:r w:rsidR="0881DCA0" w:rsidRPr="0CA0714A">
        <w:rPr>
          <w:rFonts w:ascii="Aptos" w:eastAsia="Aptos" w:hAnsi="Aptos" w:cs="Aptos"/>
          <w:lang w:val="nl"/>
        </w:rPr>
        <w:t xml:space="preserve"> (= ALD middelen)</w:t>
      </w:r>
      <w:r w:rsidRPr="0CA0714A">
        <w:rPr>
          <w:rFonts w:ascii="Aptos" w:eastAsia="Aptos" w:hAnsi="Aptos" w:cs="Aptos"/>
          <w:lang w:val="nl"/>
        </w:rPr>
        <w:t xml:space="preserve">. </w:t>
      </w:r>
      <w:r w:rsidR="54780E7F" w:rsidRPr="0CA0714A">
        <w:rPr>
          <w:rFonts w:ascii="Aptos" w:eastAsia="Aptos" w:hAnsi="Aptos" w:cs="Aptos"/>
          <w:lang w:val="nl"/>
        </w:rPr>
        <w:t xml:space="preserve">Daarnaast deden de lokale besturen </w:t>
      </w:r>
      <w:r w:rsidR="39F2D38C" w:rsidRPr="0CA0714A">
        <w:rPr>
          <w:rFonts w:ascii="Aptos" w:eastAsia="Aptos" w:hAnsi="Aptos" w:cs="Aptos"/>
          <w:lang w:val="nl"/>
        </w:rPr>
        <w:t>i.k.v. deze klaverbladfinanciering</w:t>
      </w:r>
      <w:r w:rsidR="54780E7F" w:rsidRPr="0CA0714A">
        <w:rPr>
          <w:rFonts w:ascii="Aptos" w:eastAsia="Aptos" w:hAnsi="Aptos" w:cs="Aptos"/>
          <w:lang w:val="nl"/>
        </w:rPr>
        <w:t xml:space="preserve"> ook hun duit in het zakje uit eigen middelen</w:t>
      </w:r>
      <w:r w:rsidR="6CCA70E4" w:rsidRPr="0CA0714A">
        <w:rPr>
          <w:rFonts w:ascii="Aptos" w:eastAsia="Aptos" w:hAnsi="Aptos" w:cs="Aptos"/>
          <w:lang w:val="nl"/>
        </w:rPr>
        <w:t xml:space="preserve"> (de concrete afspraken zijn opgenomen in de opdrachtverklaring)</w:t>
      </w:r>
      <w:r w:rsidR="54780E7F" w:rsidRPr="0CA0714A">
        <w:rPr>
          <w:rFonts w:ascii="Aptos" w:eastAsia="Aptos" w:hAnsi="Aptos" w:cs="Aptos"/>
          <w:lang w:val="nl"/>
        </w:rPr>
        <w:t>.</w:t>
      </w:r>
    </w:p>
    <w:p w14:paraId="29B4C943" w14:textId="50AD2BB1" w:rsidR="00740EC9" w:rsidRDefault="7DB410B3" w:rsidP="740A6979">
      <w:pPr>
        <w:spacing w:line="276" w:lineRule="auto"/>
        <w:rPr>
          <w:rFonts w:ascii="Aptos" w:eastAsia="Aptos" w:hAnsi="Aptos" w:cs="Aptos"/>
          <w:lang w:val="nl"/>
        </w:rPr>
      </w:pPr>
      <w:r w:rsidRPr="740A6979">
        <w:rPr>
          <w:rFonts w:ascii="Aptos" w:eastAsia="Aptos" w:hAnsi="Aptos" w:cs="Aptos"/>
          <w:lang w:val="nl"/>
        </w:rPr>
        <w:t xml:space="preserve">Concreet voor onze regio werden deze middelen jaarlijks bezorgd aan de klusdienst WEB assist (zie punt ‘5.1 Inhoud – lokale sociaal economische samenwerkingen’) </w:t>
      </w:r>
      <w:r w:rsidR="20145E32" w:rsidRPr="58DEF362">
        <w:rPr>
          <w:rFonts w:ascii="Aptos" w:eastAsia="Aptos" w:hAnsi="Aptos" w:cs="Aptos"/>
          <w:lang w:val="nl"/>
        </w:rPr>
        <w:t>en</w:t>
      </w:r>
      <w:r w:rsidRPr="740A6979">
        <w:rPr>
          <w:rFonts w:ascii="Aptos" w:eastAsia="Aptos" w:hAnsi="Aptos" w:cs="Aptos"/>
          <w:lang w:val="nl"/>
        </w:rPr>
        <w:t xml:space="preserve"> aan andere sociaal economische partners zoals Natuurwerk.</w:t>
      </w:r>
    </w:p>
    <w:p w14:paraId="1659EAA0" w14:textId="724B2206" w:rsidR="00740EC9" w:rsidRDefault="7DB410B3" w:rsidP="740A6979">
      <w:pPr>
        <w:spacing w:line="276" w:lineRule="auto"/>
      </w:pPr>
      <w:r w:rsidRPr="740A6979">
        <w:rPr>
          <w:rFonts w:ascii="Aptos" w:eastAsia="Aptos" w:hAnsi="Aptos" w:cs="Aptos"/>
          <w:lang w:val="nl"/>
        </w:rPr>
        <w:t xml:space="preserve">Vanaf 2026 worden de middelen vanuit de Vlaamse overheid WEWIS (het vroegere WSE) samen met de projectmiddelen voor de regisseur sociale economie via een bijlage bij het gemeentefonds overgemaakt aan de lokale besturen, in bijlage. </w:t>
      </w:r>
      <w:r w:rsidRPr="740A6979">
        <w:rPr>
          <w:rFonts w:ascii="Aptos" w:eastAsia="Aptos" w:hAnsi="Aptos" w:cs="Aptos"/>
          <w:lang w:val="nl-NL"/>
        </w:rPr>
        <w:t xml:space="preserve">Zo krijgt elk lokaal bestuur in Vlaanderen structurele middelen om te investeren in een </w:t>
      </w:r>
      <w:r w:rsidRPr="740A6979">
        <w:rPr>
          <w:rFonts w:ascii="Aptos" w:eastAsia="Aptos" w:hAnsi="Aptos" w:cs="Aptos"/>
          <w:b/>
          <w:bCs/>
          <w:lang w:val="nl-NL"/>
        </w:rPr>
        <w:t>lokaal sociale-economiebeleid</w:t>
      </w:r>
      <w:r w:rsidRPr="740A6979">
        <w:rPr>
          <w:rFonts w:ascii="Aptos" w:eastAsia="Aptos" w:hAnsi="Aptos" w:cs="Aptos"/>
          <w:lang w:val="nl-NL"/>
        </w:rPr>
        <w:t xml:space="preserve"> afgestemd op de lokale noden en beleidsprioriteiten. </w:t>
      </w:r>
      <w:r w:rsidRPr="740A6979">
        <w:rPr>
          <w:rFonts w:ascii="Aptos" w:eastAsia="Aptos" w:hAnsi="Aptos" w:cs="Aptos"/>
          <w:lang w:val="nl"/>
        </w:rPr>
        <w:t xml:space="preserve">Deze middelen en de besteding ervan kunnen zoals voorheen in de boekhouding / BBC geoormerkt worden, zodat WEWIS kan opvolgen, waartoe deze middelen worden aangewend. In 2028 is er nog voorzien in een omstandiger rapportering door de regisseur / het LB. </w:t>
      </w:r>
    </w:p>
    <w:p w14:paraId="2F4C976A" w14:textId="377A79FF" w:rsidR="00740EC9" w:rsidRDefault="7DB410B3" w:rsidP="740A6979">
      <w:pPr>
        <w:spacing w:line="276" w:lineRule="auto"/>
      </w:pPr>
      <w:r w:rsidRPr="740A6979">
        <w:rPr>
          <w:rFonts w:ascii="Aptos" w:eastAsia="Aptos" w:hAnsi="Aptos" w:cs="Aptos"/>
          <w:lang w:val="nl"/>
        </w:rPr>
        <w:t>Elk lokaal bestuur ontvangt dus een verhoogde bijdrage dan voorheen (zie puntje ‘2. Financieel’).</w:t>
      </w:r>
    </w:p>
    <w:p w14:paraId="3F52F36E" w14:textId="5B9FDE4E" w:rsidR="00740EC9" w:rsidRDefault="7DB410B3" w:rsidP="740A6979">
      <w:pPr>
        <w:spacing w:line="276" w:lineRule="auto"/>
      </w:pPr>
      <w:r w:rsidRPr="740A6979">
        <w:rPr>
          <w:rFonts w:ascii="Aptos" w:eastAsia="Aptos" w:hAnsi="Aptos" w:cs="Aptos"/>
          <w:lang w:val="nl"/>
        </w:rPr>
        <w:t xml:space="preserve">Tot en met 2025 ontving ILV Noorderkempen jaarlijks projectmiddelen voor de regierol van ongeveer </w:t>
      </w:r>
      <w:r w:rsidRPr="034ECC84">
        <w:rPr>
          <w:rFonts w:ascii="Aptos" w:eastAsia="Aptos" w:hAnsi="Aptos" w:cs="Aptos"/>
          <w:lang w:val="nl"/>
        </w:rPr>
        <w:t>51</w:t>
      </w:r>
      <w:r w:rsidR="0691DE26" w:rsidRPr="034ECC84">
        <w:rPr>
          <w:rFonts w:ascii="Aptos" w:eastAsia="Aptos" w:hAnsi="Aptos" w:cs="Aptos"/>
          <w:lang w:val="nl"/>
        </w:rPr>
        <w:t>.</w:t>
      </w:r>
      <w:r w:rsidRPr="034ECC84">
        <w:rPr>
          <w:rFonts w:ascii="Aptos" w:eastAsia="Aptos" w:hAnsi="Aptos" w:cs="Aptos"/>
          <w:lang w:val="nl"/>
        </w:rPr>
        <w:t>000</w:t>
      </w:r>
      <w:r w:rsidRPr="740A6979">
        <w:rPr>
          <w:rFonts w:ascii="Aptos" w:eastAsia="Aptos" w:hAnsi="Aptos" w:cs="Aptos"/>
          <w:lang w:val="nl"/>
        </w:rPr>
        <w:t xml:space="preserve"> euro. Concreet werd hiermee een gedeelte van de loonkost van de regisseur betaald. De resterende loonkost werd op het einde van het jaar doorgerekend aan de 6 lokale besturen.</w:t>
      </w:r>
    </w:p>
    <w:p w14:paraId="056A96D8" w14:textId="792C6F84" w:rsidR="00CB2D32" w:rsidRDefault="7DB410B3" w:rsidP="7934EE5E">
      <w:pPr>
        <w:spacing w:line="276" w:lineRule="auto"/>
        <w:rPr>
          <w:rFonts w:ascii="Aptos" w:eastAsia="Aptos" w:hAnsi="Aptos" w:cs="Aptos"/>
          <w:lang w:val="nl"/>
        </w:rPr>
      </w:pPr>
      <w:r w:rsidRPr="7934EE5E">
        <w:rPr>
          <w:rFonts w:ascii="Aptos" w:eastAsia="Aptos" w:hAnsi="Aptos" w:cs="Aptos"/>
          <w:lang w:val="nl"/>
        </w:rPr>
        <w:t>Deze projectmiddelen</w:t>
      </w:r>
      <w:r w:rsidR="00CB2D32" w:rsidRPr="7934EE5E">
        <w:rPr>
          <w:rFonts w:ascii="Aptos" w:eastAsia="Aptos" w:hAnsi="Aptos" w:cs="Aptos"/>
          <w:lang w:val="nl"/>
        </w:rPr>
        <w:t xml:space="preserve"> worden niet langer toegekend aan een bovenlokale werking, maar </w:t>
      </w:r>
      <w:r w:rsidR="000A4AAC" w:rsidRPr="7934EE5E">
        <w:rPr>
          <w:rFonts w:ascii="Aptos" w:eastAsia="Aptos" w:hAnsi="Aptos" w:cs="Aptos"/>
          <w:lang w:val="nl"/>
        </w:rPr>
        <w:t>worden rechtstreeks overgemaakt</w:t>
      </w:r>
      <w:r w:rsidR="00341426" w:rsidRPr="7934EE5E">
        <w:rPr>
          <w:rFonts w:ascii="Aptos" w:eastAsia="Aptos" w:hAnsi="Aptos" w:cs="Aptos"/>
          <w:lang w:val="nl"/>
        </w:rPr>
        <w:t xml:space="preserve"> </w:t>
      </w:r>
      <w:r w:rsidR="6C35C091" w:rsidRPr="7934EE5E">
        <w:rPr>
          <w:rFonts w:ascii="Aptos" w:eastAsia="Aptos" w:hAnsi="Aptos" w:cs="Aptos"/>
          <w:lang w:val="nl"/>
        </w:rPr>
        <w:t>aan</w:t>
      </w:r>
      <w:r w:rsidR="00341426" w:rsidRPr="7934EE5E">
        <w:rPr>
          <w:rFonts w:ascii="Aptos" w:eastAsia="Aptos" w:hAnsi="Aptos" w:cs="Aptos"/>
          <w:lang w:val="nl"/>
        </w:rPr>
        <w:t xml:space="preserve"> de lokale besturen.</w:t>
      </w:r>
    </w:p>
    <w:p w14:paraId="568D191C" w14:textId="511037DA" w:rsidR="00344118" w:rsidRDefault="00344118" w:rsidP="740A6979">
      <w:pPr>
        <w:spacing w:line="276" w:lineRule="auto"/>
      </w:pPr>
      <w:r w:rsidRPr="740A6979">
        <w:rPr>
          <w:rFonts w:ascii="Aptos" w:eastAsia="Aptos" w:hAnsi="Aptos" w:cs="Aptos"/>
          <w:u w:val="single"/>
          <w:lang w:val="nl"/>
        </w:rPr>
        <w:t>Wat wijzigt er vanaf 2026</w:t>
      </w:r>
      <w:r w:rsidRPr="740A6979">
        <w:rPr>
          <w:rFonts w:ascii="Aptos" w:eastAsia="Aptos" w:hAnsi="Aptos" w:cs="Aptos"/>
          <w:lang w:val="nl"/>
        </w:rPr>
        <w:t>:</w:t>
      </w:r>
    </w:p>
    <w:p w14:paraId="63917E96" w14:textId="66E4BB70" w:rsidR="00BF5F56" w:rsidRDefault="00BF5F56" w:rsidP="00C41A5E">
      <w:pPr>
        <w:pStyle w:val="Geenafstand"/>
      </w:pPr>
      <w:r w:rsidRPr="740A6979">
        <w:rPr>
          <w:rFonts w:ascii="Aptos" w:eastAsia="Aptos" w:hAnsi="Aptos" w:cs="Aptos"/>
          <w:lang w:val="nl"/>
        </w:rPr>
        <w:t>-einde overgangsmaatregels</w:t>
      </w:r>
    </w:p>
    <w:p w14:paraId="2E654D4C" w14:textId="15185ED8" w:rsidR="00344118" w:rsidRDefault="00344118" w:rsidP="00C41A5E">
      <w:pPr>
        <w:pStyle w:val="Geenafstand"/>
      </w:pPr>
      <w:r w:rsidRPr="740A6979">
        <w:rPr>
          <w:rFonts w:ascii="Aptos" w:eastAsia="Aptos" w:hAnsi="Aptos" w:cs="Aptos"/>
          <w:lang w:val="nl"/>
        </w:rPr>
        <w:lastRenderedPageBreak/>
        <w:t xml:space="preserve">-verhoogde bijdrage </w:t>
      </w:r>
      <w:r w:rsidR="424832C1" w:rsidRPr="6C0AFDA3">
        <w:rPr>
          <w:rFonts w:ascii="Aptos" w:eastAsia="Aptos" w:hAnsi="Aptos" w:cs="Aptos"/>
          <w:lang w:val="nl"/>
        </w:rPr>
        <w:t>WSE</w:t>
      </w:r>
      <w:r w:rsidRPr="740A6979">
        <w:rPr>
          <w:rFonts w:ascii="Aptos" w:eastAsia="Aptos" w:hAnsi="Aptos" w:cs="Aptos"/>
          <w:lang w:val="nl"/>
        </w:rPr>
        <w:t>-middelen</w:t>
      </w:r>
    </w:p>
    <w:p w14:paraId="1EB2C6E5" w14:textId="524A4054" w:rsidR="00344118" w:rsidRDefault="00344118" w:rsidP="00C41A5E">
      <w:pPr>
        <w:pStyle w:val="Geenafstand"/>
      </w:pPr>
      <w:r w:rsidRPr="740A6979">
        <w:rPr>
          <w:rFonts w:ascii="Aptos" w:eastAsia="Aptos" w:hAnsi="Aptos" w:cs="Aptos"/>
          <w:lang w:val="nl"/>
        </w:rPr>
        <w:t>-bijdrage toegekend aan</w:t>
      </w:r>
      <w:r w:rsidR="00C41A5E" w:rsidRPr="740A6979">
        <w:rPr>
          <w:rFonts w:ascii="Aptos" w:eastAsia="Aptos" w:hAnsi="Aptos" w:cs="Aptos"/>
          <w:lang w:val="nl"/>
        </w:rPr>
        <w:t xml:space="preserve"> bijlage in</w:t>
      </w:r>
      <w:r w:rsidRPr="740A6979">
        <w:rPr>
          <w:rFonts w:ascii="Aptos" w:eastAsia="Aptos" w:hAnsi="Aptos" w:cs="Aptos"/>
          <w:lang w:val="nl"/>
        </w:rPr>
        <w:t xml:space="preserve"> gemeentefonds</w:t>
      </w:r>
    </w:p>
    <w:p w14:paraId="0524E779" w14:textId="04599CD6" w:rsidR="000A3ED5" w:rsidRDefault="00C41A5E" w:rsidP="00C41A5E">
      <w:pPr>
        <w:pStyle w:val="Geenafstand"/>
      </w:pPr>
      <w:r w:rsidRPr="740A6979">
        <w:rPr>
          <w:rFonts w:ascii="Aptos" w:eastAsia="Aptos" w:hAnsi="Aptos" w:cs="Aptos"/>
          <w:lang w:val="nl"/>
        </w:rPr>
        <w:t>-geen rechtstreekse bovenlokale subsidiemiddelen</w:t>
      </w:r>
    </w:p>
    <w:p w14:paraId="34243189" w14:textId="5E2667A2" w:rsidR="00C41A5E" w:rsidRDefault="00C41A5E" w:rsidP="00C41A5E">
      <w:pPr>
        <w:pStyle w:val="Geenafstand"/>
        <w:rPr>
          <w:rFonts w:ascii="Aptos" w:eastAsia="Aptos" w:hAnsi="Aptos" w:cs="Aptos"/>
          <w:lang w:val="nl"/>
        </w:rPr>
      </w:pPr>
      <w:r w:rsidRPr="740A6979">
        <w:rPr>
          <w:rFonts w:ascii="Aptos" w:eastAsia="Aptos" w:hAnsi="Aptos" w:cs="Aptos"/>
          <w:lang w:val="nl"/>
        </w:rPr>
        <w:t xml:space="preserve">-aflopende samenwerkingsovereenkomsten met WEB assist/andere lokale </w:t>
      </w:r>
      <w:r w:rsidR="4A1C8970" w:rsidRPr="0E9D1554">
        <w:rPr>
          <w:rFonts w:ascii="Aptos" w:eastAsia="Aptos" w:hAnsi="Aptos" w:cs="Aptos"/>
          <w:lang w:val="nl"/>
        </w:rPr>
        <w:t>diensten</w:t>
      </w:r>
      <w:r w:rsidR="7DB410B3" w:rsidRPr="0E9D1554">
        <w:rPr>
          <w:rFonts w:ascii="Aptos" w:eastAsia="Aptos" w:hAnsi="Aptos" w:cs="Aptos"/>
          <w:lang w:val="nl"/>
        </w:rPr>
        <w:t>economische</w:t>
      </w:r>
      <w:r w:rsidR="7DB410B3" w:rsidRPr="740A6979">
        <w:rPr>
          <w:rFonts w:ascii="Aptos" w:eastAsia="Aptos" w:hAnsi="Aptos" w:cs="Aptos"/>
          <w:lang w:val="nl"/>
        </w:rPr>
        <w:t xml:space="preserve"> </w:t>
      </w:r>
      <w:r w:rsidR="6C2A056F" w:rsidRPr="374CFAD2">
        <w:rPr>
          <w:rFonts w:ascii="Aptos" w:eastAsia="Aptos" w:hAnsi="Aptos" w:cs="Aptos"/>
          <w:lang w:val="nl"/>
        </w:rPr>
        <w:t>initiatieven</w:t>
      </w:r>
    </w:p>
    <w:p w14:paraId="046EE9BB" w14:textId="05AC62D6" w:rsidR="00740EC9" w:rsidRDefault="7DB410B3" w:rsidP="740A6979">
      <w:pPr>
        <w:pStyle w:val="Geenafstand"/>
      </w:pPr>
      <w:r w:rsidRPr="740A6979">
        <w:rPr>
          <w:rFonts w:ascii="Aptos" w:eastAsia="Aptos" w:hAnsi="Aptos" w:cs="Aptos"/>
          <w:lang w:val="nl"/>
        </w:rPr>
        <w:t xml:space="preserve"> </w:t>
      </w:r>
    </w:p>
    <w:p w14:paraId="2D6C6D80" w14:textId="6CA91BD0" w:rsidR="00740EC9" w:rsidRDefault="7DB410B3" w:rsidP="740A6979">
      <w:pPr>
        <w:pStyle w:val="Geenafstand"/>
      </w:pPr>
      <w:r w:rsidRPr="740A6979">
        <w:rPr>
          <w:rFonts w:ascii="Aptos" w:eastAsia="Aptos" w:hAnsi="Aptos" w:cs="Aptos"/>
          <w:u w:val="single"/>
          <w:lang w:val="nl"/>
        </w:rPr>
        <w:t>Lokale besturen en de sociale economie(bedrijven)</w:t>
      </w:r>
    </w:p>
    <w:p w14:paraId="3D55F9BD" w14:textId="4D5AD7C6" w:rsidR="00740EC9" w:rsidRDefault="7DB410B3" w:rsidP="740A6979">
      <w:pPr>
        <w:pStyle w:val="Geenafstand"/>
      </w:pPr>
      <w:r w:rsidRPr="740A6979">
        <w:rPr>
          <w:rFonts w:ascii="Aptos" w:eastAsia="Aptos" w:hAnsi="Aptos" w:cs="Aptos"/>
          <w:lang w:val="nl"/>
        </w:rPr>
        <w:t xml:space="preserve">Naast de opdrachtverklaring voor een aanvullende lokale dienstverlening, werken de lokale besturen nog op andere vlakken samen met de sociale economie. Eén van de meest gebruikte instrumenten is de ‘aanbesteding met sociale clausule’. Deze aanbestedingen worden uitgevoerd binnen de andere reguliere budgetten van de lokale besturen. Hierdoor worden immers noodzakelijke werken als groenonderhoud voor een betaalbare prijs uitgevoerd door organisaties met oog </w:t>
      </w:r>
      <w:r w:rsidR="208AF3A5" w:rsidRPr="4DFD23CE">
        <w:rPr>
          <w:rFonts w:ascii="Aptos" w:eastAsia="Aptos" w:hAnsi="Aptos" w:cs="Aptos"/>
          <w:lang w:val="nl"/>
        </w:rPr>
        <w:t>voor</w:t>
      </w:r>
      <w:r w:rsidRPr="740A6979">
        <w:rPr>
          <w:rFonts w:ascii="Aptos" w:eastAsia="Aptos" w:hAnsi="Aptos" w:cs="Aptos"/>
          <w:lang w:val="nl"/>
        </w:rPr>
        <w:t xml:space="preserve"> een sociale tewerkstelling van mensen die anders moeilijk</w:t>
      </w:r>
      <w:r w:rsidR="00BA7FD2">
        <w:rPr>
          <w:rFonts w:ascii="Aptos" w:eastAsia="Aptos" w:hAnsi="Aptos" w:cs="Aptos"/>
          <w:lang w:val="nl"/>
        </w:rPr>
        <w:t>er ‘aan den bak’</w:t>
      </w:r>
      <w:r w:rsidRPr="740A6979">
        <w:rPr>
          <w:rFonts w:ascii="Aptos" w:eastAsia="Aptos" w:hAnsi="Aptos" w:cs="Aptos"/>
          <w:lang w:val="nl"/>
        </w:rPr>
        <w:t xml:space="preserve"> </w:t>
      </w:r>
      <w:r w:rsidRPr="20FD5288">
        <w:rPr>
          <w:rFonts w:ascii="Aptos" w:eastAsia="Aptos" w:hAnsi="Aptos" w:cs="Aptos"/>
          <w:lang w:val="nl"/>
        </w:rPr>
        <w:t>komen.</w:t>
      </w:r>
    </w:p>
    <w:p w14:paraId="2F5868DA" w14:textId="024E48A3" w:rsidR="00740EC9" w:rsidRDefault="7DB410B3" w:rsidP="2798C7BF">
      <w:pPr>
        <w:rPr>
          <w:rFonts w:ascii="Aptos" w:eastAsia="Aptos" w:hAnsi="Aptos" w:cs="Aptos"/>
          <w:lang w:val="nl-NL"/>
        </w:rPr>
      </w:pPr>
      <w:r w:rsidRPr="740A6979">
        <w:rPr>
          <w:rFonts w:ascii="Aptos" w:eastAsia="Aptos" w:hAnsi="Aptos" w:cs="Aptos"/>
          <w:lang w:val="nl"/>
        </w:rPr>
        <w:t>Er bestaan daarnaast ook nog initiatieven als wijk-werken of eigen lokale initiatieven als Den Hangaar om mensen op weg te helpen naar een reguliere tewerkstelling of een job in de sociale economie.</w:t>
      </w:r>
    </w:p>
    <w:p w14:paraId="64E7B74C" w14:textId="3F5164F2" w:rsidR="3A81C04F" w:rsidRDefault="123625F0" w:rsidP="3A81C04F">
      <w:pPr>
        <w:rPr>
          <w:rFonts w:ascii="Aptos" w:eastAsia="Aptos" w:hAnsi="Aptos" w:cs="Aptos"/>
          <w:lang w:val="nl"/>
        </w:rPr>
      </w:pPr>
      <w:r w:rsidRPr="6F9041B7">
        <w:rPr>
          <w:rFonts w:ascii="Aptos" w:eastAsia="Aptos" w:hAnsi="Aptos" w:cs="Aptos"/>
          <w:lang w:val="nl"/>
        </w:rPr>
        <w:t xml:space="preserve">Vaak hebben de sociale </w:t>
      </w:r>
      <w:r w:rsidRPr="29DF2391">
        <w:rPr>
          <w:rFonts w:ascii="Aptos" w:eastAsia="Aptos" w:hAnsi="Aptos" w:cs="Aptos"/>
          <w:lang w:val="nl"/>
        </w:rPr>
        <w:t>diensten nog samenwerkingen</w:t>
      </w:r>
      <w:r w:rsidRPr="08B97199">
        <w:rPr>
          <w:rFonts w:ascii="Aptos" w:eastAsia="Aptos" w:hAnsi="Aptos" w:cs="Aptos"/>
          <w:lang w:val="nl"/>
        </w:rPr>
        <w:t xml:space="preserve"> </w:t>
      </w:r>
      <w:r w:rsidRPr="00449016">
        <w:rPr>
          <w:rFonts w:ascii="Aptos" w:eastAsia="Aptos" w:hAnsi="Aptos" w:cs="Aptos"/>
          <w:lang w:val="nl"/>
        </w:rPr>
        <w:t>lopen met</w:t>
      </w:r>
      <w:r w:rsidRPr="66219938">
        <w:rPr>
          <w:rFonts w:ascii="Aptos" w:eastAsia="Aptos" w:hAnsi="Aptos" w:cs="Aptos"/>
          <w:lang w:val="nl"/>
        </w:rPr>
        <w:t xml:space="preserve"> </w:t>
      </w:r>
      <w:r w:rsidRPr="15E96B92">
        <w:rPr>
          <w:rFonts w:ascii="Aptos" w:eastAsia="Aptos" w:hAnsi="Aptos" w:cs="Aptos"/>
          <w:lang w:val="nl"/>
        </w:rPr>
        <w:t>begeleidings-</w:t>
      </w:r>
      <w:r w:rsidRPr="191ECB69">
        <w:rPr>
          <w:rFonts w:ascii="Aptos" w:eastAsia="Aptos" w:hAnsi="Aptos" w:cs="Aptos"/>
          <w:lang w:val="nl"/>
        </w:rPr>
        <w:t xml:space="preserve"> </w:t>
      </w:r>
      <w:r w:rsidR="5398160A" w:rsidRPr="5F4B48EA">
        <w:rPr>
          <w:rFonts w:ascii="Aptos" w:eastAsia="Aptos" w:hAnsi="Aptos" w:cs="Aptos"/>
          <w:lang w:val="nl"/>
        </w:rPr>
        <w:t>o</w:t>
      </w:r>
      <w:r w:rsidRPr="5F4B48EA">
        <w:rPr>
          <w:rFonts w:ascii="Aptos" w:eastAsia="Aptos" w:hAnsi="Aptos" w:cs="Aptos"/>
          <w:lang w:val="nl"/>
        </w:rPr>
        <w:t>f</w:t>
      </w:r>
      <w:r w:rsidRPr="62BBE641">
        <w:rPr>
          <w:rFonts w:ascii="Aptos" w:eastAsia="Aptos" w:hAnsi="Aptos" w:cs="Aptos"/>
          <w:lang w:val="nl"/>
        </w:rPr>
        <w:t xml:space="preserve"> </w:t>
      </w:r>
      <w:r w:rsidRPr="50C49049">
        <w:rPr>
          <w:rFonts w:ascii="Aptos" w:eastAsia="Aptos" w:hAnsi="Aptos" w:cs="Aptos"/>
          <w:lang w:val="nl"/>
        </w:rPr>
        <w:t>opleidingsdiensten</w:t>
      </w:r>
      <w:r w:rsidRPr="1BBBCC9F">
        <w:rPr>
          <w:rFonts w:ascii="Aptos" w:eastAsia="Aptos" w:hAnsi="Aptos" w:cs="Aptos"/>
          <w:lang w:val="nl"/>
        </w:rPr>
        <w:t xml:space="preserve"> </w:t>
      </w:r>
      <w:r w:rsidRPr="0667899F">
        <w:rPr>
          <w:rFonts w:ascii="Aptos" w:eastAsia="Aptos" w:hAnsi="Aptos" w:cs="Aptos"/>
          <w:lang w:val="nl"/>
        </w:rPr>
        <w:t xml:space="preserve">in het </w:t>
      </w:r>
      <w:r w:rsidRPr="4E5B53E0">
        <w:rPr>
          <w:rFonts w:ascii="Aptos" w:eastAsia="Aptos" w:hAnsi="Aptos" w:cs="Aptos"/>
          <w:lang w:val="nl"/>
        </w:rPr>
        <w:t xml:space="preserve">kader </w:t>
      </w:r>
      <w:r w:rsidRPr="4BBB79D4">
        <w:rPr>
          <w:rFonts w:ascii="Aptos" w:eastAsia="Aptos" w:hAnsi="Aptos" w:cs="Aptos"/>
          <w:lang w:val="nl"/>
        </w:rPr>
        <w:t xml:space="preserve">van </w:t>
      </w:r>
      <w:r w:rsidR="32F9B67B" w:rsidRPr="668E7AE6">
        <w:rPr>
          <w:rFonts w:ascii="Aptos" w:eastAsia="Aptos" w:hAnsi="Aptos" w:cs="Aptos"/>
          <w:lang w:val="nl"/>
        </w:rPr>
        <w:t xml:space="preserve">een </w:t>
      </w:r>
      <w:r w:rsidR="32F9B67B" w:rsidRPr="4CCAA822">
        <w:rPr>
          <w:rFonts w:ascii="Aptos" w:eastAsia="Aptos" w:hAnsi="Aptos" w:cs="Aptos"/>
          <w:lang w:val="nl"/>
        </w:rPr>
        <w:t>activeringstraject</w:t>
      </w:r>
      <w:r w:rsidR="26458C86" w:rsidRPr="25DF6268">
        <w:rPr>
          <w:rFonts w:ascii="Aptos" w:eastAsia="Aptos" w:hAnsi="Aptos" w:cs="Aptos"/>
          <w:lang w:val="nl"/>
        </w:rPr>
        <w:t xml:space="preserve"> </w:t>
      </w:r>
      <w:r w:rsidR="26458C86" w:rsidRPr="40CF6DEB">
        <w:rPr>
          <w:rFonts w:ascii="Aptos" w:eastAsia="Aptos" w:hAnsi="Aptos" w:cs="Aptos"/>
          <w:lang w:val="nl"/>
        </w:rPr>
        <w:t xml:space="preserve">of </w:t>
      </w:r>
      <w:r w:rsidR="26458C86" w:rsidRPr="4F75B6A9">
        <w:rPr>
          <w:rFonts w:ascii="Aptos" w:eastAsia="Aptos" w:hAnsi="Aptos" w:cs="Aptos"/>
          <w:lang w:val="nl"/>
        </w:rPr>
        <w:t xml:space="preserve">voor </w:t>
      </w:r>
      <w:r w:rsidR="26458C86" w:rsidRPr="7066D38E">
        <w:rPr>
          <w:rFonts w:ascii="Aptos" w:eastAsia="Aptos" w:hAnsi="Aptos" w:cs="Aptos"/>
          <w:lang w:val="nl"/>
        </w:rPr>
        <w:t xml:space="preserve">tijdelijke </w:t>
      </w:r>
      <w:r w:rsidR="26458C86" w:rsidRPr="3FBFF624">
        <w:rPr>
          <w:rFonts w:ascii="Aptos" w:eastAsia="Aptos" w:hAnsi="Aptos" w:cs="Aptos"/>
          <w:lang w:val="nl"/>
        </w:rPr>
        <w:t>pl</w:t>
      </w:r>
      <w:r w:rsidR="557EC81E" w:rsidRPr="3FBFF624">
        <w:rPr>
          <w:rFonts w:ascii="Aptos" w:eastAsia="Aptos" w:hAnsi="Aptos" w:cs="Aptos"/>
          <w:lang w:val="nl"/>
        </w:rPr>
        <w:t>e</w:t>
      </w:r>
      <w:r w:rsidR="26458C86" w:rsidRPr="3FBFF624">
        <w:rPr>
          <w:rFonts w:ascii="Aptos" w:eastAsia="Aptos" w:hAnsi="Aptos" w:cs="Aptos"/>
          <w:lang w:val="nl"/>
        </w:rPr>
        <w:t>kken</w:t>
      </w:r>
      <w:r w:rsidR="26458C86" w:rsidRPr="4023C700">
        <w:rPr>
          <w:rFonts w:ascii="Aptos" w:eastAsia="Aptos" w:hAnsi="Aptos" w:cs="Aptos"/>
          <w:lang w:val="nl"/>
        </w:rPr>
        <w:t xml:space="preserve"> voor </w:t>
      </w:r>
      <w:r w:rsidR="6B3118FB" w:rsidRPr="14690482">
        <w:rPr>
          <w:rFonts w:ascii="Aptos" w:eastAsia="Aptos" w:hAnsi="Aptos" w:cs="Aptos"/>
          <w:lang w:val="nl"/>
        </w:rPr>
        <w:t xml:space="preserve">een </w:t>
      </w:r>
      <w:r w:rsidR="26458C86" w:rsidRPr="14690482">
        <w:rPr>
          <w:rFonts w:ascii="Aptos" w:eastAsia="Aptos" w:hAnsi="Aptos" w:cs="Aptos"/>
          <w:lang w:val="nl"/>
        </w:rPr>
        <w:t>artikel</w:t>
      </w:r>
      <w:r w:rsidR="26458C86" w:rsidRPr="31B76798">
        <w:rPr>
          <w:rFonts w:ascii="Aptos" w:eastAsia="Aptos" w:hAnsi="Aptos" w:cs="Aptos"/>
          <w:lang w:val="nl"/>
        </w:rPr>
        <w:t xml:space="preserve"> </w:t>
      </w:r>
      <w:r w:rsidR="26458C86" w:rsidRPr="154299C2">
        <w:rPr>
          <w:rFonts w:ascii="Aptos" w:eastAsia="Aptos" w:hAnsi="Aptos" w:cs="Aptos"/>
          <w:lang w:val="nl"/>
        </w:rPr>
        <w:t xml:space="preserve">60 </w:t>
      </w:r>
      <w:r w:rsidR="090EEE99" w:rsidRPr="610D6778">
        <w:rPr>
          <w:rFonts w:ascii="Aptos" w:eastAsia="Aptos" w:hAnsi="Aptos" w:cs="Aptos"/>
          <w:lang w:val="nl"/>
        </w:rPr>
        <w:t xml:space="preserve">tewerkstelling </w:t>
      </w:r>
      <w:r w:rsidR="26458C86" w:rsidRPr="5AB662B7">
        <w:rPr>
          <w:rFonts w:ascii="Aptos" w:eastAsia="Aptos" w:hAnsi="Aptos" w:cs="Aptos"/>
          <w:lang w:val="nl"/>
        </w:rPr>
        <w:t>(</w:t>
      </w:r>
      <w:r w:rsidR="26458C86" w:rsidRPr="401FE99A">
        <w:rPr>
          <w:rFonts w:ascii="Aptos" w:eastAsia="Aptos" w:hAnsi="Aptos" w:cs="Aptos"/>
          <w:lang w:val="nl"/>
        </w:rPr>
        <w:t xml:space="preserve">al dan </w:t>
      </w:r>
      <w:r w:rsidR="26458C86" w:rsidRPr="3094437B">
        <w:rPr>
          <w:rFonts w:ascii="Aptos" w:eastAsia="Aptos" w:hAnsi="Aptos" w:cs="Aptos"/>
          <w:lang w:val="nl"/>
        </w:rPr>
        <w:t xml:space="preserve">niet </w:t>
      </w:r>
      <w:r w:rsidR="26458C86" w:rsidRPr="4BB9202C">
        <w:rPr>
          <w:rFonts w:ascii="Aptos" w:eastAsia="Aptos" w:hAnsi="Aptos" w:cs="Aptos"/>
          <w:lang w:val="nl"/>
        </w:rPr>
        <w:t xml:space="preserve">met </w:t>
      </w:r>
      <w:r w:rsidR="26458C86" w:rsidRPr="7AD35E4F">
        <w:rPr>
          <w:rFonts w:ascii="Aptos" w:eastAsia="Aptos" w:hAnsi="Aptos" w:cs="Aptos"/>
          <w:lang w:val="nl"/>
        </w:rPr>
        <w:t xml:space="preserve">verhoogde </w:t>
      </w:r>
      <w:r w:rsidR="26458C86" w:rsidRPr="45F088C2">
        <w:rPr>
          <w:rFonts w:ascii="Aptos" w:eastAsia="Aptos" w:hAnsi="Aptos" w:cs="Aptos"/>
          <w:lang w:val="nl"/>
        </w:rPr>
        <w:t>staatstoelage</w:t>
      </w:r>
      <w:r w:rsidR="26458C86" w:rsidRPr="0717BF20">
        <w:rPr>
          <w:rFonts w:ascii="Aptos" w:eastAsia="Aptos" w:hAnsi="Aptos" w:cs="Aptos"/>
          <w:lang w:val="nl"/>
        </w:rPr>
        <w:t>)</w:t>
      </w:r>
      <w:r w:rsidR="17C3AD31" w:rsidRPr="0717BF20">
        <w:rPr>
          <w:rFonts w:ascii="Aptos" w:eastAsia="Aptos" w:hAnsi="Aptos" w:cs="Aptos"/>
          <w:lang w:val="nl"/>
        </w:rPr>
        <w:t xml:space="preserve"> </w:t>
      </w:r>
      <w:r w:rsidR="17C3AD31" w:rsidRPr="5EE434C2">
        <w:rPr>
          <w:rFonts w:ascii="Aptos" w:eastAsia="Aptos" w:hAnsi="Aptos" w:cs="Aptos"/>
          <w:lang w:val="nl"/>
        </w:rPr>
        <w:t xml:space="preserve">in een </w:t>
      </w:r>
      <w:r w:rsidR="17C3AD31" w:rsidRPr="6BD1B353">
        <w:rPr>
          <w:rFonts w:ascii="Aptos" w:eastAsia="Aptos" w:hAnsi="Aptos" w:cs="Aptos"/>
          <w:lang w:val="nl"/>
        </w:rPr>
        <w:t xml:space="preserve">collectief </w:t>
      </w:r>
      <w:r w:rsidR="17C3AD31" w:rsidRPr="2F7FD0E6">
        <w:rPr>
          <w:rFonts w:ascii="Aptos" w:eastAsia="Aptos" w:hAnsi="Aptos" w:cs="Aptos"/>
          <w:lang w:val="nl"/>
        </w:rPr>
        <w:t>maatwerkbedrijf</w:t>
      </w:r>
      <w:r w:rsidR="26458C86" w:rsidRPr="2F7FD0E6">
        <w:rPr>
          <w:rFonts w:ascii="Aptos" w:eastAsia="Aptos" w:hAnsi="Aptos" w:cs="Aptos"/>
          <w:lang w:val="nl"/>
        </w:rPr>
        <w:t>.</w:t>
      </w:r>
      <w:r w:rsidR="26458C86" w:rsidRPr="2FD3D05F">
        <w:rPr>
          <w:rFonts w:ascii="Aptos" w:eastAsia="Aptos" w:hAnsi="Aptos" w:cs="Aptos"/>
          <w:lang w:val="nl"/>
        </w:rPr>
        <w:t xml:space="preserve"> </w:t>
      </w:r>
      <w:r w:rsidR="1062FD73" w:rsidRPr="15E0470C">
        <w:rPr>
          <w:rFonts w:ascii="Aptos" w:eastAsia="Aptos" w:hAnsi="Aptos" w:cs="Aptos"/>
          <w:lang w:val="nl"/>
        </w:rPr>
        <w:t>In een tewerkstelling</w:t>
      </w:r>
      <w:r w:rsidR="1062FD73" w:rsidRPr="5E4288B1">
        <w:rPr>
          <w:rFonts w:ascii="Aptos" w:eastAsia="Aptos" w:hAnsi="Aptos" w:cs="Aptos"/>
          <w:lang w:val="nl"/>
        </w:rPr>
        <w:t xml:space="preserve"> </w:t>
      </w:r>
      <w:r w:rsidR="1062FD73" w:rsidRPr="347CECE0">
        <w:rPr>
          <w:rFonts w:ascii="Aptos" w:eastAsia="Aptos" w:hAnsi="Aptos" w:cs="Aptos"/>
          <w:lang w:val="nl"/>
        </w:rPr>
        <w:t>art.</w:t>
      </w:r>
      <w:r w:rsidR="1062FD73" w:rsidRPr="21C2423D">
        <w:rPr>
          <w:rFonts w:ascii="Aptos" w:eastAsia="Aptos" w:hAnsi="Aptos" w:cs="Aptos"/>
          <w:lang w:val="nl"/>
        </w:rPr>
        <w:t xml:space="preserve">60 </w:t>
      </w:r>
      <w:r w:rsidR="1062FD73" w:rsidRPr="69135FBE">
        <w:rPr>
          <w:rFonts w:ascii="Aptos" w:eastAsia="Aptos" w:hAnsi="Aptos" w:cs="Aptos"/>
          <w:lang w:val="nl"/>
        </w:rPr>
        <w:t xml:space="preserve">blijft de </w:t>
      </w:r>
      <w:r w:rsidR="1062FD73" w:rsidRPr="153F1E3D">
        <w:rPr>
          <w:rFonts w:ascii="Aptos" w:eastAsia="Aptos" w:hAnsi="Aptos" w:cs="Aptos"/>
          <w:lang w:val="nl"/>
        </w:rPr>
        <w:t xml:space="preserve">betrokkene </w:t>
      </w:r>
      <w:r w:rsidR="1062FD73" w:rsidRPr="7A6C1407">
        <w:rPr>
          <w:rFonts w:ascii="Aptos" w:eastAsia="Aptos" w:hAnsi="Aptos" w:cs="Aptos"/>
          <w:lang w:val="nl"/>
        </w:rPr>
        <w:t xml:space="preserve">op de </w:t>
      </w:r>
      <w:r w:rsidR="1062FD73" w:rsidRPr="698877FA">
        <w:rPr>
          <w:rFonts w:ascii="Aptos" w:eastAsia="Aptos" w:hAnsi="Aptos" w:cs="Aptos"/>
          <w:lang w:val="nl"/>
        </w:rPr>
        <w:t>payrol</w:t>
      </w:r>
      <w:r w:rsidR="00FB0967">
        <w:rPr>
          <w:rFonts w:ascii="Aptos" w:eastAsia="Aptos" w:hAnsi="Aptos" w:cs="Aptos"/>
          <w:lang w:val="nl"/>
        </w:rPr>
        <w:t>l</w:t>
      </w:r>
      <w:r w:rsidR="1062FD73" w:rsidRPr="698877FA">
        <w:rPr>
          <w:rFonts w:ascii="Aptos" w:eastAsia="Aptos" w:hAnsi="Aptos" w:cs="Aptos"/>
          <w:lang w:val="nl"/>
        </w:rPr>
        <w:t xml:space="preserve"> van </w:t>
      </w:r>
      <w:r w:rsidR="1062FD73" w:rsidRPr="0FA38130">
        <w:rPr>
          <w:rFonts w:ascii="Aptos" w:eastAsia="Aptos" w:hAnsi="Aptos" w:cs="Aptos"/>
          <w:lang w:val="nl"/>
        </w:rPr>
        <w:t xml:space="preserve">het </w:t>
      </w:r>
      <w:r w:rsidR="1062FD73" w:rsidRPr="1520F6FC">
        <w:rPr>
          <w:rFonts w:ascii="Aptos" w:eastAsia="Aptos" w:hAnsi="Aptos" w:cs="Aptos"/>
          <w:lang w:val="nl"/>
        </w:rPr>
        <w:t xml:space="preserve">OCMW, </w:t>
      </w:r>
      <w:r w:rsidR="1062FD73" w:rsidRPr="6A31E2FA">
        <w:rPr>
          <w:rFonts w:ascii="Aptos" w:eastAsia="Aptos" w:hAnsi="Aptos" w:cs="Aptos"/>
          <w:lang w:val="nl"/>
        </w:rPr>
        <w:t>maar</w:t>
      </w:r>
      <w:r w:rsidR="1062FD73" w:rsidRPr="5A85694A">
        <w:rPr>
          <w:rFonts w:ascii="Aptos" w:eastAsia="Aptos" w:hAnsi="Aptos" w:cs="Aptos"/>
          <w:lang w:val="nl"/>
        </w:rPr>
        <w:t xml:space="preserve"> </w:t>
      </w:r>
      <w:r w:rsidR="1062FD73" w:rsidRPr="01AA42D1">
        <w:rPr>
          <w:rFonts w:ascii="Aptos" w:eastAsia="Aptos" w:hAnsi="Aptos" w:cs="Aptos"/>
          <w:lang w:val="nl"/>
        </w:rPr>
        <w:t xml:space="preserve">zorgen de </w:t>
      </w:r>
      <w:r w:rsidR="1062FD73" w:rsidRPr="2A2C5E8F">
        <w:rPr>
          <w:rFonts w:ascii="Aptos" w:eastAsia="Aptos" w:hAnsi="Aptos" w:cs="Aptos"/>
          <w:lang w:val="nl"/>
        </w:rPr>
        <w:t xml:space="preserve">bedrijven voor </w:t>
      </w:r>
      <w:r w:rsidR="1062FD73" w:rsidRPr="255B9C8F">
        <w:rPr>
          <w:rFonts w:ascii="Aptos" w:eastAsia="Aptos" w:hAnsi="Aptos" w:cs="Aptos"/>
          <w:lang w:val="nl"/>
        </w:rPr>
        <w:t>de (extra</w:t>
      </w:r>
      <w:r w:rsidR="1062FD73" w:rsidRPr="73E561B0">
        <w:rPr>
          <w:rFonts w:ascii="Aptos" w:eastAsia="Aptos" w:hAnsi="Aptos" w:cs="Aptos"/>
          <w:lang w:val="nl"/>
        </w:rPr>
        <w:t xml:space="preserve">) </w:t>
      </w:r>
      <w:r w:rsidR="1062FD73" w:rsidRPr="0D036E2A">
        <w:rPr>
          <w:rFonts w:ascii="Aptos" w:eastAsia="Aptos" w:hAnsi="Aptos" w:cs="Aptos"/>
          <w:lang w:val="nl"/>
        </w:rPr>
        <w:t>begeleiding</w:t>
      </w:r>
      <w:r w:rsidR="1062FD73" w:rsidRPr="01AA42D1">
        <w:rPr>
          <w:rFonts w:ascii="Aptos" w:eastAsia="Aptos" w:hAnsi="Aptos" w:cs="Aptos"/>
          <w:lang w:val="nl"/>
        </w:rPr>
        <w:t xml:space="preserve"> </w:t>
      </w:r>
      <w:r w:rsidR="1062FD73" w:rsidRPr="5C64EA21">
        <w:rPr>
          <w:rFonts w:ascii="Aptos" w:eastAsia="Aptos" w:hAnsi="Aptos" w:cs="Aptos"/>
          <w:lang w:val="nl"/>
        </w:rPr>
        <w:t xml:space="preserve">op de werkvloer </w:t>
      </w:r>
      <w:r w:rsidR="1062FD73" w:rsidRPr="19BD4A1E">
        <w:rPr>
          <w:rFonts w:ascii="Aptos" w:eastAsia="Aptos" w:hAnsi="Aptos" w:cs="Aptos"/>
          <w:lang w:val="nl"/>
        </w:rPr>
        <w:t xml:space="preserve">en de </w:t>
      </w:r>
      <w:r w:rsidR="1062FD73" w:rsidRPr="210F36FD">
        <w:rPr>
          <w:rFonts w:ascii="Aptos" w:eastAsia="Aptos" w:hAnsi="Aptos" w:cs="Aptos"/>
          <w:lang w:val="nl"/>
        </w:rPr>
        <w:t xml:space="preserve">nodige </w:t>
      </w:r>
      <w:r w:rsidR="1062FD73" w:rsidRPr="5BFC4CB5">
        <w:rPr>
          <w:rFonts w:ascii="Aptos" w:eastAsia="Aptos" w:hAnsi="Aptos" w:cs="Aptos"/>
          <w:lang w:val="nl"/>
        </w:rPr>
        <w:t>vas</w:t>
      </w:r>
      <w:r w:rsidR="42F1F4D9" w:rsidRPr="5BFC4CB5">
        <w:rPr>
          <w:rFonts w:ascii="Aptos" w:eastAsia="Aptos" w:hAnsi="Aptos" w:cs="Aptos"/>
          <w:lang w:val="nl"/>
        </w:rPr>
        <w:t>tstelling</w:t>
      </w:r>
      <w:r w:rsidR="7E50FB24" w:rsidRPr="5BFC4CB5">
        <w:rPr>
          <w:rFonts w:ascii="Aptos" w:eastAsia="Aptos" w:hAnsi="Aptos" w:cs="Aptos"/>
          <w:lang w:val="nl"/>
        </w:rPr>
        <w:t>en</w:t>
      </w:r>
      <w:r w:rsidR="42F1F4D9" w:rsidRPr="5BFC4CB5">
        <w:rPr>
          <w:rFonts w:ascii="Aptos" w:eastAsia="Aptos" w:hAnsi="Aptos" w:cs="Aptos"/>
          <w:lang w:val="nl"/>
        </w:rPr>
        <w:t xml:space="preserve"> i.k.v.</w:t>
      </w:r>
      <w:r w:rsidR="42F1F4D9" w:rsidRPr="24A610AC">
        <w:rPr>
          <w:rFonts w:ascii="Aptos" w:eastAsia="Aptos" w:hAnsi="Aptos" w:cs="Aptos"/>
          <w:lang w:val="nl"/>
        </w:rPr>
        <w:t xml:space="preserve"> een dossier</w:t>
      </w:r>
      <w:r w:rsidR="42F1F4D9" w:rsidRPr="65F7E224">
        <w:rPr>
          <w:rFonts w:ascii="Aptos" w:eastAsia="Aptos" w:hAnsi="Aptos" w:cs="Aptos"/>
          <w:lang w:val="nl"/>
        </w:rPr>
        <w:t xml:space="preserve"> (</w:t>
      </w:r>
      <w:r w:rsidR="42F1F4D9" w:rsidRPr="5D0CF025">
        <w:rPr>
          <w:rFonts w:ascii="Aptos" w:eastAsia="Aptos" w:hAnsi="Aptos" w:cs="Aptos"/>
          <w:lang w:val="nl"/>
        </w:rPr>
        <w:t xml:space="preserve">een </w:t>
      </w:r>
      <w:r w:rsidR="42F1F4D9" w:rsidRPr="5444EDDB">
        <w:rPr>
          <w:rFonts w:ascii="Aptos" w:eastAsia="Aptos" w:hAnsi="Aptos" w:cs="Aptos"/>
          <w:lang w:val="nl"/>
        </w:rPr>
        <w:t>win-win</w:t>
      </w:r>
      <w:r w:rsidR="42F1F4D9" w:rsidRPr="673117DF">
        <w:rPr>
          <w:rFonts w:ascii="Aptos" w:eastAsia="Aptos" w:hAnsi="Aptos" w:cs="Aptos"/>
          <w:lang w:val="nl"/>
        </w:rPr>
        <w:t>).</w:t>
      </w:r>
      <w:r w:rsidR="1062FD73" w:rsidRPr="6864E819">
        <w:rPr>
          <w:rFonts w:ascii="Aptos" w:eastAsia="Aptos" w:hAnsi="Aptos" w:cs="Aptos"/>
          <w:lang w:val="nl"/>
        </w:rPr>
        <w:t xml:space="preserve"> </w:t>
      </w:r>
      <w:r w:rsidR="1062FD73" w:rsidRPr="21C2423D">
        <w:rPr>
          <w:rFonts w:ascii="Aptos" w:eastAsia="Aptos" w:hAnsi="Aptos" w:cs="Aptos"/>
          <w:lang w:val="nl"/>
        </w:rPr>
        <w:t>Dit</w:t>
      </w:r>
      <w:r w:rsidR="1062FD73" w:rsidRPr="38B14332">
        <w:rPr>
          <w:rFonts w:ascii="Aptos" w:eastAsia="Aptos" w:hAnsi="Aptos" w:cs="Aptos"/>
          <w:lang w:val="nl"/>
        </w:rPr>
        <w:t xml:space="preserve"> kan ook in </w:t>
      </w:r>
      <w:r w:rsidR="7C1EAD94" w:rsidRPr="65528BE3">
        <w:rPr>
          <w:rFonts w:ascii="Aptos" w:eastAsia="Aptos" w:hAnsi="Aptos" w:cs="Aptos"/>
          <w:lang w:val="nl"/>
        </w:rPr>
        <w:t xml:space="preserve">een regulier </w:t>
      </w:r>
      <w:r w:rsidR="7C1EAD94" w:rsidRPr="4F128F45">
        <w:rPr>
          <w:rFonts w:ascii="Aptos" w:eastAsia="Aptos" w:hAnsi="Aptos" w:cs="Aptos"/>
          <w:lang w:val="nl"/>
        </w:rPr>
        <w:t>bedrijf</w:t>
      </w:r>
      <w:r w:rsidR="2B761140" w:rsidRPr="37A688BE">
        <w:rPr>
          <w:rFonts w:ascii="Aptos" w:eastAsia="Aptos" w:hAnsi="Aptos" w:cs="Aptos"/>
          <w:lang w:val="nl"/>
        </w:rPr>
        <w:t xml:space="preserve"> </w:t>
      </w:r>
      <w:r w:rsidR="2B761140" w:rsidRPr="3D04794A">
        <w:rPr>
          <w:rFonts w:ascii="Aptos" w:eastAsia="Aptos" w:hAnsi="Aptos" w:cs="Aptos"/>
          <w:lang w:val="nl"/>
        </w:rPr>
        <w:t>mits de nodige afspraken</w:t>
      </w:r>
      <w:r w:rsidR="160F692C" w:rsidRPr="3D04794A">
        <w:rPr>
          <w:rFonts w:ascii="Aptos" w:eastAsia="Aptos" w:hAnsi="Aptos" w:cs="Aptos"/>
          <w:lang w:val="nl"/>
        </w:rPr>
        <w:t>.</w:t>
      </w:r>
      <w:r w:rsidR="0989807E" w:rsidRPr="03B46620">
        <w:rPr>
          <w:rFonts w:ascii="Aptos" w:eastAsia="Aptos" w:hAnsi="Aptos" w:cs="Aptos"/>
          <w:lang w:val="nl"/>
        </w:rPr>
        <w:t xml:space="preserve"> </w:t>
      </w:r>
      <w:r w:rsidR="0989807E" w:rsidRPr="045A5F31">
        <w:rPr>
          <w:rFonts w:ascii="Aptos" w:eastAsia="Aptos" w:hAnsi="Aptos" w:cs="Aptos"/>
          <w:lang w:val="nl"/>
        </w:rPr>
        <w:t xml:space="preserve">Hiertoe werd in de afgelopen periode een </w:t>
      </w:r>
      <w:r w:rsidR="0989807E" w:rsidRPr="20B946D1">
        <w:rPr>
          <w:rFonts w:ascii="Aptos" w:eastAsia="Aptos" w:hAnsi="Aptos" w:cs="Aptos"/>
          <w:lang w:val="nl"/>
        </w:rPr>
        <w:t xml:space="preserve">voorbeeldcontract uitgewerkt </w:t>
      </w:r>
      <w:r w:rsidR="0989807E" w:rsidRPr="4E12EA3B">
        <w:rPr>
          <w:rFonts w:ascii="Aptos" w:eastAsia="Aptos" w:hAnsi="Aptos" w:cs="Aptos"/>
          <w:lang w:val="nl"/>
        </w:rPr>
        <w:t xml:space="preserve">door de </w:t>
      </w:r>
      <w:r w:rsidR="0989807E" w:rsidRPr="7CABA410">
        <w:rPr>
          <w:rFonts w:ascii="Aptos" w:eastAsia="Aptos" w:hAnsi="Aptos" w:cs="Aptos"/>
          <w:lang w:val="nl"/>
        </w:rPr>
        <w:t>arbeidstrajectbegeleiders</w:t>
      </w:r>
      <w:r w:rsidR="0989807E" w:rsidRPr="0D9F6C44">
        <w:rPr>
          <w:rFonts w:ascii="Aptos" w:eastAsia="Aptos" w:hAnsi="Aptos" w:cs="Aptos"/>
          <w:lang w:val="nl"/>
        </w:rPr>
        <w:t xml:space="preserve"> </w:t>
      </w:r>
      <w:r w:rsidR="0989807E" w:rsidRPr="28B1A031">
        <w:rPr>
          <w:rFonts w:ascii="Aptos" w:eastAsia="Aptos" w:hAnsi="Aptos" w:cs="Aptos"/>
          <w:lang w:val="nl"/>
        </w:rPr>
        <w:t>in de Noorderkempen</w:t>
      </w:r>
      <w:r w:rsidR="0989807E" w:rsidRPr="5BD00504">
        <w:rPr>
          <w:rFonts w:ascii="Aptos" w:eastAsia="Aptos" w:hAnsi="Aptos" w:cs="Aptos"/>
          <w:lang w:val="nl"/>
        </w:rPr>
        <w:t>.</w:t>
      </w:r>
    </w:p>
    <w:p w14:paraId="633DA0C8" w14:textId="7D399521" w:rsidR="492B3BD6" w:rsidRDefault="3759567B" w:rsidP="492B3BD6">
      <w:pPr>
        <w:rPr>
          <w:rFonts w:ascii="Aptos" w:eastAsia="Aptos" w:hAnsi="Aptos" w:cs="Aptos"/>
          <w:lang w:val="nl"/>
        </w:rPr>
      </w:pPr>
      <w:r w:rsidRPr="0D836379">
        <w:rPr>
          <w:rFonts w:ascii="Aptos" w:eastAsia="Aptos" w:hAnsi="Aptos" w:cs="Aptos"/>
          <w:lang w:val="nl"/>
        </w:rPr>
        <w:t xml:space="preserve">Artikel </w:t>
      </w:r>
      <w:r w:rsidRPr="32FF4C7D">
        <w:rPr>
          <w:rFonts w:ascii="Aptos" w:eastAsia="Aptos" w:hAnsi="Aptos" w:cs="Aptos"/>
          <w:lang w:val="nl"/>
        </w:rPr>
        <w:t xml:space="preserve">60/61 </w:t>
      </w:r>
      <w:r w:rsidRPr="75139FD7">
        <w:rPr>
          <w:rFonts w:ascii="Aptos" w:eastAsia="Aptos" w:hAnsi="Aptos" w:cs="Aptos"/>
          <w:lang w:val="nl"/>
        </w:rPr>
        <w:t xml:space="preserve">wordt betaald </w:t>
      </w:r>
      <w:r w:rsidRPr="1BF6AFCE">
        <w:rPr>
          <w:rFonts w:ascii="Aptos" w:eastAsia="Aptos" w:hAnsi="Aptos" w:cs="Aptos"/>
          <w:lang w:val="nl"/>
        </w:rPr>
        <w:t>vanuit eigen</w:t>
      </w:r>
      <w:r w:rsidRPr="64B518EA">
        <w:rPr>
          <w:rFonts w:ascii="Aptos" w:eastAsia="Aptos" w:hAnsi="Aptos" w:cs="Aptos"/>
          <w:lang w:val="nl"/>
        </w:rPr>
        <w:t xml:space="preserve"> </w:t>
      </w:r>
      <w:r w:rsidRPr="03FFDC55">
        <w:rPr>
          <w:rFonts w:ascii="Aptos" w:eastAsia="Aptos" w:hAnsi="Aptos" w:cs="Aptos"/>
          <w:lang w:val="nl"/>
        </w:rPr>
        <w:t>middelen</w:t>
      </w:r>
      <w:r w:rsidRPr="42897254">
        <w:rPr>
          <w:rFonts w:ascii="Aptos" w:eastAsia="Aptos" w:hAnsi="Aptos" w:cs="Aptos"/>
          <w:lang w:val="nl"/>
        </w:rPr>
        <w:t xml:space="preserve"> van de lokale besturen</w:t>
      </w:r>
      <w:r w:rsidRPr="7AE14450">
        <w:rPr>
          <w:rFonts w:ascii="Aptos" w:eastAsia="Aptos" w:hAnsi="Aptos" w:cs="Aptos"/>
          <w:lang w:val="nl"/>
        </w:rPr>
        <w:t>,</w:t>
      </w:r>
      <w:r w:rsidRPr="4D1BBDCD">
        <w:rPr>
          <w:rFonts w:ascii="Aptos" w:eastAsia="Aptos" w:hAnsi="Aptos" w:cs="Aptos"/>
          <w:lang w:val="nl"/>
        </w:rPr>
        <w:t xml:space="preserve"> en deels</w:t>
      </w:r>
      <w:r w:rsidRPr="0C65E8F4">
        <w:rPr>
          <w:rFonts w:ascii="Aptos" w:eastAsia="Aptos" w:hAnsi="Aptos" w:cs="Aptos"/>
          <w:lang w:val="nl"/>
        </w:rPr>
        <w:t xml:space="preserve"> </w:t>
      </w:r>
      <w:r w:rsidRPr="5ECC0A2C">
        <w:rPr>
          <w:rFonts w:ascii="Aptos" w:eastAsia="Aptos" w:hAnsi="Aptos" w:cs="Aptos"/>
          <w:lang w:val="nl"/>
        </w:rPr>
        <w:t xml:space="preserve">vanuit </w:t>
      </w:r>
      <w:r w:rsidRPr="1F333F47">
        <w:rPr>
          <w:rFonts w:ascii="Aptos" w:eastAsia="Aptos" w:hAnsi="Aptos" w:cs="Aptos"/>
          <w:lang w:val="nl"/>
        </w:rPr>
        <w:t>middelen van RVA</w:t>
      </w:r>
      <w:r w:rsidRPr="4F99183B">
        <w:rPr>
          <w:rFonts w:ascii="Aptos" w:eastAsia="Aptos" w:hAnsi="Aptos" w:cs="Aptos"/>
          <w:lang w:val="nl"/>
        </w:rPr>
        <w:t xml:space="preserve"> / </w:t>
      </w:r>
      <w:r w:rsidRPr="7652DB6D">
        <w:rPr>
          <w:rFonts w:ascii="Aptos" w:eastAsia="Aptos" w:hAnsi="Aptos" w:cs="Aptos"/>
          <w:lang w:val="nl"/>
        </w:rPr>
        <w:t>VDAB</w:t>
      </w:r>
      <w:r w:rsidRPr="68950F44">
        <w:rPr>
          <w:rFonts w:ascii="Aptos" w:eastAsia="Aptos" w:hAnsi="Aptos" w:cs="Aptos"/>
          <w:lang w:val="nl"/>
        </w:rPr>
        <w:t xml:space="preserve">. </w:t>
      </w:r>
      <w:r w:rsidRPr="3A6B617F">
        <w:rPr>
          <w:rFonts w:ascii="Aptos" w:eastAsia="Aptos" w:hAnsi="Aptos" w:cs="Aptos"/>
          <w:lang w:val="nl"/>
        </w:rPr>
        <w:t xml:space="preserve">Het is </w:t>
      </w:r>
      <w:r w:rsidRPr="20A5B091">
        <w:rPr>
          <w:rFonts w:ascii="Aptos" w:eastAsia="Aptos" w:hAnsi="Aptos" w:cs="Aptos"/>
          <w:lang w:val="nl"/>
        </w:rPr>
        <w:t xml:space="preserve">een </w:t>
      </w:r>
      <w:r w:rsidRPr="26AFA7F3">
        <w:rPr>
          <w:rFonts w:ascii="Aptos" w:eastAsia="Aptos" w:hAnsi="Aptos" w:cs="Aptos"/>
          <w:lang w:val="nl"/>
        </w:rPr>
        <w:t xml:space="preserve">ingewikkeld </w:t>
      </w:r>
      <w:r w:rsidRPr="4E685A2C">
        <w:rPr>
          <w:rFonts w:ascii="Aptos" w:eastAsia="Aptos" w:hAnsi="Aptos" w:cs="Aptos"/>
          <w:lang w:val="nl"/>
        </w:rPr>
        <w:t xml:space="preserve">systeem geworden </w:t>
      </w:r>
      <w:r w:rsidRPr="01E3C232">
        <w:rPr>
          <w:rFonts w:ascii="Aptos" w:eastAsia="Aptos" w:hAnsi="Aptos" w:cs="Aptos"/>
          <w:lang w:val="nl"/>
        </w:rPr>
        <w:t>sinds de overheveling</w:t>
      </w:r>
      <w:r w:rsidRPr="7B6EC411">
        <w:rPr>
          <w:rFonts w:ascii="Aptos" w:eastAsia="Aptos" w:hAnsi="Aptos" w:cs="Aptos"/>
          <w:lang w:val="nl"/>
        </w:rPr>
        <w:t xml:space="preserve"> </w:t>
      </w:r>
      <w:r w:rsidR="69F6E6B9" w:rsidRPr="59181F51">
        <w:rPr>
          <w:rFonts w:ascii="Aptos" w:eastAsia="Aptos" w:hAnsi="Aptos" w:cs="Aptos"/>
          <w:lang w:val="nl"/>
        </w:rPr>
        <w:t xml:space="preserve">van </w:t>
      </w:r>
      <w:r w:rsidR="69F6E6B9" w:rsidRPr="5CE1C4AE">
        <w:rPr>
          <w:rFonts w:ascii="Aptos" w:eastAsia="Aptos" w:hAnsi="Aptos" w:cs="Aptos"/>
          <w:lang w:val="nl"/>
        </w:rPr>
        <w:t>de</w:t>
      </w:r>
      <w:r w:rsidR="69F6E6B9" w:rsidRPr="59181F51">
        <w:rPr>
          <w:rFonts w:ascii="Aptos" w:eastAsia="Aptos" w:hAnsi="Aptos" w:cs="Aptos"/>
          <w:lang w:val="nl"/>
        </w:rPr>
        <w:t xml:space="preserve"> </w:t>
      </w:r>
      <w:r w:rsidR="69F6E6B9" w:rsidRPr="5C6DF8F1">
        <w:rPr>
          <w:rFonts w:ascii="Aptos" w:eastAsia="Aptos" w:hAnsi="Aptos" w:cs="Aptos"/>
          <w:lang w:val="nl"/>
        </w:rPr>
        <w:t xml:space="preserve">bevoegdheid </w:t>
      </w:r>
      <w:r w:rsidRPr="5C6DF8F1">
        <w:rPr>
          <w:rFonts w:ascii="Aptos" w:eastAsia="Aptos" w:hAnsi="Aptos" w:cs="Aptos"/>
          <w:lang w:val="nl"/>
        </w:rPr>
        <w:t>naar</w:t>
      </w:r>
      <w:r w:rsidRPr="6B8787E6">
        <w:rPr>
          <w:rFonts w:ascii="Aptos" w:eastAsia="Aptos" w:hAnsi="Aptos" w:cs="Aptos"/>
          <w:lang w:val="nl"/>
        </w:rPr>
        <w:t xml:space="preserve"> </w:t>
      </w:r>
      <w:r w:rsidRPr="08DA76D7">
        <w:rPr>
          <w:rFonts w:ascii="Aptos" w:eastAsia="Aptos" w:hAnsi="Aptos" w:cs="Aptos"/>
          <w:lang w:val="nl"/>
        </w:rPr>
        <w:t>Vlaandere</w:t>
      </w:r>
      <w:r w:rsidR="2032B377" w:rsidRPr="08DA76D7">
        <w:rPr>
          <w:rFonts w:ascii="Aptos" w:eastAsia="Aptos" w:hAnsi="Aptos" w:cs="Aptos"/>
          <w:lang w:val="nl"/>
        </w:rPr>
        <w:t>n</w:t>
      </w:r>
      <w:r w:rsidR="68FA68B9" w:rsidRPr="7C477709">
        <w:rPr>
          <w:rFonts w:ascii="Aptos" w:eastAsia="Aptos" w:hAnsi="Aptos" w:cs="Aptos"/>
          <w:lang w:val="nl"/>
        </w:rPr>
        <w:t xml:space="preserve"> </w:t>
      </w:r>
      <w:r w:rsidR="68FA68B9" w:rsidRPr="5BE6C957">
        <w:rPr>
          <w:rFonts w:ascii="Aptos" w:eastAsia="Aptos" w:hAnsi="Aptos" w:cs="Aptos"/>
          <w:lang w:val="nl"/>
        </w:rPr>
        <w:t xml:space="preserve">en vraagt </w:t>
      </w:r>
      <w:r w:rsidR="68FA68B9" w:rsidRPr="7831B7AD">
        <w:rPr>
          <w:rFonts w:ascii="Aptos" w:eastAsia="Aptos" w:hAnsi="Aptos" w:cs="Aptos"/>
          <w:lang w:val="nl"/>
        </w:rPr>
        <w:t xml:space="preserve">behoorlijk veel </w:t>
      </w:r>
      <w:r w:rsidR="68FA68B9" w:rsidRPr="6BB85996">
        <w:rPr>
          <w:rFonts w:ascii="Aptos" w:eastAsia="Aptos" w:hAnsi="Aptos" w:cs="Aptos"/>
          <w:lang w:val="nl"/>
        </w:rPr>
        <w:t xml:space="preserve">administratie </w:t>
      </w:r>
      <w:r w:rsidR="68FA68B9" w:rsidRPr="208E1980">
        <w:rPr>
          <w:rFonts w:ascii="Aptos" w:eastAsia="Aptos" w:hAnsi="Aptos" w:cs="Aptos"/>
          <w:lang w:val="nl"/>
        </w:rPr>
        <w:t xml:space="preserve">van de </w:t>
      </w:r>
      <w:r w:rsidR="68FA68B9" w:rsidRPr="2D8021EF">
        <w:rPr>
          <w:rFonts w:ascii="Aptos" w:eastAsia="Aptos" w:hAnsi="Aptos" w:cs="Aptos"/>
          <w:lang w:val="nl"/>
        </w:rPr>
        <w:t>arbeidstrajectbegeleider</w:t>
      </w:r>
      <w:r w:rsidR="68FA68B9" w:rsidRPr="0029C849">
        <w:rPr>
          <w:rFonts w:ascii="Aptos" w:eastAsia="Aptos" w:hAnsi="Aptos" w:cs="Aptos"/>
          <w:lang w:val="nl"/>
        </w:rPr>
        <w:t>.</w:t>
      </w:r>
    </w:p>
    <w:p w14:paraId="6391677B" w14:textId="77777777" w:rsidR="00C41A5E" w:rsidRDefault="00C41A5E" w:rsidP="00C41A5E">
      <w:pPr>
        <w:pStyle w:val="Geenafstand"/>
        <w:rPr>
          <w:lang w:val="nl-NL"/>
        </w:rPr>
      </w:pPr>
    </w:p>
    <w:p w14:paraId="1DEFE446" w14:textId="7B942D3B" w:rsidR="00341426" w:rsidRPr="000A3ED5" w:rsidRDefault="00341426" w:rsidP="00341426">
      <w:pPr>
        <w:pStyle w:val="Lijstalinea"/>
        <w:numPr>
          <w:ilvl w:val="0"/>
          <w:numId w:val="6"/>
        </w:numPr>
        <w:rPr>
          <w:b/>
          <w:bCs/>
          <w:lang w:val="nl-NL"/>
        </w:rPr>
      </w:pPr>
      <w:r w:rsidRPr="000A3ED5">
        <w:rPr>
          <w:b/>
          <w:bCs/>
          <w:lang w:val="nl-NL"/>
        </w:rPr>
        <w:t>Financieel</w:t>
      </w:r>
    </w:p>
    <w:p w14:paraId="681ED45B" w14:textId="4B8A1933" w:rsidR="00B2030F" w:rsidRPr="00F1363A" w:rsidRDefault="00D45925" w:rsidP="006D0EA9">
      <w:pPr>
        <w:rPr>
          <w:color w:val="0070C0"/>
          <w:lang w:val="nl-NL"/>
        </w:rPr>
      </w:pPr>
      <w:r w:rsidRPr="646BE85F">
        <w:rPr>
          <w:lang w:val="nl-NL"/>
        </w:rPr>
        <w:t>Jaarlijkse b</w:t>
      </w:r>
      <w:r w:rsidR="006D0EA9" w:rsidRPr="646BE85F">
        <w:rPr>
          <w:lang w:val="nl-NL"/>
        </w:rPr>
        <w:t>ijdrage per lokaal bestuur vanaf 2026</w:t>
      </w:r>
      <w:r w:rsidRPr="646BE85F">
        <w:rPr>
          <w:lang w:val="nl-NL"/>
        </w:rPr>
        <w:t xml:space="preserve"> tot en met 203</w:t>
      </w:r>
      <w:r w:rsidR="449A374D" w:rsidRPr="646BE85F">
        <w:rPr>
          <w:lang w:val="nl-NL"/>
        </w:rPr>
        <w:t>0</w:t>
      </w:r>
      <w:r w:rsidRPr="646BE85F">
        <w:rPr>
          <w:lang w:val="nl-NL"/>
        </w:rPr>
        <w:t>.</w:t>
      </w:r>
      <w:r w:rsidR="00B2030F" w:rsidRPr="646BE85F">
        <w:rPr>
          <w:lang w:val="nl-NL"/>
        </w:rPr>
        <w:t xml:space="preserve"> </w:t>
      </w:r>
    </w:p>
    <w:p w14:paraId="1CEBB11A" w14:textId="627A3C3E" w:rsidR="00F1363A" w:rsidRPr="00F1363A" w:rsidRDefault="00F1363A" w:rsidP="646BE85F">
      <w:r w:rsidRPr="646BE85F">
        <w:t xml:space="preserve">Het totale budget wordt objectief verdeeld over de 285 lokale besturen volgens </w:t>
      </w:r>
      <w:r w:rsidRPr="646BE85F">
        <w:rPr>
          <w:b/>
          <w:bCs/>
        </w:rPr>
        <w:t>doelgroep- en omgevingsparameters</w:t>
      </w:r>
      <w:r w:rsidRPr="646BE85F">
        <w:t>.</w:t>
      </w:r>
    </w:p>
    <w:p w14:paraId="18F5ED44" w14:textId="4AE02A7B" w:rsidR="00F1363A" w:rsidRPr="00F1363A" w:rsidRDefault="136A22CE" w:rsidP="646BE85F">
      <w:pPr>
        <w:pStyle w:val="Lijstalinea"/>
        <w:numPr>
          <w:ilvl w:val="0"/>
          <w:numId w:val="4"/>
        </w:numPr>
      </w:pPr>
      <w:r w:rsidRPr="646BE85F">
        <w:rPr>
          <w:u w:val="single"/>
        </w:rPr>
        <w:t>Doelgroep parameters</w:t>
      </w:r>
      <w:r w:rsidR="00F1363A" w:rsidRPr="646BE85F">
        <w:t>: de aanwezigheid van vijf types van kwetsbare groepen binnen de gemeente:</w:t>
      </w:r>
    </w:p>
    <w:p w14:paraId="2D9C13BC" w14:textId="77777777" w:rsidR="00F1363A" w:rsidRPr="00F1363A" w:rsidRDefault="00F1363A" w:rsidP="646BE85F">
      <w:pPr>
        <w:numPr>
          <w:ilvl w:val="1"/>
          <w:numId w:val="28"/>
        </w:numPr>
      </w:pPr>
      <w:r w:rsidRPr="646BE85F">
        <w:t>Meerderjarige nieuwkomers</w:t>
      </w:r>
    </w:p>
    <w:p w14:paraId="57ADD874" w14:textId="77777777" w:rsidR="00F1363A" w:rsidRPr="00F1363A" w:rsidRDefault="00F1363A" w:rsidP="646BE85F">
      <w:pPr>
        <w:numPr>
          <w:ilvl w:val="1"/>
          <w:numId w:val="28"/>
        </w:numPr>
      </w:pPr>
      <w:r w:rsidRPr="646BE85F">
        <w:t>Leefloongerechtigden</w:t>
      </w:r>
    </w:p>
    <w:p w14:paraId="4355CD15" w14:textId="77777777" w:rsidR="00F1363A" w:rsidRPr="00F1363A" w:rsidRDefault="00F1363A" w:rsidP="646BE85F">
      <w:pPr>
        <w:numPr>
          <w:ilvl w:val="1"/>
          <w:numId w:val="28"/>
        </w:numPr>
      </w:pPr>
      <w:r w:rsidRPr="646BE85F">
        <w:t>Personen met een arbeidsbeperking</w:t>
      </w:r>
    </w:p>
    <w:p w14:paraId="4DA96A88" w14:textId="77777777" w:rsidR="00F1363A" w:rsidRPr="00F1363A" w:rsidRDefault="00F1363A" w:rsidP="646BE85F">
      <w:pPr>
        <w:numPr>
          <w:ilvl w:val="1"/>
          <w:numId w:val="28"/>
        </w:numPr>
      </w:pPr>
      <w:r w:rsidRPr="646BE85F">
        <w:lastRenderedPageBreak/>
        <w:t>Langdurig werkloze personen</w:t>
      </w:r>
    </w:p>
    <w:p w14:paraId="7768BD51" w14:textId="77777777" w:rsidR="00F1363A" w:rsidRPr="00F1363A" w:rsidRDefault="00F1363A" w:rsidP="646BE85F">
      <w:pPr>
        <w:numPr>
          <w:ilvl w:val="1"/>
          <w:numId w:val="28"/>
        </w:numPr>
      </w:pPr>
      <w:r w:rsidRPr="646BE85F">
        <w:t>Niet-</w:t>
      </w:r>
      <w:proofErr w:type="spellStart"/>
      <w:r w:rsidRPr="646BE85F">
        <w:t>beroepsactieve</w:t>
      </w:r>
      <w:proofErr w:type="spellEnd"/>
      <w:r w:rsidRPr="646BE85F">
        <w:t xml:space="preserve"> personen</w:t>
      </w:r>
    </w:p>
    <w:p w14:paraId="0833CB6F" w14:textId="79B9ED90" w:rsidR="00F1363A" w:rsidRPr="00F1363A" w:rsidRDefault="00F1363A" w:rsidP="646BE85F">
      <w:pPr>
        <w:pStyle w:val="Lijstalinea"/>
        <w:numPr>
          <w:ilvl w:val="0"/>
          <w:numId w:val="4"/>
        </w:numPr>
        <w:rPr>
          <w:u w:val="single"/>
        </w:rPr>
      </w:pPr>
      <w:r w:rsidRPr="646BE85F">
        <w:t>O</w:t>
      </w:r>
      <w:r w:rsidRPr="646BE85F">
        <w:rPr>
          <w:u w:val="single"/>
        </w:rPr>
        <w:t>mgevingsparameters</w:t>
      </w:r>
    </w:p>
    <w:p w14:paraId="4610104E" w14:textId="77777777" w:rsidR="00F1363A" w:rsidRPr="00F1363A" w:rsidRDefault="00F1363A" w:rsidP="646BE85F">
      <w:pPr>
        <w:numPr>
          <w:ilvl w:val="1"/>
          <w:numId w:val="28"/>
        </w:numPr>
      </w:pPr>
      <w:r w:rsidRPr="646BE85F">
        <w:t>de bevolkingsdichtheid</w:t>
      </w:r>
    </w:p>
    <w:p w14:paraId="714E55E7" w14:textId="513C6289" w:rsidR="00F1363A" w:rsidRPr="00F1363A" w:rsidRDefault="00F1363A" w:rsidP="646BE85F">
      <w:pPr>
        <w:numPr>
          <w:ilvl w:val="1"/>
          <w:numId w:val="28"/>
        </w:numPr>
      </w:pPr>
      <w:r w:rsidRPr="646BE85F">
        <w:t>het aantal vestigingen in de tertiaire en quartaire sector</w:t>
      </w:r>
    </w:p>
    <w:p w14:paraId="7F37AC0B" w14:textId="68DEBB6A" w:rsidR="646BE85F" w:rsidRDefault="646BE85F" w:rsidP="646BE85F">
      <w:pPr>
        <w:ind w:left="1440"/>
      </w:pPr>
    </w:p>
    <w:p w14:paraId="7B22B1D3" w14:textId="507465D8" w:rsidR="4BCFCA99" w:rsidRDefault="4BCFCA99" w:rsidP="4BCFCA99">
      <w:pPr>
        <w:ind w:left="1440"/>
      </w:pPr>
    </w:p>
    <w:p w14:paraId="055397D2" w14:textId="2F050BAD" w:rsidR="00B2030F" w:rsidRPr="005F6EC6" w:rsidRDefault="006D0EA9" w:rsidP="005F6EC6">
      <w:pPr>
        <w:pStyle w:val="Geenafstand"/>
        <w:pBdr>
          <w:top w:val="single" w:sz="4" w:space="1" w:color="auto"/>
          <w:left w:val="single" w:sz="4" w:space="4" w:color="auto"/>
          <w:bottom w:val="single" w:sz="4" w:space="1" w:color="auto"/>
          <w:right w:val="single" w:sz="4" w:space="4" w:color="auto"/>
        </w:pBdr>
      </w:pPr>
      <w:r w:rsidRPr="006D0EA9">
        <w:t>Arendonk: 36 615,98 euro</w:t>
      </w:r>
    </w:p>
    <w:p w14:paraId="3324927D" w14:textId="6F9DB3C7" w:rsidR="006D0EA9" w:rsidRPr="006D0EA9" w:rsidRDefault="006D0EA9" w:rsidP="005F6EC6">
      <w:pPr>
        <w:pStyle w:val="Geenafstand"/>
        <w:pBdr>
          <w:top w:val="single" w:sz="4" w:space="1" w:color="auto"/>
          <w:left w:val="single" w:sz="4" w:space="4" w:color="auto"/>
          <w:bottom w:val="single" w:sz="4" w:space="1" w:color="auto"/>
          <w:right w:val="single" w:sz="4" w:space="4" w:color="auto"/>
        </w:pBdr>
      </w:pPr>
      <w:r w:rsidRPr="006D0EA9">
        <w:t>Baarle-Hertog: 20 618,50 euro</w:t>
      </w:r>
    </w:p>
    <w:p w14:paraId="1D148A32" w14:textId="1006C185" w:rsidR="006D0EA9" w:rsidRPr="006D0EA9" w:rsidRDefault="006D0EA9" w:rsidP="005F6EC6">
      <w:pPr>
        <w:pStyle w:val="Geenafstand"/>
        <w:pBdr>
          <w:top w:val="single" w:sz="4" w:space="1" w:color="auto"/>
          <w:left w:val="single" w:sz="4" w:space="4" w:color="auto"/>
          <w:bottom w:val="single" w:sz="4" w:space="1" w:color="auto"/>
          <w:right w:val="single" w:sz="4" w:space="4" w:color="auto"/>
        </w:pBdr>
      </w:pPr>
      <w:r w:rsidRPr="006D0EA9">
        <w:t>Hoogstraten: 60 638,51 euro</w:t>
      </w:r>
    </w:p>
    <w:p w14:paraId="367FB0C2" w14:textId="6E3AD844" w:rsidR="005F6EC6" w:rsidRPr="005F6EC6" w:rsidRDefault="006D0EA9" w:rsidP="005F6EC6">
      <w:pPr>
        <w:pStyle w:val="Geenafstand"/>
        <w:pBdr>
          <w:top w:val="single" w:sz="4" w:space="1" w:color="auto"/>
          <w:left w:val="single" w:sz="4" w:space="4" w:color="auto"/>
          <w:bottom w:val="single" w:sz="4" w:space="1" w:color="auto"/>
          <w:right w:val="single" w:sz="4" w:space="4" w:color="auto"/>
        </w:pBdr>
      </w:pPr>
      <w:r w:rsidRPr="006D0EA9">
        <w:t>Merksplas: 29 486,45 euro</w:t>
      </w:r>
    </w:p>
    <w:p w14:paraId="6A0D9AD8" w14:textId="62879772" w:rsidR="006D0EA9" w:rsidRPr="006D0EA9" w:rsidRDefault="006D0EA9" w:rsidP="005F6EC6">
      <w:pPr>
        <w:pStyle w:val="Geenafstand"/>
        <w:pBdr>
          <w:top w:val="single" w:sz="4" w:space="1" w:color="auto"/>
          <w:left w:val="single" w:sz="4" w:space="4" w:color="auto"/>
          <w:bottom w:val="single" w:sz="4" w:space="1" w:color="auto"/>
          <w:right w:val="single" w:sz="4" w:space="4" w:color="auto"/>
        </w:pBdr>
      </w:pPr>
      <w:r w:rsidRPr="006D0EA9">
        <w:t>Ravels: 46 939,38 euro</w:t>
      </w:r>
    </w:p>
    <w:p w14:paraId="26FA4EE0" w14:textId="06C9DC3D" w:rsidR="006D0EA9" w:rsidRDefault="006D0EA9" w:rsidP="005F6EC6">
      <w:pPr>
        <w:pStyle w:val="Geenafstand"/>
        <w:pBdr>
          <w:top w:val="single" w:sz="4" w:space="1" w:color="auto"/>
          <w:left w:val="single" w:sz="4" w:space="4" w:color="auto"/>
          <w:bottom w:val="single" w:sz="4" w:space="1" w:color="auto"/>
          <w:right w:val="single" w:sz="4" w:space="4" w:color="auto"/>
        </w:pBdr>
      </w:pPr>
      <w:r w:rsidRPr="006D0EA9">
        <w:t>Rijkevorsel: 29 653,58 euro</w:t>
      </w:r>
    </w:p>
    <w:p w14:paraId="32189CAB" w14:textId="12DC7D54" w:rsidR="005F6EC6" w:rsidRPr="006D0EA9" w:rsidRDefault="005F6EC6" w:rsidP="005F6EC6">
      <w:pPr>
        <w:pStyle w:val="Geenafstand"/>
        <w:pBdr>
          <w:top w:val="single" w:sz="4" w:space="1" w:color="auto"/>
          <w:left w:val="single" w:sz="4" w:space="4" w:color="auto"/>
          <w:bottom w:val="single" w:sz="4" w:space="1" w:color="auto"/>
          <w:right w:val="single" w:sz="4" w:space="4" w:color="auto"/>
        </w:pBdr>
      </w:pPr>
    </w:p>
    <w:p w14:paraId="6BB0AB42" w14:textId="77777777" w:rsidR="006D0EA9" w:rsidRPr="006D0EA9" w:rsidRDefault="006D0EA9" w:rsidP="005F6EC6">
      <w:pPr>
        <w:pStyle w:val="Geenafstand"/>
        <w:pBdr>
          <w:top w:val="single" w:sz="4" w:space="1" w:color="auto"/>
          <w:left w:val="single" w:sz="4" w:space="4" w:color="auto"/>
          <w:bottom w:val="single" w:sz="4" w:space="1" w:color="auto"/>
          <w:right w:val="single" w:sz="4" w:space="4" w:color="auto"/>
        </w:pBdr>
      </w:pPr>
      <w:r w:rsidRPr="005F6EC6">
        <w:rPr>
          <w:b/>
          <w:bCs/>
        </w:rPr>
        <w:t xml:space="preserve">= </w:t>
      </w:r>
      <w:bookmarkStart w:id="0" w:name="_Hlk216780633"/>
      <w:r w:rsidRPr="005F6EC6">
        <w:rPr>
          <w:b/>
          <w:bCs/>
        </w:rPr>
        <w:t>223 952,40 euro</w:t>
      </w:r>
      <w:bookmarkEnd w:id="0"/>
    </w:p>
    <w:p w14:paraId="73A6F28B" w14:textId="43D1A05B" w:rsidR="006D0EA9" w:rsidRDefault="006D0EA9" w:rsidP="00D86B83"/>
    <w:p w14:paraId="4D45137C" w14:textId="59FFCCF0" w:rsidR="009071AF" w:rsidRDefault="009071AF" w:rsidP="00D86B83">
      <w:r w:rsidRPr="646BE85F">
        <w:rPr>
          <w:u w:val="single"/>
        </w:rPr>
        <w:t>Opmerking</w:t>
      </w:r>
      <w:r>
        <w:t>:</w:t>
      </w:r>
      <w:r w:rsidR="002B7E99">
        <w:t xml:space="preserve"> </w:t>
      </w:r>
      <w:r w:rsidR="002345F7">
        <w:t xml:space="preserve">deze middelen worden jaarlijks </w:t>
      </w:r>
      <w:r w:rsidR="000C529D" w:rsidRPr="646BE85F">
        <w:t xml:space="preserve">door agentschap binnenlands bestuur </w:t>
      </w:r>
      <w:r w:rsidR="002345F7" w:rsidRPr="646BE85F">
        <w:t>overgemaakt</w:t>
      </w:r>
      <w:r w:rsidR="000C529D" w:rsidRPr="646BE85F">
        <w:t xml:space="preserve"> op 1 april</w:t>
      </w:r>
      <w:r w:rsidR="002345F7" w:rsidRPr="646BE85F">
        <w:t>, tot en met 203</w:t>
      </w:r>
      <w:r w:rsidR="326A3196" w:rsidRPr="646BE85F">
        <w:t>0</w:t>
      </w:r>
      <w:r w:rsidR="002345F7">
        <w:t>. Er is geen tegenindicatie dat jaarlijkse restbedragen niet kunnen worden overgezet naar een volgend boekjaar indien niet volledig ingezet.</w:t>
      </w:r>
    </w:p>
    <w:p w14:paraId="0A93D9AF" w14:textId="71F34361" w:rsidR="00341426" w:rsidRPr="00082272" w:rsidRDefault="004F7D48" w:rsidP="000A3ED5">
      <w:pPr>
        <w:pStyle w:val="Lijstalinea"/>
        <w:numPr>
          <w:ilvl w:val="0"/>
          <w:numId w:val="6"/>
        </w:numPr>
        <w:rPr>
          <w:b/>
          <w:bCs/>
        </w:rPr>
      </w:pPr>
      <w:r w:rsidRPr="00082272">
        <w:rPr>
          <w:b/>
          <w:bCs/>
        </w:rPr>
        <w:t xml:space="preserve">Argumentatie bovenlokale inzet van </w:t>
      </w:r>
      <w:r w:rsidR="6B9519D1" w:rsidRPr="13670AF3">
        <w:rPr>
          <w:b/>
          <w:bCs/>
        </w:rPr>
        <w:t>WSE</w:t>
      </w:r>
      <w:r w:rsidRPr="00082272">
        <w:rPr>
          <w:b/>
          <w:bCs/>
        </w:rPr>
        <w:t>-middelen</w:t>
      </w:r>
    </w:p>
    <w:p w14:paraId="638CAEDF" w14:textId="0E2AB8DF" w:rsidR="004F7D48" w:rsidRDefault="00035354" w:rsidP="004F7D48">
      <w:r>
        <w:t xml:space="preserve">Voorstel is om een (gedeelte) van deze middelen bovenlokaal in te zetten. Er zijn een aantal </w:t>
      </w:r>
      <w:r w:rsidR="00EE25D9">
        <w:t>opportuniteiten</w:t>
      </w:r>
      <w:r>
        <w:t xml:space="preserve"> uitgewerkt</w:t>
      </w:r>
      <w:r w:rsidR="043718E4">
        <w:t>,</w:t>
      </w:r>
      <w:r>
        <w:t xml:space="preserve"> waarvoor we de middelen zouden kunnen inzetten.</w:t>
      </w:r>
    </w:p>
    <w:p w14:paraId="4E9FE2D1" w14:textId="3B713967" w:rsidR="00685530" w:rsidRPr="00423AC6" w:rsidRDefault="00220834" w:rsidP="646BE85F">
      <w:pPr>
        <w:rPr>
          <w:color w:val="0070C0"/>
          <w:lang w:val="nl-NL"/>
        </w:rPr>
      </w:pPr>
      <w:r>
        <w:t>Door de middelen samen te voegen, hebben we meer slagkracht</w:t>
      </w:r>
      <w:r w:rsidR="009A21E5">
        <w:t xml:space="preserve"> dan elk lokaal bestuur afzonderlijk</w:t>
      </w:r>
      <w:r>
        <w:t>. De hoogte van de middelen is per lokaal bestuur niet voldoen</w:t>
      </w:r>
      <w:r w:rsidR="7077D9A8">
        <w:t xml:space="preserve">de om </w:t>
      </w:r>
      <w:r w:rsidR="00082272">
        <w:t>een plan uit te werken met voldoende impact op het lokale of bovenlokale niveau.</w:t>
      </w:r>
      <w:r w:rsidR="00423AC6">
        <w:t xml:space="preserve"> </w:t>
      </w:r>
    </w:p>
    <w:p w14:paraId="756559D3" w14:textId="5B3608B7" w:rsidR="00730E93" w:rsidRDefault="00730E93" w:rsidP="004F7D48">
      <w:r>
        <w:t xml:space="preserve">Samengevoegde middelen zorgen ervoor dat de loonkost voor extra medewerkers kan worden gedeeld </w:t>
      </w:r>
      <w:r w:rsidR="4ADAB3D1">
        <w:t>door</w:t>
      </w:r>
      <w:r>
        <w:t xml:space="preserve"> de lokale besturen</w:t>
      </w:r>
      <w:r w:rsidR="62119530">
        <w:t xml:space="preserve"> binnen </w:t>
      </w:r>
      <w:r w:rsidR="7AB552A0">
        <w:t xml:space="preserve">de structuur van </w:t>
      </w:r>
      <w:r w:rsidR="62119530">
        <w:t>de</w:t>
      </w:r>
      <w:r>
        <w:t xml:space="preserve"> ILV Noorderkempen.</w:t>
      </w:r>
    </w:p>
    <w:p w14:paraId="138C66B2" w14:textId="72B21FB6" w:rsidR="00311A89" w:rsidRDefault="00311A89" w:rsidP="004F7D48">
      <w:r>
        <w:t xml:space="preserve">Door de krachten te bundelen, kunnen we als regio initiatieven op poten zetten die een gunstig effect hebben </w:t>
      </w:r>
      <w:r w:rsidR="007F1623">
        <w:t>op vlak van activering</w:t>
      </w:r>
      <w:r>
        <w:t xml:space="preserve"> </w:t>
      </w:r>
      <w:r w:rsidR="2FD95A79">
        <w:t>voor alle zes onze lokale besturen</w:t>
      </w:r>
      <w:r>
        <w:t xml:space="preserve">. </w:t>
      </w:r>
    </w:p>
    <w:p w14:paraId="3CF9F449" w14:textId="2C923334" w:rsidR="000A3ED5" w:rsidRDefault="00730E93" w:rsidP="006D45DA">
      <w:r>
        <w:t>De uitgewerkte voorstellen zijn gebaseerd op gezamenlijke noden vanuit elk betrokken lokaal bestuur. Doordat ILV Noorderkempen hier een rol in opneemt, verlagen we de werkdruk voor de lokale besturen en komt er geen extra werkbelasting door lokale initiatieven op te zetten.</w:t>
      </w:r>
    </w:p>
    <w:p w14:paraId="1B052CBC" w14:textId="79F39813" w:rsidR="000C529D" w:rsidRPr="000C529D" w:rsidRDefault="000E2085" w:rsidP="646BE85F">
      <w:r>
        <w:lastRenderedPageBreak/>
        <w:t>Eén van hete hangijzers voor lokale besturen is de gewijzigde wetgeving met betrekking tot de</w:t>
      </w:r>
      <w:r w:rsidR="00EB76DD">
        <w:t xml:space="preserve"> langdurige werkloosheid. Er wordt een toenemende toestroom verwacht bij de sociale diensten</w:t>
      </w:r>
      <w:r w:rsidR="00EB76DD" w:rsidRPr="646BE85F">
        <w:rPr>
          <w:color w:val="0070C0"/>
        </w:rPr>
        <w:t xml:space="preserve">. </w:t>
      </w:r>
      <w:r w:rsidR="000C529D" w:rsidRPr="646BE85F">
        <w:t xml:space="preserve">De nood aan beleid rond activering en </w:t>
      </w:r>
      <w:r w:rsidR="1CDC505E" w:rsidRPr="5189E811">
        <w:t xml:space="preserve">het </w:t>
      </w:r>
      <w:r w:rsidR="000C529D" w:rsidRPr="646BE85F">
        <w:t>versterken van activeringsacties is dan ook noodzakelijk.</w:t>
      </w:r>
    </w:p>
    <w:p w14:paraId="3104433B" w14:textId="70C5D1C8" w:rsidR="000E2085" w:rsidRDefault="5FCB5CBD" w:rsidP="006D45DA">
      <w:r>
        <w:t xml:space="preserve">Door </w:t>
      </w:r>
      <w:r w:rsidR="00EB76DD">
        <w:t xml:space="preserve">de </w:t>
      </w:r>
      <w:r w:rsidR="66346392">
        <w:t>WSE</w:t>
      </w:r>
      <w:r w:rsidR="00EB76DD">
        <w:t>-middelen s</w:t>
      </w:r>
      <w:r w:rsidR="2A64CC8A">
        <w:t>amen te voegen</w:t>
      </w:r>
      <w:r w:rsidR="00EB76DD">
        <w:t>, kunnen we hierop een antwoord bieden voor de lokale besturen door extra in te zetten op activering en de lokale besturen te ontlasten.</w:t>
      </w:r>
    </w:p>
    <w:p w14:paraId="057EAAC0" w14:textId="77777777" w:rsidR="00613F23" w:rsidRDefault="00613F23" w:rsidP="006D45DA"/>
    <w:p w14:paraId="15C3E9D8" w14:textId="68FA9BA0" w:rsidR="00613F23" w:rsidRPr="009C4326" w:rsidRDefault="00613F23" w:rsidP="00613F23">
      <w:pPr>
        <w:pStyle w:val="Lijstalinea"/>
        <w:numPr>
          <w:ilvl w:val="0"/>
          <w:numId w:val="6"/>
        </w:numPr>
        <w:rPr>
          <w:b/>
          <w:bCs/>
        </w:rPr>
      </w:pPr>
      <w:r w:rsidRPr="009C4326">
        <w:rPr>
          <w:b/>
          <w:bCs/>
        </w:rPr>
        <w:t>Werkwijze opmaak nota</w:t>
      </w:r>
    </w:p>
    <w:p w14:paraId="4BC9E977" w14:textId="0F8E7F7D" w:rsidR="00613F23" w:rsidRDefault="009C4326" w:rsidP="00613F23">
      <w:r>
        <w:t xml:space="preserve">Het voorstel om een nota op te maken voor de lokale besturen om de </w:t>
      </w:r>
      <w:r w:rsidR="49E5910D">
        <w:t>WSE</w:t>
      </w:r>
      <w:r>
        <w:t>-middelen gezamenlijk in te zetten, werd goedgekeurd door zowel de stuurgroep werk, de kerngroep en het beheerscomité van ILV Noorderkempen.</w:t>
      </w:r>
    </w:p>
    <w:p w14:paraId="407F4AAC" w14:textId="6F00BEC2" w:rsidR="009C4326" w:rsidRDefault="009C4326" w:rsidP="00613F23">
      <w:r>
        <w:t xml:space="preserve">Er werd een eenmalige werkgroep opgericht om de opportuniteiten verder te verkennen en op zoek te gaan naar gezamenlijke noden. </w:t>
      </w:r>
    </w:p>
    <w:p w14:paraId="084CAD1A" w14:textId="57A70E79" w:rsidR="00613F23" w:rsidRDefault="009C4326" w:rsidP="006D45DA">
      <w:r>
        <w:t xml:space="preserve">De werkgroep bestond uit Mieke Van </w:t>
      </w:r>
      <w:proofErr w:type="spellStart"/>
      <w:r>
        <w:t>Ostaeyen</w:t>
      </w:r>
      <w:proofErr w:type="spellEnd"/>
      <w:r>
        <w:t xml:space="preserve"> (schepen Ravels), </w:t>
      </w:r>
      <w:proofErr w:type="spellStart"/>
      <w:r>
        <w:t>Liesbet</w:t>
      </w:r>
      <w:proofErr w:type="spellEnd"/>
      <w:r>
        <w:t xml:space="preserve"> </w:t>
      </w:r>
      <w:proofErr w:type="spellStart"/>
      <w:r>
        <w:t>Vanhevel</w:t>
      </w:r>
      <w:proofErr w:type="spellEnd"/>
      <w:r>
        <w:t xml:space="preserve"> (diensthoofd sociale dienst Hoogstraten), Jim </w:t>
      </w:r>
      <w:proofErr w:type="spellStart"/>
      <w:r>
        <w:t>Clottens</w:t>
      </w:r>
      <w:proofErr w:type="spellEnd"/>
      <w:r>
        <w:t xml:space="preserve"> (diensthoofd </w:t>
      </w:r>
      <w:r w:rsidR="00F45574">
        <w:t xml:space="preserve">sociale dienst Rijkevorsel), </w:t>
      </w:r>
      <w:r w:rsidR="00FC7A46">
        <w:t xml:space="preserve">Lutgarde </w:t>
      </w:r>
      <w:proofErr w:type="spellStart"/>
      <w:r w:rsidR="00FC7A46">
        <w:t>Schuermans</w:t>
      </w:r>
      <w:proofErr w:type="spellEnd"/>
      <w:r w:rsidR="00FC7A46">
        <w:t xml:space="preserve"> (</w:t>
      </w:r>
      <w:r w:rsidR="002870AF">
        <w:t xml:space="preserve">adjunct directeur Merksplas), Mieke </w:t>
      </w:r>
      <w:proofErr w:type="spellStart"/>
      <w:r w:rsidR="002870AF">
        <w:t>Blockx</w:t>
      </w:r>
      <w:proofErr w:type="spellEnd"/>
      <w:r w:rsidR="002870AF">
        <w:t xml:space="preserve"> (diensthoofd sociale dienst Ravels), Tinne Moonen (arbeidstrajectbegeleider Arendonk), Jan Verlinden (regisseurs sociale economie en werk ILV Noorderkempen) en Griet Turelinckx (algemeen coördinator ILV Noorde</w:t>
      </w:r>
      <w:r w:rsidR="000F630E">
        <w:t>r</w:t>
      </w:r>
      <w:r w:rsidR="002870AF">
        <w:t>kempen)</w:t>
      </w:r>
      <w:r w:rsidR="00F100DD">
        <w:t>.</w:t>
      </w:r>
    </w:p>
    <w:p w14:paraId="02FA417A" w14:textId="61BDAA04" w:rsidR="005460BA" w:rsidRDefault="00A475AF" w:rsidP="006D45DA">
      <w:r>
        <w:t>Zie punt ‘7. Volgende stappen’.</w:t>
      </w:r>
    </w:p>
    <w:p w14:paraId="48C4EE84" w14:textId="1D885BCA" w:rsidR="005460BA" w:rsidRDefault="005460BA" w:rsidP="005460BA">
      <w:pPr>
        <w:pStyle w:val="Lijstalinea"/>
        <w:numPr>
          <w:ilvl w:val="0"/>
          <w:numId w:val="6"/>
        </w:numPr>
        <w:rPr>
          <w:b/>
          <w:bCs/>
        </w:rPr>
      </w:pPr>
      <w:r w:rsidRPr="005460BA">
        <w:rPr>
          <w:b/>
          <w:bCs/>
        </w:rPr>
        <w:t xml:space="preserve">Mogelijke pistes inzet </w:t>
      </w:r>
      <w:r w:rsidR="262D66E6" w:rsidRPr="1F37686E">
        <w:rPr>
          <w:b/>
          <w:bCs/>
        </w:rPr>
        <w:t>WSE</w:t>
      </w:r>
      <w:r w:rsidRPr="005460BA">
        <w:rPr>
          <w:b/>
          <w:bCs/>
        </w:rPr>
        <w:t>-middelen</w:t>
      </w:r>
    </w:p>
    <w:p w14:paraId="29B0ACED" w14:textId="03045F9D" w:rsidR="00C71F7F" w:rsidRPr="005A04E2" w:rsidRDefault="00E766F8" w:rsidP="00E766F8">
      <w:pPr>
        <w:ind w:firstLine="360"/>
        <w:rPr>
          <w:b/>
          <w:bCs/>
          <w:i/>
          <w:iCs/>
        </w:rPr>
      </w:pPr>
      <w:r w:rsidRPr="005A04E2">
        <w:rPr>
          <w:b/>
          <w:bCs/>
          <w:i/>
          <w:iCs/>
        </w:rPr>
        <w:t xml:space="preserve">5.1 </w:t>
      </w:r>
      <w:r w:rsidR="00C71F7F" w:rsidRPr="005A04E2">
        <w:rPr>
          <w:b/>
          <w:bCs/>
          <w:i/>
          <w:iCs/>
        </w:rPr>
        <w:t>Inhoud</w:t>
      </w:r>
    </w:p>
    <w:p w14:paraId="2A68102B" w14:textId="71B30A1E" w:rsidR="00D85C8C" w:rsidRPr="005A04E2" w:rsidRDefault="005A04E2" w:rsidP="646BE85F">
      <w:pPr>
        <w:ind w:firstLine="360"/>
        <w:rPr>
          <w:b/>
          <w:bCs/>
          <w:i/>
          <w:iCs/>
        </w:rPr>
      </w:pPr>
      <w:r w:rsidRPr="646BE85F">
        <w:rPr>
          <w:b/>
          <w:bCs/>
          <w:i/>
          <w:iCs/>
        </w:rPr>
        <w:t xml:space="preserve">5.1.1 </w:t>
      </w:r>
      <w:r w:rsidR="008D482A" w:rsidRPr="646BE85F">
        <w:rPr>
          <w:b/>
          <w:bCs/>
          <w:i/>
          <w:iCs/>
        </w:rPr>
        <w:t xml:space="preserve">Continuering </w:t>
      </w:r>
      <w:r w:rsidR="327597B6" w:rsidRPr="646BE85F">
        <w:rPr>
          <w:b/>
          <w:bCs/>
          <w:i/>
          <w:iCs/>
        </w:rPr>
        <w:t>b</w:t>
      </w:r>
      <w:r w:rsidR="00363D0F" w:rsidRPr="646BE85F">
        <w:rPr>
          <w:b/>
          <w:bCs/>
          <w:i/>
          <w:iCs/>
        </w:rPr>
        <w:t>ovenlokale regierol regisseur sociale economie en werk</w:t>
      </w:r>
    </w:p>
    <w:p w14:paraId="28E45D2A" w14:textId="31FAC840" w:rsidR="00E81F5B" w:rsidRPr="00E81F5B" w:rsidRDefault="00E81F5B" w:rsidP="00E81F5B">
      <w:pPr>
        <w:pStyle w:val="Lijstalinea"/>
        <w:numPr>
          <w:ilvl w:val="0"/>
          <w:numId w:val="23"/>
        </w:numPr>
        <w:rPr>
          <w:u w:val="single"/>
        </w:rPr>
      </w:pPr>
      <w:r>
        <w:rPr>
          <w:u w:val="single"/>
        </w:rPr>
        <w:t>Taakinhoud</w:t>
      </w:r>
    </w:p>
    <w:p w14:paraId="0333651D" w14:textId="22F10AFA" w:rsidR="00E54C25" w:rsidRDefault="005E0FC4" w:rsidP="00D85C8C">
      <w:r>
        <w:t xml:space="preserve">De regisseur sociale economie en werk neemt sinds 2014 een bovenlokale rol op zich. De regisseur </w:t>
      </w:r>
      <w:r w:rsidR="007473FE" w:rsidRPr="646BE85F">
        <w:t xml:space="preserve">is een centraal aanspreekpunt en brengt beweging op gang die verder reikt dan individuele lokale projecten. Hij legt de link, verwijst door en brengt partners met elkaar in contact en zorgt zo voor een </w:t>
      </w:r>
      <w:r w:rsidR="007473FE" w:rsidRPr="03ADADCC">
        <w:t>sterke</w:t>
      </w:r>
      <w:r w:rsidR="007473FE" w:rsidRPr="646BE85F">
        <w:t xml:space="preserve"> en goed georganiseerde samenwerking. Hij </w:t>
      </w:r>
      <w:r w:rsidR="00B96D4C" w:rsidRPr="646BE85F">
        <w:t>neemt een uitgebreid gamma aan taken op: het samenbrengen van arbeidstrajectbegeleiders</w:t>
      </w:r>
      <w:r w:rsidR="00D722D6">
        <w:t xml:space="preserve">, brugfiguur tussen de </w:t>
      </w:r>
      <w:r w:rsidR="3BE973E9">
        <w:t xml:space="preserve">hogere </w:t>
      </w:r>
      <w:r w:rsidR="00D722D6">
        <w:t>overhed</w:t>
      </w:r>
      <w:r w:rsidR="492EA914">
        <w:t>en</w:t>
      </w:r>
      <w:r w:rsidR="00D722D6">
        <w:t xml:space="preserve"> en de lokale besturen, expertise op vlak van sociale economie en werk, het opvolgen van tendensen op vlak van activering, ….</w:t>
      </w:r>
      <w:r w:rsidR="007473FE">
        <w:t xml:space="preserve"> </w:t>
      </w:r>
    </w:p>
    <w:p w14:paraId="4C8EF539" w14:textId="23784EBA" w:rsidR="00664763" w:rsidRDefault="00664763" w:rsidP="00D85C8C">
      <w:r>
        <w:lastRenderedPageBreak/>
        <w:t xml:space="preserve">Verder </w:t>
      </w:r>
      <w:r w:rsidR="7B3B45C3">
        <w:t>neemt de regisseur</w:t>
      </w:r>
      <w:r w:rsidR="00645458">
        <w:t xml:space="preserve"> een trekkersrol </w:t>
      </w:r>
      <w:r w:rsidR="2E77A55A">
        <w:t>op voor</w:t>
      </w:r>
      <w:r w:rsidR="00645458">
        <w:t xml:space="preserve"> een aantal bovenlokale projecten/diensten die te maken hebben met activering, sociale economie en werk: MOEF (lokaal partnerschap), Lokaal Activeringspact en wijkwerken.</w:t>
      </w:r>
    </w:p>
    <w:p w14:paraId="1356E115" w14:textId="16B2A9FF" w:rsidR="00664763" w:rsidRDefault="00664763" w:rsidP="00D85C8C">
      <w:r>
        <w:t>Het betreft een voltijdse tewerkstelling.</w:t>
      </w:r>
    </w:p>
    <w:p w14:paraId="07899B7C" w14:textId="5D5CC1B6" w:rsidR="004B1DD6" w:rsidRDefault="004B1DD6" w:rsidP="00D85C8C">
      <w:r>
        <w:t xml:space="preserve">Zowel de leden van de kerngroep als de leden van het beheerscomité geven aan dat </w:t>
      </w:r>
      <w:r w:rsidR="009E3969">
        <w:t>ze wensen dat deze rol bovenlokaal blijft opgenomen worden, gezien de lokale besturen dit individueel niet</w:t>
      </w:r>
      <w:r w:rsidR="00A8442D">
        <w:t xml:space="preserve"> op dezelfde manier </w:t>
      </w:r>
      <w:r w:rsidR="00485C6B">
        <w:t>kunnen organiseren</w:t>
      </w:r>
      <w:r w:rsidR="00A8442D">
        <w:t>.</w:t>
      </w:r>
    </w:p>
    <w:p w14:paraId="5165EA5D" w14:textId="3B60B7B5" w:rsidR="00E81F5B" w:rsidRDefault="00E81F5B" w:rsidP="00E81F5B">
      <w:pPr>
        <w:pStyle w:val="Lijstalinea"/>
        <w:numPr>
          <w:ilvl w:val="0"/>
          <w:numId w:val="23"/>
        </w:numPr>
        <w:rPr>
          <w:u w:val="single"/>
        </w:rPr>
      </w:pPr>
      <w:r w:rsidRPr="00E81F5B">
        <w:rPr>
          <w:u w:val="single"/>
        </w:rPr>
        <w:t>Financieel</w:t>
      </w:r>
    </w:p>
    <w:p w14:paraId="48A6C671" w14:textId="6A43FB7F" w:rsidR="00E81F5B" w:rsidRDefault="00E81F5B" w:rsidP="00E81F5B">
      <w:r>
        <w:t>De loonkost van de huidige reg</w:t>
      </w:r>
      <w:r w:rsidR="00CE2DAB">
        <w:t>isseur sociale economie bedraagt</w:t>
      </w:r>
      <w:r w:rsidR="005951AE">
        <w:t xml:space="preserve"> </w:t>
      </w:r>
      <w:bookmarkStart w:id="1" w:name="_Hlk216779454"/>
      <w:r w:rsidR="005951AE">
        <w:t>92 9</w:t>
      </w:r>
      <w:r w:rsidR="0090069E">
        <w:t xml:space="preserve">69,73 euro. </w:t>
      </w:r>
      <w:bookmarkEnd w:id="1"/>
      <w:r w:rsidR="0090069E">
        <w:t xml:space="preserve">Dit is inclusief </w:t>
      </w:r>
      <w:r w:rsidR="00CE2DAB">
        <w:t xml:space="preserve">5 procent overhead </w:t>
      </w:r>
      <w:r w:rsidR="005951AE">
        <w:t xml:space="preserve">voor stad Hoogstraten </w:t>
      </w:r>
      <w:r w:rsidR="0090069E">
        <w:t>aangezien zij de penhouder zijn van ILV Noorderkempen.</w:t>
      </w:r>
    </w:p>
    <w:p w14:paraId="1899A008" w14:textId="4D04B9BB" w:rsidR="00CD6D61" w:rsidRPr="0090069E" w:rsidRDefault="022BD3D8" w:rsidP="00E81F5B">
      <w:r>
        <w:t>Als</w:t>
      </w:r>
      <w:r w:rsidR="00BD3491">
        <w:t xml:space="preserve"> we de regierol behouden, </w:t>
      </w:r>
      <w:r w:rsidR="00F0528D">
        <w:t xml:space="preserve">is er het voorstel dat elk lokaal bestuur a rato </w:t>
      </w:r>
      <w:r w:rsidR="2DAD48B4">
        <w:t xml:space="preserve">van hun </w:t>
      </w:r>
      <w:r w:rsidR="00F0528D">
        <w:t xml:space="preserve"> inwonersaantal een gedeelte betaal</w:t>
      </w:r>
      <w:r w:rsidR="60A72ED7">
        <w:t>t</w:t>
      </w:r>
      <w:r w:rsidR="007473FE" w:rsidRPr="646BE85F">
        <w:rPr>
          <w:color w:val="0070C0"/>
        </w:rPr>
        <w:t xml:space="preserve"> </w:t>
      </w:r>
      <w:r w:rsidR="00F0528D">
        <w:t xml:space="preserve">vanuit </w:t>
      </w:r>
      <w:r w:rsidR="1F096556">
        <w:t>deze WSE</w:t>
      </w:r>
      <w:r w:rsidR="00F0528D">
        <w:t>-middele</w:t>
      </w:r>
      <w:r w:rsidR="00EE3384">
        <w:t>n om de loonkost te dekken</w:t>
      </w:r>
      <w:r w:rsidR="00AB236D">
        <w:t>:</w:t>
      </w:r>
    </w:p>
    <w:p w14:paraId="058D5ECC" w14:textId="5C956D5D" w:rsidR="00E81F5B" w:rsidRPr="006D0EA9" w:rsidRDefault="00E81F5B" w:rsidP="00EE3384">
      <w:pPr>
        <w:pStyle w:val="Geenafstand"/>
        <w:pBdr>
          <w:top w:val="single" w:sz="4" w:space="1" w:color="auto"/>
          <w:left w:val="single" w:sz="4" w:space="4" w:color="auto"/>
          <w:bottom w:val="single" w:sz="4" w:space="1" w:color="auto"/>
          <w:right w:val="single" w:sz="4" w:space="4" w:color="auto"/>
        </w:pBdr>
      </w:pPr>
      <w:r w:rsidRPr="006D0EA9">
        <w:t xml:space="preserve">Arendonk: 17,60 procent </w:t>
      </w:r>
      <w:r w:rsidR="00EE3384">
        <w:t>=</w:t>
      </w:r>
      <w:r w:rsidRPr="006D0EA9">
        <w:t xml:space="preserve"> 16 362,67 euro</w:t>
      </w:r>
      <w:r w:rsidR="00B16D5A">
        <w:t xml:space="preserve"> </w:t>
      </w:r>
    </w:p>
    <w:p w14:paraId="1B7A5FC0" w14:textId="3AC1D611" w:rsidR="00E81F5B" w:rsidRPr="006D0EA9" w:rsidRDefault="00E81F5B" w:rsidP="00EE3384">
      <w:pPr>
        <w:pStyle w:val="Geenafstand"/>
        <w:pBdr>
          <w:top w:val="single" w:sz="4" w:space="1" w:color="auto"/>
          <w:left w:val="single" w:sz="4" w:space="4" w:color="auto"/>
          <w:bottom w:val="single" w:sz="4" w:space="1" w:color="auto"/>
          <w:right w:val="single" w:sz="4" w:space="4" w:color="auto"/>
        </w:pBdr>
      </w:pPr>
      <w:r w:rsidRPr="006D0EA9">
        <w:t xml:space="preserve">Baarle-Hertog: 3,97 procent </w:t>
      </w:r>
      <w:r w:rsidR="00EE3384">
        <w:t xml:space="preserve">= </w:t>
      </w:r>
      <w:r w:rsidRPr="006D0EA9">
        <w:t>3 690,90 euro</w:t>
      </w:r>
    </w:p>
    <w:p w14:paraId="40B7FF99" w14:textId="3F2168A9" w:rsidR="00E81F5B" w:rsidRPr="006D0EA9" w:rsidRDefault="00E81F5B" w:rsidP="00EE3384">
      <w:pPr>
        <w:pStyle w:val="Geenafstand"/>
        <w:pBdr>
          <w:top w:val="single" w:sz="4" w:space="1" w:color="auto"/>
          <w:left w:val="single" w:sz="4" w:space="4" w:color="auto"/>
          <w:bottom w:val="single" w:sz="4" w:space="1" w:color="auto"/>
          <w:right w:val="single" w:sz="4" w:space="4" w:color="auto"/>
        </w:pBdr>
      </w:pPr>
      <w:r w:rsidRPr="006D0EA9">
        <w:t xml:space="preserve">Hoogstraten: 29,49 procent </w:t>
      </w:r>
      <w:r w:rsidR="00EE3384">
        <w:t>=</w:t>
      </w:r>
      <w:r w:rsidRPr="006D0EA9">
        <w:t xml:space="preserve"> 27 416,77 euro</w:t>
      </w:r>
    </w:p>
    <w:p w14:paraId="6DD568EC" w14:textId="6465C34B" w:rsidR="00E81F5B" w:rsidRPr="006D0EA9" w:rsidRDefault="00E81F5B" w:rsidP="00EE3384">
      <w:pPr>
        <w:pStyle w:val="Geenafstand"/>
        <w:pBdr>
          <w:top w:val="single" w:sz="4" w:space="1" w:color="auto"/>
          <w:left w:val="single" w:sz="4" w:space="4" w:color="auto"/>
          <w:bottom w:val="single" w:sz="4" w:space="1" w:color="auto"/>
          <w:right w:val="single" w:sz="4" w:space="4" w:color="auto"/>
        </w:pBdr>
      </w:pPr>
      <w:r w:rsidRPr="006D0EA9">
        <w:t xml:space="preserve">Merksplas: 11,78 procent </w:t>
      </w:r>
      <w:r w:rsidR="00EE3384">
        <w:t>=</w:t>
      </w:r>
      <w:r w:rsidRPr="006D0EA9">
        <w:t xml:space="preserve"> 10 951,83 euro</w:t>
      </w:r>
    </w:p>
    <w:p w14:paraId="2F27057E" w14:textId="60665600" w:rsidR="00E81F5B" w:rsidRPr="006D0EA9" w:rsidRDefault="00E81F5B" w:rsidP="00EE3384">
      <w:pPr>
        <w:pStyle w:val="Geenafstand"/>
        <w:pBdr>
          <w:top w:val="single" w:sz="4" w:space="1" w:color="auto"/>
          <w:left w:val="single" w:sz="4" w:space="4" w:color="auto"/>
          <w:bottom w:val="single" w:sz="4" w:space="1" w:color="auto"/>
          <w:right w:val="single" w:sz="4" w:space="4" w:color="auto"/>
        </w:pBdr>
      </w:pPr>
      <w:r w:rsidRPr="006D0EA9">
        <w:t xml:space="preserve">Ravels: 20,53 procent </w:t>
      </w:r>
      <w:r w:rsidR="00EE3384">
        <w:t>=</w:t>
      </w:r>
      <w:r w:rsidRPr="006D0EA9">
        <w:t xml:space="preserve"> 19 086,69 euro</w:t>
      </w:r>
    </w:p>
    <w:p w14:paraId="070A9203" w14:textId="1932EDF9" w:rsidR="00E81F5B" w:rsidRPr="006D0EA9" w:rsidRDefault="00E81F5B" w:rsidP="00EE3384">
      <w:pPr>
        <w:pStyle w:val="Geenafstand"/>
        <w:pBdr>
          <w:top w:val="single" w:sz="4" w:space="1" w:color="auto"/>
          <w:left w:val="single" w:sz="4" w:space="4" w:color="auto"/>
          <w:bottom w:val="single" w:sz="4" w:space="1" w:color="auto"/>
          <w:right w:val="single" w:sz="4" w:space="4" w:color="auto"/>
        </w:pBdr>
      </w:pPr>
      <w:r w:rsidRPr="006D0EA9">
        <w:t xml:space="preserve">Rijkevorsel: 16,63 procent </w:t>
      </w:r>
      <w:r w:rsidR="00EE3384">
        <w:t xml:space="preserve">= </w:t>
      </w:r>
      <w:r w:rsidRPr="006D0EA9">
        <w:t>15 460,87 euro</w:t>
      </w:r>
    </w:p>
    <w:p w14:paraId="3B902B65" w14:textId="77777777" w:rsidR="00E81F5B" w:rsidRDefault="00E81F5B" w:rsidP="00E81F5B">
      <w:r w:rsidRPr="006D0EA9">
        <w:t> </w:t>
      </w:r>
    </w:p>
    <w:p w14:paraId="41EFD8D0" w14:textId="478CFC9E" w:rsidR="000C326D" w:rsidRPr="006D0EA9" w:rsidRDefault="000C326D" w:rsidP="00E81F5B">
      <w:r>
        <w:t xml:space="preserve">Indien deze werkwijze wordt goedgekeurd door de lokale besturen, betekent dit concreet </w:t>
      </w:r>
      <w:r w:rsidR="00AB236D">
        <w:t xml:space="preserve">dat er in 2026 </w:t>
      </w:r>
      <w:r w:rsidR="51D6EF76">
        <w:t>volgen</w:t>
      </w:r>
      <w:r w:rsidR="00AB236D">
        <w:t>de restbedragen</w:t>
      </w:r>
      <w:r w:rsidR="00A11338">
        <w:t xml:space="preserve"> </w:t>
      </w:r>
      <w:r w:rsidR="005626DC">
        <w:t>overblijven</w:t>
      </w:r>
      <w:r w:rsidR="00AB236D">
        <w:t xml:space="preserve"> per lokaal bestuur:</w:t>
      </w:r>
    </w:p>
    <w:p w14:paraId="661A3144" w14:textId="77777777" w:rsidR="00E81F5B" w:rsidRPr="006D0EA9" w:rsidRDefault="00E81F5B" w:rsidP="00A11338">
      <w:pPr>
        <w:pStyle w:val="Geenafstand"/>
        <w:pBdr>
          <w:top w:val="single" w:sz="4" w:space="1" w:color="auto"/>
          <w:left w:val="single" w:sz="4" w:space="4" w:color="auto"/>
          <w:bottom w:val="single" w:sz="4" w:space="1" w:color="auto"/>
          <w:right w:val="single" w:sz="4" w:space="4" w:color="auto"/>
        </w:pBdr>
      </w:pPr>
      <w:r w:rsidRPr="006D0EA9">
        <w:t xml:space="preserve">Arendonk: </w:t>
      </w:r>
      <w:bookmarkStart w:id="2" w:name="_Hlk216789629"/>
      <w:r w:rsidRPr="006D0EA9">
        <w:t>20 253,31 euro</w:t>
      </w:r>
    </w:p>
    <w:p w14:paraId="15E0D872" w14:textId="77777777" w:rsidR="00E81F5B" w:rsidRPr="006D0EA9" w:rsidRDefault="00E81F5B" w:rsidP="00A11338">
      <w:pPr>
        <w:pStyle w:val="Geenafstand"/>
        <w:pBdr>
          <w:top w:val="single" w:sz="4" w:space="1" w:color="auto"/>
          <w:left w:val="single" w:sz="4" w:space="4" w:color="auto"/>
          <w:bottom w:val="single" w:sz="4" w:space="1" w:color="auto"/>
          <w:right w:val="single" w:sz="4" w:space="4" w:color="auto"/>
        </w:pBdr>
      </w:pPr>
      <w:r w:rsidRPr="006D0EA9">
        <w:t>Baarle-Hertog: 16 927,60 euro</w:t>
      </w:r>
    </w:p>
    <w:p w14:paraId="6DDC3F9D" w14:textId="77777777" w:rsidR="00E81F5B" w:rsidRPr="006D0EA9" w:rsidRDefault="00E81F5B" w:rsidP="00A11338">
      <w:pPr>
        <w:pStyle w:val="Geenafstand"/>
        <w:pBdr>
          <w:top w:val="single" w:sz="4" w:space="1" w:color="auto"/>
          <w:left w:val="single" w:sz="4" w:space="4" w:color="auto"/>
          <w:bottom w:val="single" w:sz="4" w:space="1" w:color="auto"/>
          <w:right w:val="single" w:sz="4" w:space="4" w:color="auto"/>
        </w:pBdr>
      </w:pPr>
      <w:r w:rsidRPr="006D0EA9">
        <w:t>Hoogstraten: 33 221,74 euro</w:t>
      </w:r>
    </w:p>
    <w:p w14:paraId="35815EB3" w14:textId="77777777" w:rsidR="00E81F5B" w:rsidRPr="006D0EA9" w:rsidRDefault="00E81F5B" w:rsidP="00A11338">
      <w:pPr>
        <w:pStyle w:val="Geenafstand"/>
        <w:pBdr>
          <w:top w:val="single" w:sz="4" w:space="1" w:color="auto"/>
          <w:left w:val="single" w:sz="4" w:space="4" w:color="auto"/>
          <w:bottom w:val="single" w:sz="4" w:space="1" w:color="auto"/>
          <w:right w:val="single" w:sz="4" w:space="4" w:color="auto"/>
        </w:pBdr>
      </w:pPr>
      <w:r w:rsidRPr="006D0EA9">
        <w:t>Merksplas: 18 534,62 euro</w:t>
      </w:r>
    </w:p>
    <w:p w14:paraId="3F1ACBD3" w14:textId="77777777" w:rsidR="00E81F5B" w:rsidRPr="006D0EA9" w:rsidRDefault="00E81F5B" w:rsidP="00A11338">
      <w:pPr>
        <w:pStyle w:val="Geenafstand"/>
        <w:pBdr>
          <w:top w:val="single" w:sz="4" w:space="1" w:color="auto"/>
          <w:left w:val="single" w:sz="4" w:space="4" w:color="auto"/>
          <w:bottom w:val="single" w:sz="4" w:space="1" w:color="auto"/>
          <w:right w:val="single" w:sz="4" w:space="4" w:color="auto"/>
        </w:pBdr>
      </w:pPr>
      <w:r w:rsidRPr="006D0EA9">
        <w:t>Ravels: 27 852,69 euro</w:t>
      </w:r>
    </w:p>
    <w:p w14:paraId="020A2C7B" w14:textId="77777777" w:rsidR="00E81F5B" w:rsidRPr="006D0EA9" w:rsidRDefault="00E81F5B" w:rsidP="00A11338">
      <w:pPr>
        <w:pStyle w:val="Geenafstand"/>
        <w:pBdr>
          <w:top w:val="single" w:sz="4" w:space="1" w:color="auto"/>
          <w:left w:val="single" w:sz="4" w:space="4" w:color="auto"/>
          <w:bottom w:val="single" w:sz="4" w:space="1" w:color="auto"/>
          <w:right w:val="single" w:sz="4" w:space="4" w:color="auto"/>
        </w:pBdr>
      </w:pPr>
      <w:r w:rsidRPr="006D0EA9">
        <w:t>Rijkevorsel: 14 192,71 euro</w:t>
      </w:r>
    </w:p>
    <w:bookmarkEnd w:id="2"/>
    <w:p w14:paraId="5B592174" w14:textId="77777777" w:rsidR="00E81F5B" w:rsidRPr="006D0EA9" w:rsidRDefault="00E81F5B" w:rsidP="00A11338">
      <w:pPr>
        <w:pStyle w:val="Geenafstand"/>
        <w:pBdr>
          <w:top w:val="single" w:sz="4" w:space="1" w:color="auto"/>
          <w:left w:val="single" w:sz="4" w:space="4" w:color="auto"/>
          <w:bottom w:val="single" w:sz="4" w:space="1" w:color="auto"/>
          <w:right w:val="single" w:sz="4" w:space="4" w:color="auto"/>
        </w:pBdr>
      </w:pPr>
      <w:r w:rsidRPr="006D0EA9">
        <w:t>=  </w:t>
      </w:r>
      <w:r w:rsidRPr="006D0EA9">
        <w:rPr>
          <w:b/>
          <w:bCs/>
        </w:rPr>
        <w:t>130 982,67 euro</w:t>
      </w:r>
    </w:p>
    <w:p w14:paraId="2C29705A" w14:textId="666E6C83" w:rsidR="00935E2E" w:rsidRDefault="00935E2E" w:rsidP="646BE85F">
      <w:pPr>
        <w:rPr>
          <w:b/>
          <w:bCs/>
        </w:rPr>
      </w:pPr>
    </w:p>
    <w:p w14:paraId="5310F138" w14:textId="3E982117" w:rsidR="3837A5D8" w:rsidRDefault="3837A5D8" w:rsidP="646BE85F">
      <w:r>
        <w:t>Volgens de loonsimulatie, zal de loonkost van de regisseur sociale economie en werk in 2030 96 180,84 euro bedragen.</w:t>
      </w:r>
    </w:p>
    <w:p w14:paraId="768013A1" w14:textId="31550D2C" w:rsidR="005A04E2" w:rsidRPr="008D482A" w:rsidRDefault="008D482A" w:rsidP="646BE85F">
      <w:pPr>
        <w:ind w:firstLine="360"/>
        <w:rPr>
          <w:b/>
          <w:bCs/>
          <w:i/>
          <w:iCs/>
        </w:rPr>
      </w:pPr>
      <w:r w:rsidRPr="646BE85F">
        <w:rPr>
          <w:b/>
          <w:bCs/>
          <w:i/>
          <w:iCs/>
        </w:rPr>
        <w:t>5.1.2 Nieuwe inzet op activering</w:t>
      </w:r>
    </w:p>
    <w:p w14:paraId="59AA8714" w14:textId="4A8BF09E" w:rsidR="008D482A" w:rsidRDefault="008D482A" w:rsidP="646BE85F">
      <w:pPr>
        <w:rPr>
          <w:b/>
          <w:bCs/>
          <w:u w:val="single"/>
        </w:rPr>
      </w:pPr>
      <w:r w:rsidRPr="646BE85F">
        <w:rPr>
          <w:b/>
          <w:bCs/>
          <w:u w:val="single"/>
        </w:rPr>
        <w:t>Context</w:t>
      </w:r>
    </w:p>
    <w:p w14:paraId="1031A9AD" w14:textId="30C0EF25" w:rsidR="008D482A" w:rsidRPr="008D482A" w:rsidRDefault="008D482A" w:rsidP="646BE85F">
      <w:r w:rsidRPr="646BE85F">
        <w:t xml:space="preserve">De Vlaamse regering streeft naar een </w:t>
      </w:r>
      <w:r w:rsidR="6C80CD3B" w:rsidRPr="1CCBD82D">
        <w:t>werkzaamheid</w:t>
      </w:r>
      <w:r w:rsidRPr="1CCBD82D">
        <w:t>sgraad</w:t>
      </w:r>
      <w:r w:rsidRPr="646BE85F">
        <w:t xml:space="preserve"> van 80%.</w:t>
      </w:r>
    </w:p>
    <w:p w14:paraId="3A8E4C7C" w14:textId="45190BE2" w:rsidR="008D482A" w:rsidRPr="008D482A" w:rsidRDefault="008D482A" w:rsidP="646BE85F">
      <w:r w:rsidRPr="646BE85F">
        <w:lastRenderedPageBreak/>
        <w:t xml:space="preserve">De federale regering heeft de werkloosheidsreglementering hervormd en beperkt de duur van de werkloosheidsuitkering in tijd, tot maximaal 2 jaar. Daarnaast zijn er overgangsmaatregelen voor personen die </w:t>
      </w:r>
      <w:r w:rsidR="27C475E5" w:rsidRPr="3129E6A6">
        <w:t>momenteel</w:t>
      </w:r>
      <w:r w:rsidRPr="646BE85F">
        <w:t xml:space="preserve"> werkloos zijn. Deze hervorming impliceert dat er </w:t>
      </w:r>
      <w:r w:rsidR="3546B67D" w:rsidRPr="3AE860F6">
        <w:t>v</w:t>
      </w:r>
      <w:r w:rsidRPr="3AE860F6">
        <w:t>eel</w:t>
      </w:r>
      <w:r w:rsidRPr="646BE85F">
        <w:t xml:space="preserve"> mensen zullen aankloppen bij het OCMW voor ondersteuning die ook in een activeringstraject zullen terecht komen</w:t>
      </w:r>
      <w:r w:rsidR="6060ACDA" w:rsidRPr="1C2166FA">
        <w:t>.</w:t>
      </w:r>
    </w:p>
    <w:p w14:paraId="7F7CB259" w14:textId="6091A8D2" w:rsidR="008D482A" w:rsidRPr="005A04E2" w:rsidRDefault="008D482A" w:rsidP="646BE85F">
      <w:r w:rsidRPr="646BE85F">
        <w:t>Deze opdracht is uitdagend gezien deze doelgroep (leefloongerechtigden en nieuwe toestroom) in veel gevallen te maken heeft met een complexe samenloop van drempels (bv. fysieke of geestelijke gezondheid, gebrek aan kinderopvang, gebrek aan bepaalde competenties of attitudes, huisvestingsproblemen, …) die een afstand tot de arbeidsmarkt creëren.</w:t>
      </w:r>
    </w:p>
    <w:p w14:paraId="4BDBEC2D" w14:textId="4A5AE986" w:rsidR="008D482A" w:rsidRPr="008D482A" w:rsidRDefault="008D482A" w:rsidP="646BE85F">
      <w:r w:rsidRPr="646BE85F">
        <w:t>Er zal dus een extra ondersteuning en een aanpak op maat nodig zijn om activering nog een sterkere invulling te geven</w:t>
      </w:r>
      <w:r w:rsidR="00210BC0" w:rsidRPr="646BE85F">
        <w:t xml:space="preserve">. Om die redenen </w:t>
      </w:r>
      <w:r w:rsidR="00210BC0" w:rsidRPr="4C86C0C5">
        <w:t>werd</w:t>
      </w:r>
      <w:r w:rsidR="324195EF" w:rsidRPr="4C86C0C5">
        <w:t>en</w:t>
      </w:r>
      <w:r w:rsidR="00210BC0" w:rsidRPr="646BE85F">
        <w:t xml:space="preserve"> vanuit de werkgroep </w:t>
      </w:r>
      <w:r w:rsidR="5E51A4F9" w:rsidRPr="646BE85F">
        <w:t>twee bijkomende voorstellen gedaan.</w:t>
      </w:r>
    </w:p>
    <w:p w14:paraId="2EDFABB2" w14:textId="74EAAE34" w:rsidR="5E51A4F9" w:rsidRDefault="5E51A4F9" w:rsidP="646BE85F">
      <w:r w:rsidRPr="646BE85F">
        <w:t xml:space="preserve">Er zijn uiteraard nog andere mogelijke pistes, maar er werd de keuze gemaakt vanuit de stuurgroep en werkgroep om realistische voorstellen te lanceren die én </w:t>
      </w:r>
      <w:r w:rsidR="00B746CB">
        <w:t xml:space="preserve">impact </w:t>
      </w:r>
      <w:r w:rsidR="00B27BD0">
        <w:t xml:space="preserve">creëren </w:t>
      </w:r>
      <w:r w:rsidRPr="646BE85F">
        <w:t xml:space="preserve"> én financieel haalbaar</w:t>
      </w:r>
      <w:r w:rsidR="00BD264E">
        <w:t xml:space="preserve"> zijn.</w:t>
      </w:r>
    </w:p>
    <w:p w14:paraId="13D07FFC" w14:textId="463F3B35" w:rsidR="00363D0F" w:rsidRPr="008D482A" w:rsidRDefault="008D482A" w:rsidP="646BE85F">
      <w:pPr>
        <w:pStyle w:val="Lijstalinea"/>
        <w:numPr>
          <w:ilvl w:val="0"/>
          <w:numId w:val="3"/>
        </w:numPr>
        <w:rPr>
          <w:b/>
          <w:bCs/>
          <w:u w:val="single"/>
        </w:rPr>
      </w:pPr>
      <w:r w:rsidRPr="646BE85F">
        <w:rPr>
          <w:b/>
          <w:bCs/>
          <w:u w:val="single"/>
        </w:rPr>
        <w:t>Aanwerving b</w:t>
      </w:r>
      <w:r w:rsidR="00363D0F" w:rsidRPr="646BE85F">
        <w:rPr>
          <w:b/>
          <w:bCs/>
          <w:u w:val="single"/>
        </w:rPr>
        <w:t>ovenlokaal indic</w:t>
      </w:r>
      <w:r w:rsidR="00645458" w:rsidRPr="646BE85F">
        <w:rPr>
          <w:b/>
          <w:bCs/>
          <w:u w:val="single"/>
        </w:rPr>
        <w:t>eringsconsulent</w:t>
      </w:r>
      <w:r w:rsidR="006C56A1" w:rsidRPr="646BE85F">
        <w:rPr>
          <w:b/>
          <w:bCs/>
          <w:u w:val="single"/>
        </w:rPr>
        <w:t xml:space="preserve"> </w:t>
      </w:r>
    </w:p>
    <w:p w14:paraId="4001B9D5" w14:textId="6CF7D3CF" w:rsidR="00492753" w:rsidRPr="00492753" w:rsidRDefault="00492753" w:rsidP="00492753">
      <w:pPr>
        <w:pStyle w:val="Lijstalinea"/>
        <w:numPr>
          <w:ilvl w:val="0"/>
          <w:numId w:val="23"/>
        </w:numPr>
        <w:rPr>
          <w:u w:val="single"/>
        </w:rPr>
      </w:pPr>
      <w:r w:rsidRPr="646BE85F">
        <w:rPr>
          <w:u w:val="single"/>
        </w:rPr>
        <w:t>Context</w:t>
      </w:r>
    </w:p>
    <w:p w14:paraId="4BC248D2" w14:textId="4A1E5AAD" w:rsidR="00210BC0" w:rsidRPr="00210BC0" w:rsidRDefault="00210BC0" w:rsidP="646BE85F">
      <w:r w:rsidRPr="646BE85F">
        <w:t>Niet elke cliënt heeft dezelfde noden, talenten of drempels. Door maatwerk stijgt de kans dat werkzoekenden duurzaam en passend werk vinden</w:t>
      </w:r>
      <w:r w:rsidR="59FC777E" w:rsidRPr="47714975">
        <w:t>,</w:t>
      </w:r>
      <w:r w:rsidRPr="646BE85F">
        <w:t xml:space="preserve"> waardoor er minder uitval, heroriëntering of terugkeer naar werkloosheid voorkomt. Toeleiding naar </w:t>
      </w:r>
      <w:r w:rsidRPr="7099D00C">
        <w:t>maatwerk</w:t>
      </w:r>
      <w:r w:rsidRPr="646BE85F">
        <w:t xml:space="preserve"> is een belangrijke optie voor cliënten die hiervoor in aanmerking komen. Dit kan door een indicering richting individueel of collectief maatwerk. Indien er een </w:t>
      </w:r>
      <w:r w:rsidR="5A48B18A" w:rsidRPr="5CD5F40B">
        <w:t xml:space="preserve">eigen </w:t>
      </w:r>
      <w:r w:rsidRPr="646BE85F">
        <w:t>bovenlokale indiceringsconsulent wordt aangeworven</w:t>
      </w:r>
      <w:r w:rsidR="0A046A57" w:rsidRPr="0C432950">
        <w:t>,</w:t>
      </w:r>
      <w:r w:rsidRPr="646BE85F">
        <w:t xml:space="preserve"> </w:t>
      </w:r>
      <w:r w:rsidR="478083D9" w:rsidRPr="2C850B6B">
        <w:t xml:space="preserve">kunnen </w:t>
      </w:r>
      <w:r w:rsidR="478083D9" w:rsidRPr="1D11246A">
        <w:t>concrete dossiers</w:t>
      </w:r>
      <w:r w:rsidR="0041648F" w:rsidRPr="646BE85F">
        <w:t xml:space="preserve"> sneller </w:t>
      </w:r>
      <w:r w:rsidR="478083D9" w:rsidRPr="1D11246A">
        <w:t xml:space="preserve">besproken </w:t>
      </w:r>
      <w:r w:rsidR="478083D9" w:rsidRPr="028AC3D1">
        <w:t xml:space="preserve">worden en </w:t>
      </w:r>
      <w:r w:rsidR="478083D9" w:rsidRPr="3B1C7642">
        <w:t>een</w:t>
      </w:r>
      <w:r w:rsidR="0041648F" w:rsidRPr="646BE85F">
        <w:t xml:space="preserve"> indicering </w:t>
      </w:r>
      <w:r w:rsidR="478083D9" w:rsidRPr="71352D56">
        <w:t xml:space="preserve">opgestart voor </w:t>
      </w:r>
      <w:r w:rsidR="478083D9" w:rsidRPr="7FE6E095">
        <w:t xml:space="preserve">mensen in </w:t>
      </w:r>
      <w:r w:rsidR="478083D9" w:rsidRPr="085C4883">
        <w:t xml:space="preserve">begeleiding </w:t>
      </w:r>
      <w:r w:rsidR="478083D9" w:rsidRPr="25B97A8B">
        <w:t xml:space="preserve">bij </w:t>
      </w:r>
      <w:r w:rsidR="24EDF58C" w:rsidRPr="5A6D59E6">
        <w:t>onze</w:t>
      </w:r>
      <w:r w:rsidR="478083D9" w:rsidRPr="25B97A8B">
        <w:t xml:space="preserve"> </w:t>
      </w:r>
      <w:r w:rsidR="478083D9" w:rsidRPr="7DDC3E2F">
        <w:t xml:space="preserve">sociale </w:t>
      </w:r>
      <w:r w:rsidR="478083D9" w:rsidRPr="40B266A0">
        <w:t>diensten</w:t>
      </w:r>
      <w:r w:rsidR="0041648F" w:rsidRPr="40B266A0">
        <w:t>.</w:t>
      </w:r>
      <w:r w:rsidR="0041648F" w:rsidRPr="646BE85F">
        <w:t xml:space="preserve"> Dit met als doel correct, gericht te indiceren maar ook het traject tot indicering vlotter te laten lopen. </w:t>
      </w:r>
    </w:p>
    <w:p w14:paraId="27D29EEC" w14:textId="11E31542" w:rsidR="008C2F59" w:rsidRDefault="008C2F59" w:rsidP="00D85C8C">
      <w:r>
        <w:t xml:space="preserve">Bijkomend gaat VDAB komende jaren </w:t>
      </w:r>
      <w:r w:rsidR="49604D5A">
        <w:t>mogelijk</w:t>
      </w:r>
      <w:r>
        <w:t xml:space="preserve"> een minder prominente</w:t>
      </w:r>
      <w:r w:rsidR="007742BA">
        <w:t xml:space="preserve"> rol opnemen in de indiceringsdossiers. Het is de verwachting ten aanzien van lokale besturen om zelf indiceringen op te nemen voor hun eigen cliënten</w:t>
      </w:r>
      <w:r w:rsidR="005B674A">
        <w:t xml:space="preserve"> vanaf 2026</w:t>
      </w:r>
      <w:r w:rsidR="007742BA">
        <w:t xml:space="preserve">. Indien de lokale besturen dit niet opnemen, zullen er lange wachtlijsten ontstaan aangezien VDAB hier minder op gaat inzetten. Concreet betekent dit dat deze mensen in afwachting van hun indicering, </w:t>
      </w:r>
      <w:r w:rsidR="0841B0D4">
        <w:t>minder kansen</w:t>
      </w:r>
      <w:r w:rsidR="007742BA">
        <w:t xml:space="preserve"> hebben </w:t>
      </w:r>
      <w:r w:rsidR="0841B0D4">
        <w:t>op de arbeidsmarkt en dus</w:t>
      </w:r>
      <w:r w:rsidR="007742BA">
        <w:t xml:space="preserve"> lange</w:t>
      </w:r>
      <w:r w:rsidR="7AE2AF62">
        <w:t>r</w:t>
      </w:r>
      <w:r w:rsidR="007742BA">
        <w:t xml:space="preserve"> een leefloon zullen ontvangen. </w:t>
      </w:r>
    </w:p>
    <w:p w14:paraId="54447491" w14:textId="4ED4A50E" w:rsidR="008C2F59" w:rsidRDefault="543D0FFD" w:rsidP="00D85C8C">
      <w:r>
        <w:t>Bovendien heeft de Vlaamse overheid aangekondigd dat de (boven)lokale indi</w:t>
      </w:r>
      <w:r w:rsidR="00043224">
        <w:t xml:space="preserve">ceringsconsulenten </w:t>
      </w:r>
      <w:r>
        <w:t>vanaf het voorjaar van 2027 kunnen werken volgens het 2-ogenprincipe</w:t>
      </w:r>
      <w:r w:rsidR="00640157">
        <w:t>.</w:t>
      </w:r>
      <w:r w:rsidR="2693CEAA">
        <w:t xml:space="preserve"> Dat wil zeggen dat ze een dossier van begin tot einde zelf kunnen afwerken en beslissingen nemen over de tegemoetkomingen. Er zal ex post controle zijn door VDA</w:t>
      </w:r>
      <w:r w:rsidR="069EFE2B">
        <w:t>B, geen voorafgaandelijke goedkeuring</w:t>
      </w:r>
      <w:r w:rsidR="00640157">
        <w:t>.</w:t>
      </w:r>
    </w:p>
    <w:p w14:paraId="31C686DC" w14:textId="38154CF3" w:rsidR="00E265F9" w:rsidRDefault="00E265F9" w:rsidP="00D85C8C">
      <w:r>
        <w:lastRenderedPageBreak/>
        <w:t>Voorstel is om een bovenlokaal indiceringsconsulent aan te werven</w:t>
      </w:r>
      <w:r w:rsidR="00A76EA3">
        <w:t>.</w:t>
      </w:r>
    </w:p>
    <w:p w14:paraId="7439A857" w14:textId="1CDC59C2" w:rsidR="00492753" w:rsidRPr="00492753" w:rsidRDefault="00492753" w:rsidP="00492753">
      <w:pPr>
        <w:pStyle w:val="Lijstalinea"/>
        <w:numPr>
          <w:ilvl w:val="0"/>
          <w:numId w:val="23"/>
        </w:numPr>
        <w:rPr>
          <w:u w:val="single"/>
        </w:rPr>
      </w:pPr>
      <w:r w:rsidRPr="00492753">
        <w:rPr>
          <w:u w:val="single"/>
        </w:rPr>
        <w:t>Taakinhoud</w:t>
      </w:r>
    </w:p>
    <w:p w14:paraId="79FBAF3B" w14:textId="1B5B195C" w:rsidR="007F18AE" w:rsidRDefault="007F18AE" w:rsidP="00D85C8C">
      <w:r>
        <w:t xml:space="preserve">De </w:t>
      </w:r>
      <w:r w:rsidR="000B6E69">
        <w:t xml:space="preserve">bovenlokale </w:t>
      </w:r>
      <w:r>
        <w:t>indiceringsconsulent</w:t>
      </w:r>
      <w:r w:rsidR="00210BC0">
        <w:t xml:space="preserve"> </w:t>
      </w:r>
      <w:r w:rsidRPr="007F18AE">
        <w:t> onderzoekt en beoordeelt de mogelijkheden van mensen met een arbeidsbeperking om een passende plek op de arbeidsmarkt te vinden</w:t>
      </w:r>
      <w:r w:rsidR="00726D57">
        <w:t xml:space="preserve">. Deze inschatting gebeurt aan de hand van een </w:t>
      </w:r>
      <w:r w:rsidR="0057115F">
        <w:t xml:space="preserve">ICF-instrument </w:t>
      </w:r>
      <w:r w:rsidRPr="007F18AE">
        <w:t xml:space="preserve">om iemands functioneren in kaart te </w:t>
      </w:r>
      <w:r w:rsidR="1F3DE247">
        <w:t xml:space="preserve">brengen </w:t>
      </w:r>
      <w:r w:rsidRPr="007F18AE">
        <w:t>en te bepalen of maatwerk (zoals collectief maatwerk</w:t>
      </w:r>
      <w:r w:rsidR="4A9D41C3">
        <w:t>)</w:t>
      </w:r>
      <w:r w:rsidRPr="007F18AE">
        <w:t xml:space="preserve"> of </w:t>
      </w:r>
      <w:r w:rsidR="24B73A4E">
        <w:t>andere ondersteunende maatregelen</w:t>
      </w:r>
      <w:r w:rsidRPr="007F18AE">
        <w:t xml:space="preserve"> nodig </w:t>
      </w:r>
      <w:r w:rsidR="6CA8DB13">
        <w:t>zijn</w:t>
      </w:r>
      <w:r w:rsidRPr="007F18AE">
        <w:t>, en begeleidt hen naar geschikte ondersteuning en tewerkstelling</w:t>
      </w:r>
      <w:r w:rsidR="00210BC0">
        <w:t>.</w:t>
      </w:r>
    </w:p>
    <w:p w14:paraId="1039A6C0" w14:textId="253E5C7F" w:rsidR="0057115F" w:rsidRDefault="0057115F" w:rsidP="00D85C8C">
      <w:r>
        <w:t xml:space="preserve">Op deze manier worden de medewerkers van de sociale diensten ontlast, hoeven zij de opleiding tot indiceringsconsulent niet te volgen, geen </w:t>
      </w:r>
      <w:r w:rsidR="30713B6C">
        <w:t xml:space="preserve">tijd </w:t>
      </w:r>
      <w:r w:rsidR="2F6BB1B0">
        <w:t>steken</w:t>
      </w:r>
      <w:r>
        <w:t xml:space="preserve"> in </w:t>
      </w:r>
      <w:r w:rsidR="441BC746">
        <w:t>tal van</w:t>
      </w:r>
      <w:r>
        <w:t xml:space="preserve"> onderzoek</w:t>
      </w:r>
      <w:r w:rsidR="16C37281">
        <w:t xml:space="preserve">en en </w:t>
      </w:r>
      <w:r>
        <w:t xml:space="preserve">het </w:t>
      </w:r>
      <w:r w:rsidR="16C37281">
        <w:t>opstellen</w:t>
      </w:r>
      <w:r>
        <w:t xml:space="preserve"> </w:t>
      </w:r>
      <w:r w:rsidR="16C37281">
        <w:t xml:space="preserve">van </w:t>
      </w:r>
      <w:r>
        <w:t xml:space="preserve">omslachtige </w:t>
      </w:r>
      <w:r w:rsidR="16C37281">
        <w:t>dossiers</w:t>
      </w:r>
      <w:r w:rsidR="00E81F5B">
        <w:t>,</w:t>
      </w:r>
      <w:r>
        <w:t xml:space="preserve"> lopen de wachttijden bij de lokale besturen niet op</w:t>
      </w:r>
      <w:r w:rsidR="00E81F5B">
        <w:t xml:space="preserve"> en kan er maximaal ingezet worden op activering.</w:t>
      </w:r>
    </w:p>
    <w:p w14:paraId="17BBFC4B" w14:textId="18DB8812" w:rsidR="00650AA8" w:rsidRDefault="00650AA8" w:rsidP="00D85C8C">
      <w:r>
        <w:t xml:space="preserve">Het is niet mogelijk om vooraf te bepalen hoeveel indiceringen er uitgevoerd moeten worden in 2026 over de lokale besturen heen, aangezien dit het eerste jaar is dat lokale besturen dit zelf opnemen in combinatie met de wijzigende wet </w:t>
      </w:r>
      <w:r w:rsidR="0D7CD423">
        <w:t xml:space="preserve">op de </w:t>
      </w:r>
      <w:r>
        <w:t>langdurige werkloosheid.</w:t>
      </w:r>
    </w:p>
    <w:p w14:paraId="39B94669" w14:textId="65E8E1AD" w:rsidR="001D1373" w:rsidRDefault="001D1373" w:rsidP="00D85C8C">
      <w:r>
        <w:t xml:space="preserve">Het takenpakket kan dus worden aangevuld met intensieve sollicitatietraining op de vloer en ondersteuning bij </w:t>
      </w:r>
      <w:r w:rsidR="00751D3C">
        <w:t>arbeidsmatige trajecten.</w:t>
      </w:r>
    </w:p>
    <w:p w14:paraId="6E4869CF" w14:textId="14F2DC80" w:rsidR="00492753" w:rsidRDefault="00492753" w:rsidP="00492753">
      <w:pPr>
        <w:pStyle w:val="Lijstalinea"/>
        <w:numPr>
          <w:ilvl w:val="0"/>
          <w:numId w:val="23"/>
        </w:numPr>
        <w:rPr>
          <w:u w:val="single"/>
        </w:rPr>
      </w:pPr>
      <w:r w:rsidRPr="00AC0732">
        <w:rPr>
          <w:u w:val="single"/>
        </w:rPr>
        <w:t>Financieel</w:t>
      </w:r>
    </w:p>
    <w:p w14:paraId="436DB4D6" w14:textId="05F6AF71" w:rsidR="00650AA8" w:rsidRPr="00571A34" w:rsidRDefault="00751D3C" w:rsidP="00650AA8">
      <w:r w:rsidRPr="00571A34">
        <w:t>Indien er een bovenlok</w:t>
      </w:r>
      <w:r w:rsidR="00784778">
        <w:t>ale</w:t>
      </w:r>
      <w:r w:rsidRPr="00571A34">
        <w:t xml:space="preserve"> indiceringsconsulent wordt a</w:t>
      </w:r>
      <w:r w:rsidR="005773C4" w:rsidRPr="00571A34">
        <w:t xml:space="preserve">angeworven, zal deze medewerker </w:t>
      </w:r>
      <w:r w:rsidR="00BC367C" w:rsidRPr="00571A34">
        <w:t>halftijds tewerkgesteld worde</w:t>
      </w:r>
      <w:r w:rsidR="00571A34" w:rsidRPr="00571A34">
        <w:t>n op B-niveau.</w:t>
      </w:r>
    </w:p>
    <w:p w14:paraId="3AD5115F" w14:textId="557F8ABD" w:rsidR="00571A34" w:rsidRPr="00571A34" w:rsidRDefault="00571A34" w:rsidP="00650AA8">
      <w:r w:rsidRPr="00571A34">
        <w:t>Er is een loonsimulatie gemaakt (7 jaar anciënniteit, B1)</w:t>
      </w:r>
      <w:r>
        <w:t>. De totale loonkost bedraagt 33 849,43 euro, inclusief 5 procent overhead</w:t>
      </w:r>
      <w:r w:rsidR="007C0AC8">
        <w:t xml:space="preserve"> voor stad Hoogstraten aangezien zij de penhouder zijn van ILV Noorderkempen.</w:t>
      </w:r>
    </w:p>
    <w:p w14:paraId="599F0B62" w14:textId="1E4FB7EE" w:rsidR="00AC0732" w:rsidRDefault="5258FBAD" w:rsidP="646BE85F">
      <w:r w:rsidRPr="646BE85F">
        <w:t xml:space="preserve">In 2030 zal de loonkost voor deze medewerker ongeveer </w:t>
      </w:r>
      <w:r w:rsidR="6A2599C1" w:rsidRPr="646BE85F">
        <w:t>38 169,11</w:t>
      </w:r>
      <w:r w:rsidRPr="646BE85F">
        <w:t xml:space="preserve"> euro bedragen.</w:t>
      </w:r>
    </w:p>
    <w:p w14:paraId="1D09BEA9" w14:textId="738F453F" w:rsidR="00363D0F" w:rsidRPr="008D482A" w:rsidRDefault="008D482A" w:rsidP="646BE85F">
      <w:pPr>
        <w:pStyle w:val="Lijstalinea"/>
        <w:numPr>
          <w:ilvl w:val="0"/>
          <w:numId w:val="3"/>
        </w:numPr>
        <w:rPr>
          <w:b/>
          <w:bCs/>
          <w:u w:val="single"/>
        </w:rPr>
      </w:pPr>
      <w:r w:rsidRPr="646BE85F">
        <w:rPr>
          <w:b/>
          <w:bCs/>
          <w:u w:val="single"/>
        </w:rPr>
        <w:t>Aanwerving bovenlokale v</w:t>
      </w:r>
      <w:r w:rsidR="00363D0F" w:rsidRPr="646BE85F">
        <w:rPr>
          <w:b/>
          <w:bCs/>
          <w:u w:val="single"/>
        </w:rPr>
        <w:t>ormingsmedewerker</w:t>
      </w:r>
    </w:p>
    <w:p w14:paraId="290BF930" w14:textId="664A5E10" w:rsidR="00935E2E" w:rsidRDefault="00935E2E" w:rsidP="00935E2E">
      <w:pPr>
        <w:pStyle w:val="Lijstalinea"/>
        <w:numPr>
          <w:ilvl w:val="0"/>
          <w:numId w:val="23"/>
        </w:numPr>
        <w:rPr>
          <w:u w:val="single"/>
        </w:rPr>
      </w:pPr>
      <w:r>
        <w:rPr>
          <w:u w:val="single"/>
        </w:rPr>
        <w:t>Taakinhoud</w:t>
      </w:r>
    </w:p>
    <w:p w14:paraId="49E902F2" w14:textId="3CB2042F" w:rsidR="00C468F3" w:rsidRPr="004C2292" w:rsidRDefault="00C468F3" w:rsidP="00C468F3">
      <w:r w:rsidRPr="004C2292">
        <w:t xml:space="preserve">De </w:t>
      </w:r>
      <w:r w:rsidR="00A532A6" w:rsidRPr="004C2292">
        <w:t xml:space="preserve">werkgroep gaf aan dat er een gemis is aan een medewerker die de cliënt kan ondersteunen </w:t>
      </w:r>
      <w:r w:rsidR="004C2292" w:rsidRPr="004C2292">
        <w:t>in het activeringstraject, voornamelijk vanaf trede 2 op de participatieladder.</w:t>
      </w:r>
    </w:p>
    <w:p w14:paraId="72602431" w14:textId="79BDA6F9" w:rsidR="004C2292" w:rsidRPr="00C468F3" w:rsidRDefault="009F5382" w:rsidP="00C468F3">
      <w:pPr>
        <w:rPr>
          <w:u w:val="single"/>
        </w:rPr>
      </w:pPr>
      <w:r>
        <w:rPr>
          <w:noProof/>
        </w:rPr>
        <w:t xml:space="preserve">Zie link voor meer informatie omtrent de participatieladder: </w:t>
      </w:r>
      <w:hyperlink r:id="rId5" w:history="1">
        <w:r w:rsidRPr="009F5382">
          <w:rPr>
            <w:color w:val="0000FF"/>
            <w:u w:val="single"/>
          </w:rPr>
          <w:t>Participatieladder | 4werk</w:t>
        </w:r>
      </w:hyperlink>
    </w:p>
    <w:p w14:paraId="3AAC84BC" w14:textId="5EA70ACF" w:rsidR="009F5382" w:rsidRDefault="00EF4D22" w:rsidP="00935E2E">
      <w:pPr>
        <w:rPr>
          <w:color w:val="0000FF"/>
          <w:u w:val="single"/>
        </w:rPr>
      </w:pPr>
      <w:r>
        <w:t>Dit idee is gebaseerd op De Brug (</w:t>
      </w:r>
      <w:r w:rsidR="2FBD73E2">
        <w:t xml:space="preserve">een </w:t>
      </w:r>
      <w:r>
        <w:t xml:space="preserve">samenwerking tussen </w:t>
      </w:r>
      <w:r w:rsidR="0AFDEB33">
        <w:t>Neteland</w:t>
      </w:r>
      <w:r w:rsidR="00FF5059">
        <w:t xml:space="preserve"> en </w:t>
      </w:r>
      <w:proofErr w:type="spellStart"/>
      <w:r w:rsidR="00FF5059">
        <w:t>Ligo</w:t>
      </w:r>
      <w:proofErr w:type="spellEnd"/>
      <w:r w:rsidR="00FF5059">
        <w:t xml:space="preserve">). Zie link voor meer informatie: </w:t>
      </w:r>
      <w:hyperlink r:id="rId6">
        <w:r w:rsidR="00945DD4" w:rsidRPr="1C46AFF2">
          <w:rPr>
            <w:color w:val="0000FF"/>
            <w:u w:val="single"/>
          </w:rPr>
          <w:t xml:space="preserve">De Brug verbindt | </w:t>
        </w:r>
        <w:proofErr w:type="spellStart"/>
        <w:r w:rsidR="00945DD4" w:rsidRPr="1C46AFF2">
          <w:rPr>
            <w:color w:val="0000FF"/>
            <w:u w:val="single"/>
          </w:rPr>
          <w:t>Ligo</w:t>
        </w:r>
        <w:proofErr w:type="spellEnd"/>
      </w:hyperlink>
    </w:p>
    <w:p w14:paraId="7B62FB45" w14:textId="4E0FAE75" w:rsidR="009F5382" w:rsidRDefault="00945DD4" w:rsidP="00935E2E">
      <w:r>
        <w:lastRenderedPageBreak/>
        <w:t xml:space="preserve">De vormingsmedewerker geeft vormingen aan cliënten die nog niet klaar zijn voor de werkvloer, maar op een laagdrempelige manier worden geactiveerd. Doel is om te bekijken wat de capaciteiten zijn </w:t>
      </w:r>
      <w:r w:rsidR="6AAF8C77">
        <w:t xml:space="preserve">van </w:t>
      </w:r>
      <w:r>
        <w:t>de cliënt, w</w:t>
      </w:r>
      <w:r w:rsidR="00E05A64">
        <w:t xml:space="preserve">at de knelpunten zijn </w:t>
      </w:r>
      <w:r w:rsidR="3D6033DF">
        <w:t>waardoor</w:t>
      </w:r>
      <w:r w:rsidR="00E05A64">
        <w:t xml:space="preserve"> de desbetreffende persoon nog niet (blijvend) geactiveerd werd in het verleden. Tijdens deze vormingen leren de cursisten </w:t>
      </w:r>
      <w:r w:rsidR="00AD19CA">
        <w:t xml:space="preserve">handvaten en noodzakelijke </w:t>
      </w:r>
      <w:r w:rsidR="00F433FC">
        <w:t>arbeidsethos om te kunnen stijgen op de participatieladder.</w:t>
      </w:r>
    </w:p>
    <w:p w14:paraId="3C8FF9D7" w14:textId="29EBA88D" w:rsidR="00F433FC" w:rsidRDefault="00F433FC" w:rsidP="00935E2E">
      <w:r>
        <w:t>De vormingsmedewerker geeft groepslessen op maat, op verschillende locaties die verbonden zijn aan het werkingsgebied van ILV Noorderkempen.</w:t>
      </w:r>
    </w:p>
    <w:p w14:paraId="337F50EA" w14:textId="1090B399" w:rsidR="0049579E" w:rsidRDefault="0049579E" w:rsidP="646BE85F">
      <w:r>
        <w:t>De inhoud van de lessen is uiteenlopend</w:t>
      </w:r>
      <w:r w:rsidR="006B6A81">
        <w:t>: de bus leren nemen, uitleggen waarom medewerkers tijdig op hun werk moeten verschijnen</w:t>
      </w:r>
      <w:r w:rsidR="0096588C" w:rsidRPr="646BE85F">
        <w:rPr>
          <w:color w:val="0070C0"/>
        </w:rPr>
        <w:t xml:space="preserve">, </w:t>
      </w:r>
      <w:r w:rsidR="0096588C" w:rsidRPr="646BE85F">
        <w:t xml:space="preserve">werken aan zelfvertrouwen en assertiviteit, </w:t>
      </w:r>
      <w:r w:rsidR="72F6AA6C" w:rsidRPr="646BE85F">
        <w:t xml:space="preserve">het beheersen van het VDAB-dossier, </w:t>
      </w:r>
      <w:r w:rsidR="0096588C" w:rsidRPr="646BE85F">
        <w:t xml:space="preserve">sollicitatietraining, </w:t>
      </w:r>
      <w:r w:rsidR="0A6551AB" w:rsidRPr="646BE85F">
        <w:t>het aanleren en aanscherpen van</w:t>
      </w:r>
      <w:r w:rsidR="00E9611D" w:rsidRPr="646BE85F">
        <w:t xml:space="preserve"> </w:t>
      </w:r>
      <w:r w:rsidR="0096588C" w:rsidRPr="646BE85F">
        <w:t xml:space="preserve">digitale vaardigheden zoals </w:t>
      </w:r>
      <w:r w:rsidR="00E9611D" w:rsidRPr="646BE85F">
        <w:t>online solliciteren.</w:t>
      </w:r>
    </w:p>
    <w:p w14:paraId="5D45B88E" w14:textId="155518EC" w:rsidR="0071155E" w:rsidRPr="00252A5C" w:rsidRDefault="00E9611D" w:rsidP="0071155E">
      <w:r>
        <w:t xml:space="preserve">Momenteel hebben de maatschappelijk werkers en arbeidstrajectbegeleiders niet de ruimte om deze taak breed op te nemen. In de praktijk wordt er vastgesteld dat </w:t>
      </w:r>
      <w:r w:rsidR="00E9184F">
        <w:t>het nodig is voor een aantal cliënten een laagdrempelig traject te doorlopen vooraleer er ingezet kan worden op bijvoorbeeld artikel 60</w:t>
      </w:r>
      <w:r w:rsidR="002C4284">
        <w:t>/61</w:t>
      </w:r>
      <w:r w:rsidR="00E9184F">
        <w:t xml:space="preserve">. Doordat deze schakel nog ontbreekt, is het merkbaar dat een gedeelte van de niet-geactiveerde cliënten er niet in slaagt om </w:t>
      </w:r>
      <w:r w:rsidR="002A3D1D">
        <w:t>te voldoen aan de activeringsmaatregel, net omdat er geen duidelijk voortraject is doorlopen met deze cliënten.</w:t>
      </w:r>
    </w:p>
    <w:p w14:paraId="6D1F8842" w14:textId="65848C28" w:rsidR="00217391" w:rsidRPr="0071155E" w:rsidRDefault="00217391" w:rsidP="0071155E">
      <w:pPr>
        <w:pStyle w:val="Lijstalinea"/>
        <w:numPr>
          <w:ilvl w:val="0"/>
          <w:numId w:val="23"/>
        </w:numPr>
        <w:rPr>
          <w:u w:val="single"/>
        </w:rPr>
      </w:pPr>
      <w:r w:rsidRPr="0071155E">
        <w:rPr>
          <w:u w:val="single"/>
        </w:rPr>
        <w:t>Financieel</w:t>
      </w:r>
    </w:p>
    <w:p w14:paraId="7F257E09" w14:textId="2291E60E" w:rsidR="00217391" w:rsidRPr="00BE4EEA" w:rsidRDefault="00217391" w:rsidP="00217391">
      <w:r w:rsidRPr="00BE4EEA">
        <w:t xml:space="preserve">Indien er </w:t>
      </w:r>
      <w:r w:rsidR="00784778" w:rsidRPr="00BE4EEA">
        <w:t>een bovenlokale vormingsmedewerk wordt aangeworven, zal deze medewerker voltijds tewerkgesteld worden op B-niveau</w:t>
      </w:r>
      <w:r w:rsidR="00BE4EEA" w:rsidRPr="00BE4EEA">
        <w:t xml:space="preserve"> omwille van het uitgebreide takenpakket.</w:t>
      </w:r>
    </w:p>
    <w:p w14:paraId="7AC34F82" w14:textId="57005326" w:rsidR="006F44A4" w:rsidRDefault="00BE4EEA" w:rsidP="006F44A4">
      <w:r>
        <w:t xml:space="preserve">Er is een loonsimulatie gemaakt (7 jaar anciënniteit, B1). De totale loonkost bedraagt </w:t>
      </w:r>
      <w:bookmarkStart w:id="3" w:name="_Hlk216780597"/>
      <w:r w:rsidR="006F44A4">
        <w:t xml:space="preserve">67.580,67 </w:t>
      </w:r>
      <w:bookmarkEnd w:id="3"/>
      <w:r w:rsidR="006F44A4">
        <w:t>euro, inclusief 5 procent overheid voor stad Hoogstraten aangezien zij de penhouder zijn van ILV Noorderkempen.</w:t>
      </w:r>
    </w:p>
    <w:p w14:paraId="43619BBD" w14:textId="24F40C4E" w:rsidR="0071155E" w:rsidRDefault="74CFA03B" w:rsidP="646BE85F">
      <w:r>
        <w:t>De totale gesimuleerde loonkost van deze medewerker bedraagt in 2030 74 414,02 euro.</w:t>
      </w:r>
    </w:p>
    <w:p w14:paraId="575AD9A1" w14:textId="224EB160" w:rsidR="0071155E" w:rsidRDefault="0071155E" w:rsidP="646BE85F">
      <w:pPr>
        <w:rPr>
          <w:b/>
          <w:bCs/>
          <w:u w:val="single"/>
        </w:rPr>
      </w:pPr>
    </w:p>
    <w:p w14:paraId="1EC1061B" w14:textId="28B85525" w:rsidR="0071155E" w:rsidRDefault="0071155E" w:rsidP="646BE85F">
      <w:pPr>
        <w:rPr>
          <w:b/>
          <w:bCs/>
          <w:u w:val="single"/>
        </w:rPr>
      </w:pPr>
      <w:r w:rsidRPr="646BE85F">
        <w:rPr>
          <w:b/>
          <w:bCs/>
          <w:u w:val="single"/>
        </w:rPr>
        <w:t>L</w:t>
      </w:r>
      <w:r w:rsidR="007E0C6D" w:rsidRPr="646BE85F">
        <w:rPr>
          <w:b/>
          <w:bCs/>
          <w:u w:val="single"/>
        </w:rPr>
        <w:t xml:space="preserve">okale </w:t>
      </w:r>
      <w:r w:rsidRPr="646BE85F">
        <w:rPr>
          <w:b/>
          <w:bCs/>
          <w:u w:val="single"/>
        </w:rPr>
        <w:t xml:space="preserve">sociaal economische </w:t>
      </w:r>
      <w:r w:rsidR="007E0C6D" w:rsidRPr="646BE85F">
        <w:rPr>
          <w:b/>
          <w:bCs/>
          <w:u w:val="single"/>
        </w:rPr>
        <w:t>samenwerkingen</w:t>
      </w:r>
    </w:p>
    <w:p w14:paraId="3C10C0F8" w14:textId="7AE18B87" w:rsidR="007F1F40" w:rsidRDefault="007F1F40" w:rsidP="00D85C8C">
      <w:r w:rsidRPr="00A13867">
        <w:t>Er zijn de afgelopen jaren eigen samenwerkingsovereenkomsten afgesloten tussen de lokale besturen en sociaal economische partners</w:t>
      </w:r>
      <w:r w:rsidR="00A13867">
        <w:t xml:space="preserve">. </w:t>
      </w:r>
    </w:p>
    <w:p w14:paraId="1A4661B3" w14:textId="44458582" w:rsidR="00A13867" w:rsidRDefault="00D56678" w:rsidP="00D85C8C">
      <w:r>
        <w:t xml:space="preserve">Er is op </w:t>
      </w:r>
      <w:r w:rsidR="004E4849">
        <w:t>5 december 2025 een mail gestuurd vanuit ILV Noorderkempen naar alle leden van het beheerscomité met de vraag om door te geven met welke sociaal economische organisaties er een lopende lokale samenwerkingsovereenkomst is en hoeveel middelen er jaarlijks worden overgemaakt naar deze organisatie.</w:t>
      </w:r>
    </w:p>
    <w:p w14:paraId="5CB46797" w14:textId="2029132E" w:rsidR="0B66DE62" w:rsidRDefault="0B66DE62">
      <w:r>
        <w:lastRenderedPageBreak/>
        <w:t>ILV Noorderkempen beschikt niet over alle gegevens, dus indien er zaken missen, gelieve dit dan aan te vullen.</w:t>
      </w:r>
    </w:p>
    <w:p w14:paraId="22C1AA31" w14:textId="05AE709E" w:rsidR="002451AD" w:rsidRDefault="00FF3443" w:rsidP="00996090">
      <w:pPr>
        <w:pStyle w:val="Geenafstand"/>
        <w:pBdr>
          <w:top w:val="single" w:sz="4" w:space="1" w:color="auto"/>
          <w:left w:val="single" w:sz="4" w:space="4" w:color="auto"/>
          <w:bottom w:val="single" w:sz="4" w:space="1" w:color="auto"/>
          <w:right w:val="single" w:sz="4" w:space="4" w:color="auto"/>
        </w:pBdr>
        <w:rPr>
          <w:b/>
          <w:bCs/>
        </w:rPr>
      </w:pPr>
      <w:r w:rsidRPr="002451AD">
        <w:rPr>
          <w:b/>
          <w:bCs/>
        </w:rPr>
        <w:t>Arendonk</w:t>
      </w:r>
      <w:r w:rsidR="00996090" w:rsidRPr="002451AD">
        <w:rPr>
          <w:b/>
          <w:bCs/>
        </w:rPr>
        <w:t xml:space="preserve"> </w:t>
      </w:r>
    </w:p>
    <w:p w14:paraId="3142B7CD" w14:textId="0FCE849E" w:rsidR="00306358" w:rsidRPr="00306358" w:rsidRDefault="00306358" w:rsidP="00996090">
      <w:pPr>
        <w:pStyle w:val="Geenafstand"/>
        <w:pBdr>
          <w:top w:val="single" w:sz="4" w:space="1" w:color="auto"/>
          <w:left w:val="single" w:sz="4" w:space="4" w:color="auto"/>
          <w:bottom w:val="single" w:sz="4" w:space="1" w:color="auto"/>
          <w:right w:val="single" w:sz="4" w:space="4" w:color="auto"/>
        </w:pBdr>
        <w:rPr>
          <w:u w:val="single"/>
        </w:rPr>
      </w:pPr>
      <w:r w:rsidRPr="00306358">
        <w:rPr>
          <w:u w:val="single"/>
        </w:rPr>
        <w:t>2025</w:t>
      </w:r>
    </w:p>
    <w:p w14:paraId="3C3984F5" w14:textId="2CA6AB1B" w:rsidR="002451AD" w:rsidRDefault="2C9BF0EB" w:rsidP="646BE85F">
      <w:pPr>
        <w:pStyle w:val="Geenafstand"/>
        <w:pBdr>
          <w:top w:val="single" w:sz="4" w:space="1" w:color="auto"/>
          <w:left w:val="single" w:sz="4" w:space="4" w:color="auto"/>
          <w:bottom w:val="single" w:sz="4" w:space="1" w:color="auto"/>
          <w:right w:val="single" w:sz="4" w:space="4" w:color="auto"/>
        </w:pBdr>
      </w:pPr>
      <w:r>
        <w:t xml:space="preserve">ALD-middelen voor </w:t>
      </w:r>
      <w:r w:rsidR="00996090">
        <w:t>WEB assist klusdienst</w:t>
      </w:r>
      <w:r w:rsidR="1F7B1C69">
        <w:t xml:space="preserve"> (berekend tot begin december)</w:t>
      </w:r>
      <w:r w:rsidR="00A671E2">
        <w:t xml:space="preserve">: </w:t>
      </w:r>
      <w:r w:rsidR="717C3108">
        <w:t>7443,76 euro</w:t>
      </w:r>
    </w:p>
    <w:p w14:paraId="6B32ABD8" w14:textId="11F07E95" w:rsidR="004E4849" w:rsidRDefault="77E2D594" w:rsidP="646BE85F">
      <w:pPr>
        <w:pStyle w:val="Geenafstand"/>
        <w:pBdr>
          <w:top w:val="single" w:sz="4" w:space="1" w:color="auto"/>
          <w:left w:val="single" w:sz="4" w:space="4" w:color="auto"/>
          <w:bottom w:val="single" w:sz="4" w:space="1" w:color="auto"/>
          <w:right w:val="single" w:sz="4" w:space="4" w:color="auto"/>
        </w:pBdr>
        <w:rPr>
          <w:highlight w:val="yellow"/>
        </w:rPr>
      </w:pPr>
      <w:r>
        <w:t xml:space="preserve">ALD-middelen voor </w:t>
      </w:r>
      <w:r w:rsidR="00996090">
        <w:t>Natuurwerk</w:t>
      </w:r>
      <w:r w:rsidR="00234D6F">
        <w:t xml:space="preserve"> 2025: </w:t>
      </w:r>
      <w:r w:rsidR="004B1B85">
        <w:t xml:space="preserve">21 </w:t>
      </w:r>
      <w:r w:rsidR="006F1F5D">
        <w:t>584,15 euro</w:t>
      </w:r>
    </w:p>
    <w:p w14:paraId="3B6419DB" w14:textId="18ACFA43" w:rsidR="00306358" w:rsidRDefault="00306358" w:rsidP="00996090">
      <w:pPr>
        <w:pStyle w:val="Geenafstand"/>
        <w:pBdr>
          <w:top w:val="single" w:sz="4" w:space="1" w:color="auto"/>
          <w:left w:val="single" w:sz="4" w:space="4" w:color="auto"/>
          <w:bottom w:val="single" w:sz="4" w:space="1" w:color="auto"/>
          <w:right w:val="single" w:sz="4" w:space="4" w:color="auto"/>
        </w:pBdr>
        <w:rPr>
          <w:u w:val="single"/>
        </w:rPr>
      </w:pPr>
      <w:r w:rsidRPr="00306358">
        <w:rPr>
          <w:u w:val="single"/>
        </w:rPr>
        <w:t>2026</w:t>
      </w:r>
    </w:p>
    <w:p w14:paraId="6CFEB52C" w14:textId="16E74225" w:rsidR="00306358" w:rsidRDefault="5EA8B7A0" w:rsidP="646BE85F">
      <w:pPr>
        <w:pStyle w:val="Geenafstand"/>
        <w:pBdr>
          <w:top w:val="single" w:sz="4" w:space="1" w:color="auto"/>
          <w:left w:val="single" w:sz="4" w:space="4" w:color="auto"/>
          <w:bottom w:val="single" w:sz="4" w:space="1" w:color="auto"/>
          <w:right w:val="single" w:sz="4" w:space="4" w:color="auto"/>
        </w:pBdr>
        <w:rPr>
          <w:highlight w:val="yellow"/>
        </w:rPr>
      </w:pPr>
      <w:r>
        <w:t xml:space="preserve">ALD-middelen voor </w:t>
      </w:r>
      <w:r w:rsidR="00306358">
        <w:t xml:space="preserve">WEB assist klusdienst – loopt tot </w:t>
      </w:r>
      <w:r w:rsidR="00537085">
        <w:t xml:space="preserve">31 maart 2026 </w:t>
      </w:r>
    </w:p>
    <w:p w14:paraId="0B80D3D6" w14:textId="779D76A5" w:rsidR="00537085" w:rsidRDefault="00537085" w:rsidP="646BE85F">
      <w:pPr>
        <w:pStyle w:val="Geenafstand"/>
        <w:pBdr>
          <w:top w:val="single" w:sz="4" w:space="1" w:color="auto"/>
          <w:left w:val="single" w:sz="4" w:space="4" w:color="auto"/>
          <w:bottom w:val="single" w:sz="4" w:space="1" w:color="auto"/>
          <w:right w:val="single" w:sz="4" w:space="4" w:color="auto"/>
        </w:pBdr>
      </w:pPr>
      <w:r>
        <w:t>Natuurwerk:</w:t>
      </w:r>
      <w:r w:rsidR="3EB8ADFC">
        <w:t xml:space="preserve"> wordt de samenwerking verder gezet in 2026</w:t>
      </w:r>
      <w:r w:rsidR="00610C4B">
        <w:t>? Via aanbesteding?</w:t>
      </w:r>
    </w:p>
    <w:p w14:paraId="6F7CFB8F" w14:textId="77777777" w:rsidR="008567E9" w:rsidRPr="00306358" w:rsidRDefault="008567E9" w:rsidP="00996090">
      <w:pPr>
        <w:pStyle w:val="Geenafstand"/>
        <w:pBdr>
          <w:top w:val="single" w:sz="4" w:space="1" w:color="auto"/>
          <w:left w:val="single" w:sz="4" w:space="4" w:color="auto"/>
          <w:bottom w:val="single" w:sz="4" w:space="1" w:color="auto"/>
          <w:right w:val="single" w:sz="4" w:space="4" w:color="auto"/>
        </w:pBdr>
      </w:pPr>
    </w:p>
    <w:p w14:paraId="498565A5" w14:textId="77777777" w:rsidR="00A671E2" w:rsidRDefault="00FF3443" w:rsidP="00996090">
      <w:pPr>
        <w:pStyle w:val="Geenafstand"/>
        <w:pBdr>
          <w:top w:val="single" w:sz="4" w:space="1" w:color="auto"/>
          <w:left w:val="single" w:sz="4" w:space="4" w:color="auto"/>
          <w:bottom w:val="single" w:sz="4" w:space="1" w:color="auto"/>
          <w:right w:val="single" w:sz="4" w:space="4" w:color="auto"/>
        </w:pBdr>
        <w:rPr>
          <w:b/>
          <w:bCs/>
        </w:rPr>
      </w:pPr>
      <w:r w:rsidRPr="00A671E2">
        <w:rPr>
          <w:b/>
          <w:bCs/>
        </w:rPr>
        <w:t>Ravels</w:t>
      </w:r>
    </w:p>
    <w:p w14:paraId="7D3D0B03" w14:textId="5478FEC0" w:rsidR="005C7A55" w:rsidRPr="005C7A55" w:rsidRDefault="005C7A55" w:rsidP="00996090">
      <w:pPr>
        <w:pStyle w:val="Geenafstand"/>
        <w:pBdr>
          <w:top w:val="single" w:sz="4" w:space="1" w:color="auto"/>
          <w:left w:val="single" w:sz="4" w:space="4" w:color="auto"/>
          <w:bottom w:val="single" w:sz="4" w:space="1" w:color="auto"/>
          <w:right w:val="single" w:sz="4" w:space="4" w:color="auto"/>
        </w:pBdr>
        <w:rPr>
          <w:u w:val="single"/>
        </w:rPr>
      </w:pPr>
      <w:r w:rsidRPr="005C7A55">
        <w:rPr>
          <w:u w:val="single"/>
        </w:rPr>
        <w:t>2025</w:t>
      </w:r>
    </w:p>
    <w:p w14:paraId="5347AC34" w14:textId="6D4EB0F2" w:rsidR="00FF3443" w:rsidRDefault="287CB13C" w:rsidP="646BE85F">
      <w:pPr>
        <w:pStyle w:val="Geenafstand"/>
        <w:pBdr>
          <w:top w:val="single" w:sz="4" w:space="1" w:color="auto"/>
          <w:left w:val="single" w:sz="4" w:space="4" w:color="auto"/>
          <w:bottom w:val="single" w:sz="4" w:space="1" w:color="auto"/>
          <w:right w:val="single" w:sz="4" w:space="4" w:color="auto"/>
        </w:pBdr>
      </w:pPr>
      <w:r>
        <w:t xml:space="preserve">ALD-middelen voor </w:t>
      </w:r>
      <w:r w:rsidR="0045207B">
        <w:t>WEB assist klusdienst</w:t>
      </w:r>
      <w:r w:rsidR="16AD086A">
        <w:t xml:space="preserve"> (berekend tot begin december): 6222,48 euro</w:t>
      </w:r>
    </w:p>
    <w:p w14:paraId="68A520D7" w14:textId="611721A1" w:rsidR="0D42D108" w:rsidRDefault="4765DCE9" w:rsidP="646BE85F">
      <w:pPr>
        <w:pStyle w:val="Geenafstand"/>
        <w:pBdr>
          <w:top w:val="single" w:sz="4" w:space="1" w:color="auto"/>
          <w:left w:val="single" w:sz="4" w:space="4" w:color="auto"/>
          <w:bottom w:val="single" w:sz="4" w:space="1" w:color="auto"/>
          <w:right w:val="single" w:sz="4" w:space="4" w:color="auto"/>
        </w:pBdr>
        <w:rPr>
          <w:highlight w:val="yellow"/>
        </w:rPr>
      </w:pPr>
      <w:r>
        <w:t xml:space="preserve">Den </w:t>
      </w:r>
      <w:r w:rsidR="0D42D108">
        <w:t xml:space="preserve">Hangaar: </w:t>
      </w:r>
      <w:r w:rsidR="4B92833F">
        <w:t xml:space="preserve">122 450,00 euro jaarlijks gebudgetteerd – </w:t>
      </w:r>
      <w:r w:rsidR="7AEA2E82">
        <w:t>tussenkomst van PWA Ravels vzw</w:t>
      </w:r>
      <w:r w:rsidR="4B92833F">
        <w:t xml:space="preserve"> tot en met 2027 van 75 000 euro jaarlijks</w:t>
      </w:r>
    </w:p>
    <w:p w14:paraId="12FE284D" w14:textId="52729DAD" w:rsidR="4B92833F" w:rsidRDefault="79838AF5" w:rsidP="646BE85F">
      <w:pPr>
        <w:pStyle w:val="Geenafstand"/>
        <w:pBdr>
          <w:top w:val="single" w:sz="4" w:space="1" w:color="auto"/>
          <w:left w:val="single" w:sz="4" w:space="4" w:color="auto"/>
          <w:bottom w:val="single" w:sz="4" w:space="1" w:color="auto"/>
          <w:right w:val="single" w:sz="4" w:space="4" w:color="auto"/>
        </w:pBdr>
      </w:pPr>
      <w:r>
        <w:t xml:space="preserve">Via een aanbesteding groenonderhoud door </w:t>
      </w:r>
      <w:r w:rsidR="4B92833F">
        <w:t>De Troef: 175 409,90 euro</w:t>
      </w:r>
    </w:p>
    <w:p w14:paraId="170DCBAD" w14:textId="6E8067BE" w:rsidR="53822B62" w:rsidRDefault="6AB9077F" w:rsidP="6702FB16">
      <w:pPr>
        <w:pStyle w:val="Geenafstand"/>
        <w:pBdr>
          <w:top w:val="single" w:sz="4" w:space="1" w:color="000000"/>
          <w:left w:val="single" w:sz="4" w:space="4" w:color="000000"/>
          <w:bottom w:val="single" w:sz="4" w:space="1" w:color="000000"/>
          <w:right w:val="single" w:sz="4" w:space="4" w:color="000000"/>
        </w:pBdr>
      </w:pPr>
      <w:r>
        <w:t xml:space="preserve">Eigen middelen sociale dienst voor ondersteuning van een activeringstraject in </w:t>
      </w:r>
      <w:r w:rsidR="53822B62">
        <w:t>Boost-project (WEB): 4800 euro gebudgetteerd – nog onduidelijk voor 2025</w:t>
      </w:r>
    </w:p>
    <w:p w14:paraId="542C036F" w14:textId="0BAFC94B" w:rsidR="646BE85F" w:rsidRDefault="646BE85F" w:rsidP="646BE85F">
      <w:pPr>
        <w:pStyle w:val="Geenafstand"/>
        <w:pBdr>
          <w:top w:val="single" w:sz="4" w:space="1" w:color="auto"/>
          <w:left w:val="single" w:sz="4" w:space="4" w:color="auto"/>
          <w:bottom w:val="single" w:sz="4" w:space="1" w:color="auto"/>
          <w:right w:val="single" w:sz="4" w:space="4" w:color="auto"/>
        </w:pBdr>
        <w:rPr>
          <w:highlight w:val="yellow"/>
        </w:rPr>
      </w:pPr>
    </w:p>
    <w:p w14:paraId="0249805F" w14:textId="1887FF46" w:rsidR="646BE85F" w:rsidRDefault="646BE85F" w:rsidP="646BE85F">
      <w:pPr>
        <w:pStyle w:val="Geenafstand"/>
        <w:pBdr>
          <w:top w:val="single" w:sz="4" w:space="1" w:color="auto"/>
          <w:left w:val="single" w:sz="4" w:space="4" w:color="auto"/>
          <w:bottom w:val="single" w:sz="4" w:space="1" w:color="auto"/>
          <w:right w:val="single" w:sz="4" w:space="4" w:color="auto"/>
        </w:pBdr>
      </w:pPr>
    </w:p>
    <w:p w14:paraId="649F1C59" w14:textId="16B9C13D" w:rsidR="4ECA796A" w:rsidRDefault="4ECA796A" w:rsidP="646BE85F">
      <w:pPr>
        <w:pStyle w:val="Geenafstand"/>
        <w:pBdr>
          <w:top w:val="single" w:sz="4" w:space="1" w:color="auto"/>
          <w:left w:val="single" w:sz="4" w:space="4" w:color="auto"/>
          <w:bottom w:val="single" w:sz="4" w:space="1" w:color="auto"/>
          <w:right w:val="single" w:sz="4" w:space="4" w:color="auto"/>
        </w:pBdr>
        <w:rPr>
          <w:i/>
          <w:iCs/>
        </w:rPr>
      </w:pPr>
      <w:r w:rsidRPr="646BE85F">
        <w:rPr>
          <w:i/>
          <w:iCs/>
        </w:rPr>
        <w:t xml:space="preserve">Opmerking: er werd vanuit het beheerscomité ILV Noorderkempen ook aangegeven dat het interesse was in het uitbouwen van </w:t>
      </w:r>
      <w:r w:rsidR="50005074" w:rsidRPr="7B8316BF">
        <w:rPr>
          <w:i/>
          <w:iCs/>
        </w:rPr>
        <w:t xml:space="preserve">Den </w:t>
      </w:r>
      <w:r w:rsidRPr="646BE85F">
        <w:rPr>
          <w:i/>
          <w:iCs/>
        </w:rPr>
        <w:t>Hangaar over het werkingsgebied heen. Dit blijkt zowel financieel als logistiek niet haalbaar.</w:t>
      </w:r>
    </w:p>
    <w:p w14:paraId="47AF2E61" w14:textId="4725F6FA" w:rsidR="646BE85F" w:rsidRDefault="646BE85F" w:rsidP="646BE85F">
      <w:pPr>
        <w:pStyle w:val="Geenafstand"/>
        <w:pBdr>
          <w:top w:val="single" w:sz="4" w:space="1" w:color="auto"/>
          <w:left w:val="single" w:sz="4" w:space="4" w:color="auto"/>
          <w:bottom w:val="single" w:sz="4" w:space="1" w:color="auto"/>
          <w:right w:val="single" w:sz="4" w:space="4" w:color="auto"/>
        </w:pBdr>
      </w:pPr>
    </w:p>
    <w:p w14:paraId="75E3D027" w14:textId="401F0AC4" w:rsidR="005C7A55" w:rsidRPr="008B62AA" w:rsidRDefault="005C7A55" w:rsidP="00996090">
      <w:pPr>
        <w:pStyle w:val="Geenafstand"/>
        <w:pBdr>
          <w:top w:val="single" w:sz="4" w:space="1" w:color="auto"/>
          <w:left w:val="single" w:sz="4" w:space="4" w:color="auto"/>
          <w:bottom w:val="single" w:sz="4" w:space="1" w:color="auto"/>
          <w:right w:val="single" w:sz="4" w:space="4" w:color="auto"/>
        </w:pBdr>
        <w:rPr>
          <w:u w:val="single"/>
        </w:rPr>
      </w:pPr>
      <w:r w:rsidRPr="008B62AA">
        <w:rPr>
          <w:u w:val="single"/>
        </w:rPr>
        <w:t>2026</w:t>
      </w:r>
    </w:p>
    <w:p w14:paraId="3A331E6F" w14:textId="410075A3" w:rsidR="005C7A55" w:rsidRDefault="4A0662D6" w:rsidP="646BE85F">
      <w:pPr>
        <w:pStyle w:val="Geenafstand"/>
        <w:pBdr>
          <w:top w:val="single" w:sz="4" w:space="1" w:color="auto"/>
          <w:left w:val="single" w:sz="4" w:space="4" w:color="auto"/>
          <w:bottom w:val="single" w:sz="4" w:space="1" w:color="auto"/>
          <w:right w:val="single" w:sz="4" w:space="4" w:color="auto"/>
        </w:pBdr>
      </w:pPr>
      <w:r>
        <w:t xml:space="preserve">ALD-middelen voor </w:t>
      </w:r>
      <w:r w:rsidR="005C7A55">
        <w:t>WEB assist klusdienst</w:t>
      </w:r>
      <w:r w:rsidR="008B62AA">
        <w:t xml:space="preserve"> – loopt tot 31 maart 2026</w:t>
      </w:r>
      <w:r w:rsidR="5F76403C">
        <w:t>: 5391,92 euro</w:t>
      </w:r>
    </w:p>
    <w:p w14:paraId="25159915" w14:textId="049C4985" w:rsidR="5F76403C" w:rsidRDefault="25C292D9" w:rsidP="646BE85F">
      <w:pPr>
        <w:pStyle w:val="Geenafstand"/>
        <w:pBdr>
          <w:top w:val="single" w:sz="4" w:space="1" w:color="auto"/>
          <w:left w:val="single" w:sz="4" w:space="4" w:color="auto"/>
          <w:bottom w:val="single" w:sz="4" w:space="1" w:color="auto"/>
          <w:right w:val="single" w:sz="4" w:space="4" w:color="auto"/>
        </w:pBdr>
        <w:rPr>
          <w:highlight w:val="yellow"/>
        </w:rPr>
      </w:pPr>
      <w:r>
        <w:t xml:space="preserve">Den </w:t>
      </w:r>
      <w:r w:rsidR="5F76403C">
        <w:t xml:space="preserve">Hangaar: 122 450,00 euro jaarlijks gebudgetteerd – </w:t>
      </w:r>
      <w:r w:rsidR="1F158084">
        <w:t>tussenkomst van PWA Ravels vzw</w:t>
      </w:r>
      <w:r w:rsidR="5F76403C">
        <w:t xml:space="preserve"> tot en met 2027 van 75 000 euro jaarlijks</w:t>
      </w:r>
    </w:p>
    <w:p w14:paraId="41CCA0F8" w14:textId="14A19583" w:rsidR="5F76403C" w:rsidRDefault="3D83C6FC" w:rsidP="7C949540">
      <w:pPr>
        <w:pStyle w:val="Geenafstand"/>
        <w:pBdr>
          <w:top w:val="single" w:sz="4" w:space="1" w:color="000000"/>
          <w:left w:val="single" w:sz="4" w:space="4" w:color="000000"/>
          <w:bottom w:val="single" w:sz="4" w:space="1" w:color="000000"/>
          <w:right w:val="single" w:sz="4" w:space="4" w:color="000000"/>
        </w:pBdr>
      </w:pPr>
      <w:r>
        <w:t>Via ee</w:t>
      </w:r>
      <w:r w:rsidR="001748F1">
        <w:t>n</w:t>
      </w:r>
      <w:r>
        <w:t xml:space="preserve"> aanbest</w:t>
      </w:r>
      <w:r w:rsidR="001748F1">
        <w:t>eding</w:t>
      </w:r>
      <w:r>
        <w:t xml:space="preserve"> door groenonderhoud : </w:t>
      </w:r>
      <w:r w:rsidR="5F76403C">
        <w:t>De T</w:t>
      </w:r>
      <w:r w:rsidR="62A59FA2">
        <w:t>r</w:t>
      </w:r>
      <w:r w:rsidR="5F76403C">
        <w:t>oef: 194 000 euro</w:t>
      </w:r>
    </w:p>
    <w:p w14:paraId="7958885A" w14:textId="60DA5610" w:rsidR="5F76403C" w:rsidRDefault="47A49BEC" w:rsidP="646BE85F">
      <w:pPr>
        <w:pStyle w:val="Geenafstand"/>
        <w:pBdr>
          <w:top w:val="single" w:sz="4" w:space="1" w:color="auto"/>
          <w:left w:val="single" w:sz="4" w:space="4" w:color="auto"/>
          <w:bottom w:val="single" w:sz="4" w:space="1" w:color="auto"/>
          <w:right w:val="single" w:sz="4" w:space="4" w:color="auto"/>
        </w:pBdr>
      </w:pPr>
      <w:r>
        <w:t xml:space="preserve">Extra ondersteuning activering (eigen middelen SD) </w:t>
      </w:r>
      <w:r w:rsidR="5F76403C">
        <w:t>Boost-project (WEB): 4800 euro</w:t>
      </w:r>
    </w:p>
    <w:p w14:paraId="54B2F6DD" w14:textId="130F11F8" w:rsidR="646BE85F" w:rsidRDefault="646BE85F" w:rsidP="646BE85F">
      <w:pPr>
        <w:pStyle w:val="Geenafstand"/>
        <w:pBdr>
          <w:top w:val="single" w:sz="4" w:space="1" w:color="auto"/>
          <w:left w:val="single" w:sz="4" w:space="4" w:color="auto"/>
          <w:bottom w:val="single" w:sz="4" w:space="1" w:color="auto"/>
          <w:right w:val="single" w:sz="4" w:space="4" w:color="auto"/>
        </w:pBdr>
      </w:pPr>
    </w:p>
    <w:p w14:paraId="2402CDD1" w14:textId="77777777" w:rsidR="008567E9" w:rsidRDefault="008567E9" w:rsidP="646BE85F">
      <w:pPr>
        <w:pStyle w:val="Geenafstand"/>
        <w:pBdr>
          <w:top w:val="single" w:sz="4" w:space="1" w:color="auto"/>
          <w:left w:val="single" w:sz="4" w:space="4" w:color="auto"/>
          <w:bottom w:val="single" w:sz="4" w:space="1" w:color="auto"/>
          <w:right w:val="single" w:sz="4" w:space="4" w:color="auto"/>
        </w:pBdr>
        <w:rPr>
          <w:highlight w:val="yellow"/>
        </w:rPr>
      </w:pPr>
    </w:p>
    <w:p w14:paraId="0FE16B04" w14:textId="705D6DC6" w:rsidR="002451AD" w:rsidRDefault="00FF3443" w:rsidP="00996090">
      <w:pPr>
        <w:pStyle w:val="Geenafstand"/>
        <w:pBdr>
          <w:top w:val="single" w:sz="4" w:space="1" w:color="auto"/>
          <w:left w:val="single" w:sz="4" w:space="4" w:color="auto"/>
          <w:bottom w:val="single" w:sz="4" w:space="1" w:color="auto"/>
          <w:right w:val="single" w:sz="4" w:space="4" w:color="auto"/>
        </w:pBdr>
        <w:rPr>
          <w:b/>
          <w:bCs/>
        </w:rPr>
      </w:pPr>
      <w:r w:rsidRPr="00A671E2">
        <w:rPr>
          <w:b/>
          <w:bCs/>
        </w:rPr>
        <w:t>Merksplas</w:t>
      </w:r>
    </w:p>
    <w:p w14:paraId="1F9B09B0" w14:textId="03BA6672" w:rsidR="008B62AA" w:rsidRPr="006E40BA" w:rsidRDefault="006E40BA" w:rsidP="00996090">
      <w:pPr>
        <w:pStyle w:val="Geenafstand"/>
        <w:pBdr>
          <w:top w:val="single" w:sz="4" w:space="1" w:color="auto"/>
          <w:left w:val="single" w:sz="4" w:space="4" w:color="auto"/>
          <w:bottom w:val="single" w:sz="4" w:space="1" w:color="auto"/>
          <w:right w:val="single" w:sz="4" w:space="4" w:color="auto"/>
        </w:pBdr>
        <w:rPr>
          <w:u w:val="single"/>
        </w:rPr>
      </w:pPr>
      <w:r w:rsidRPr="006E40BA">
        <w:rPr>
          <w:u w:val="single"/>
        </w:rPr>
        <w:t>2025</w:t>
      </w:r>
    </w:p>
    <w:p w14:paraId="51B65E67" w14:textId="68CBBC7B" w:rsidR="00A671E2" w:rsidRDefault="7718155A" w:rsidP="646BE85F">
      <w:pPr>
        <w:pStyle w:val="Geenafstand"/>
        <w:pBdr>
          <w:top w:val="single" w:sz="4" w:space="1" w:color="auto"/>
          <w:left w:val="single" w:sz="4" w:space="4" w:color="auto"/>
          <w:bottom w:val="single" w:sz="4" w:space="1" w:color="auto"/>
          <w:right w:val="single" w:sz="4" w:space="4" w:color="auto"/>
        </w:pBdr>
      </w:pPr>
      <w:r>
        <w:t xml:space="preserve">ALD-middelen voor </w:t>
      </w:r>
      <w:r w:rsidR="0045207B">
        <w:t>WEB assist klusdienst</w:t>
      </w:r>
      <w:r w:rsidR="06EAC571">
        <w:t xml:space="preserve"> (berekend tot begin december): 3872,42 euro</w:t>
      </w:r>
    </w:p>
    <w:p w14:paraId="2095ECA7" w14:textId="7C9FFC25" w:rsidR="00FF3443" w:rsidRDefault="46E7CAC2" w:rsidP="7299D86A">
      <w:pPr>
        <w:pStyle w:val="Geenafstand"/>
        <w:pBdr>
          <w:top w:val="single" w:sz="4" w:space="1" w:color="000000"/>
          <w:left w:val="single" w:sz="4" w:space="4" w:color="000000"/>
          <w:bottom w:val="single" w:sz="4" w:space="1" w:color="000000"/>
          <w:right w:val="single" w:sz="4" w:space="4" w:color="000000"/>
        </w:pBdr>
      </w:pPr>
      <w:r>
        <w:t xml:space="preserve">Aparte overeenkomst met </w:t>
      </w:r>
      <w:r w:rsidR="0045207B">
        <w:t>Natuurwerk</w:t>
      </w:r>
      <w:r w:rsidR="0DA392B7">
        <w:t xml:space="preserve"> voor natuuronderhoud</w:t>
      </w:r>
      <w:r w:rsidR="007F71A5">
        <w:t>:</w:t>
      </w:r>
      <w:r w:rsidR="00423032">
        <w:t xml:space="preserve"> </w:t>
      </w:r>
      <w:r w:rsidR="0068153E">
        <w:t>16 000 euro</w:t>
      </w:r>
    </w:p>
    <w:p w14:paraId="42784137" w14:textId="28A56579" w:rsidR="006E40BA" w:rsidRPr="006E40BA" w:rsidRDefault="006E40BA" w:rsidP="00996090">
      <w:pPr>
        <w:pStyle w:val="Geenafstand"/>
        <w:pBdr>
          <w:top w:val="single" w:sz="4" w:space="1" w:color="auto"/>
          <w:left w:val="single" w:sz="4" w:space="4" w:color="auto"/>
          <w:bottom w:val="single" w:sz="4" w:space="1" w:color="auto"/>
          <w:right w:val="single" w:sz="4" w:space="4" w:color="auto"/>
        </w:pBdr>
        <w:rPr>
          <w:u w:val="single"/>
        </w:rPr>
      </w:pPr>
      <w:r w:rsidRPr="006E40BA">
        <w:rPr>
          <w:u w:val="single"/>
        </w:rPr>
        <w:t>2026</w:t>
      </w:r>
    </w:p>
    <w:p w14:paraId="6C97FCBF" w14:textId="3CC2CF0B" w:rsidR="006E40BA" w:rsidRDefault="70AE9A00" w:rsidP="00996090">
      <w:pPr>
        <w:pStyle w:val="Geenafstand"/>
        <w:pBdr>
          <w:top w:val="single" w:sz="4" w:space="1" w:color="auto"/>
          <w:left w:val="single" w:sz="4" w:space="4" w:color="auto"/>
          <w:bottom w:val="single" w:sz="4" w:space="1" w:color="auto"/>
          <w:right w:val="single" w:sz="4" w:space="4" w:color="auto"/>
        </w:pBdr>
      </w:pPr>
      <w:r>
        <w:t xml:space="preserve">ALD-middelen voor </w:t>
      </w:r>
      <w:r w:rsidR="006E40BA">
        <w:t xml:space="preserve">WEB assist klusdienst – loopt tot 31 maart 2026 – </w:t>
      </w:r>
      <w:r w:rsidR="00842A1C">
        <w:t>niet apart opgenomen in MJP</w:t>
      </w:r>
    </w:p>
    <w:p w14:paraId="104113C5" w14:textId="20610E61" w:rsidR="0068153E" w:rsidRDefault="00CF1215" w:rsidP="00996090">
      <w:pPr>
        <w:pStyle w:val="Geenafstand"/>
        <w:pBdr>
          <w:top w:val="single" w:sz="4" w:space="1" w:color="auto"/>
          <w:left w:val="single" w:sz="4" w:space="4" w:color="auto"/>
          <w:bottom w:val="single" w:sz="4" w:space="1" w:color="auto"/>
          <w:right w:val="single" w:sz="4" w:space="4" w:color="auto"/>
        </w:pBdr>
      </w:pPr>
      <w:r>
        <w:t xml:space="preserve">Aparte overeenkomst met </w:t>
      </w:r>
      <w:r w:rsidR="0068153E">
        <w:t>Natuurwerk: 16 000 euro – apart opgenomen in MJP</w:t>
      </w:r>
    </w:p>
    <w:p w14:paraId="50580514" w14:textId="77777777" w:rsidR="008567E9" w:rsidRDefault="008567E9" w:rsidP="00996090">
      <w:pPr>
        <w:pStyle w:val="Geenafstand"/>
        <w:pBdr>
          <w:top w:val="single" w:sz="4" w:space="1" w:color="auto"/>
          <w:left w:val="single" w:sz="4" w:space="4" w:color="auto"/>
          <w:bottom w:val="single" w:sz="4" w:space="1" w:color="auto"/>
          <w:right w:val="single" w:sz="4" w:space="4" w:color="auto"/>
        </w:pBdr>
      </w:pPr>
    </w:p>
    <w:p w14:paraId="5E6D93AD" w14:textId="77777777" w:rsidR="007F71A5" w:rsidRDefault="00FF3443" w:rsidP="00996090">
      <w:pPr>
        <w:pStyle w:val="Geenafstand"/>
        <w:pBdr>
          <w:top w:val="single" w:sz="4" w:space="1" w:color="auto"/>
          <w:left w:val="single" w:sz="4" w:space="4" w:color="auto"/>
          <w:bottom w:val="single" w:sz="4" w:space="1" w:color="auto"/>
          <w:right w:val="single" w:sz="4" w:space="4" w:color="auto"/>
        </w:pBdr>
        <w:rPr>
          <w:b/>
          <w:bCs/>
        </w:rPr>
      </w:pPr>
      <w:r w:rsidRPr="007F71A5">
        <w:rPr>
          <w:b/>
          <w:bCs/>
        </w:rPr>
        <w:t>Hoogstraten</w:t>
      </w:r>
    </w:p>
    <w:p w14:paraId="4D677A7F" w14:textId="4B1D7F43" w:rsidR="00B07918" w:rsidRPr="00B07918" w:rsidRDefault="00B07918" w:rsidP="00996090">
      <w:pPr>
        <w:pStyle w:val="Geenafstand"/>
        <w:pBdr>
          <w:top w:val="single" w:sz="4" w:space="1" w:color="auto"/>
          <w:left w:val="single" w:sz="4" w:space="4" w:color="auto"/>
          <w:bottom w:val="single" w:sz="4" w:space="1" w:color="auto"/>
          <w:right w:val="single" w:sz="4" w:space="4" w:color="auto"/>
        </w:pBdr>
        <w:rPr>
          <w:u w:val="single"/>
        </w:rPr>
      </w:pPr>
      <w:r w:rsidRPr="00B07918">
        <w:rPr>
          <w:u w:val="single"/>
        </w:rPr>
        <w:t>2025</w:t>
      </w:r>
    </w:p>
    <w:p w14:paraId="333EEA03" w14:textId="5AB249C6" w:rsidR="007F71A5" w:rsidRDefault="2A0637D1" w:rsidP="646BE85F">
      <w:pPr>
        <w:pStyle w:val="Geenafstand"/>
        <w:pBdr>
          <w:top w:val="single" w:sz="4" w:space="1" w:color="auto"/>
          <w:left w:val="single" w:sz="4" w:space="4" w:color="auto"/>
          <w:bottom w:val="single" w:sz="4" w:space="1" w:color="auto"/>
          <w:right w:val="single" w:sz="4" w:space="4" w:color="auto"/>
        </w:pBdr>
      </w:pPr>
      <w:r>
        <w:t xml:space="preserve">ALD-middelen voor </w:t>
      </w:r>
      <w:r w:rsidR="0045207B">
        <w:t>WEB assist klusdienst</w:t>
      </w:r>
      <w:r w:rsidR="6CBC5E85">
        <w:t xml:space="preserve"> (berekend tot eind december): 8015,06 euro</w:t>
      </w:r>
    </w:p>
    <w:p w14:paraId="559D8D82" w14:textId="56D16AB1" w:rsidR="00FF3443" w:rsidRDefault="0045207B" w:rsidP="646BE85F">
      <w:pPr>
        <w:pStyle w:val="Geenafstand"/>
        <w:pBdr>
          <w:top w:val="single" w:sz="4" w:space="1" w:color="auto"/>
          <w:left w:val="single" w:sz="4" w:space="4" w:color="auto"/>
          <w:bottom w:val="single" w:sz="4" w:space="1" w:color="auto"/>
          <w:right w:val="single" w:sz="4" w:space="4" w:color="auto"/>
        </w:pBdr>
        <w:rPr>
          <w:highlight w:val="yellow"/>
        </w:rPr>
      </w:pPr>
      <w:r>
        <w:t>Natuurwerk</w:t>
      </w:r>
      <w:r w:rsidR="007F71A5">
        <w:t>:</w:t>
      </w:r>
      <w:r w:rsidR="00CD34FA">
        <w:t xml:space="preserve"> </w:t>
      </w:r>
      <w:r w:rsidR="45EBA585">
        <w:t>273 758,87 euro (raming – nog geen correct bedrag)</w:t>
      </w:r>
    </w:p>
    <w:p w14:paraId="6E743008" w14:textId="15F190AB" w:rsidR="516AFEFB" w:rsidRDefault="7A8B8F2C" w:rsidP="2FB35E7D">
      <w:pPr>
        <w:pStyle w:val="Geenafstand"/>
        <w:pBdr>
          <w:top w:val="single" w:sz="4" w:space="1" w:color="000000"/>
          <w:left w:val="single" w:sz="4" w:space="4" w:color="000000"/>
          <w:bottom w:val="single" w:sz="4" w:space="1" w:color="000000"/>
          <w:right w:val="single" w:sz="4" w:space="4" w:color="000000"/>
        </w:pBdr>
      </w:pPr>
      <w:r>
        <w:lastRenderedPageBreak/>
        <w:t>(combinatie van ALD-middelen, aanbest</w:t>
      </w:r>
      <w:r w:rsidR="001748F1">
        <w:t>e</w:t>
      </w:r>
      <w:r>
        <w:t>ding en aparte overeenkomst)</w:t>
      </w:r>
    </w:p>
    <w:p w14:paraId="2896A7AB" w14:textId="5AF25A3B" w:rsidR="00C74A64" w:rsidRDefault="5D013460" w:rsidP="15A66F85">
      <w:pPr>
        <w:pStyle w:val="Geenafstand"/>
        <w:pBdr>
          <w:top w:val="single" w:sz="4" w:space="1" w:color="000000"/>
          <w:left w:val="single" w:sz="4" w:space="4" w:color="000000"/>
          <w:bottom w:val="single" w:sz="4" w:space="1" w:color="000000"/>
          <w:right w:val="single" w:sz="4" w:space="4" w:color="000000"/>
        </w:pBdr>
      </w:pPr>
      <w:r>
        <w:t xml:space="preserve">Via aanbesteding groenonderhoud </w:t>
      </w:r>
      <w:r w:rsidR="00C74A64">
        <w:t>ACG vzw</w:t>
      </w:r>
      <w:r w:rsidR="009D0B15">
        <w:t xml:space="preserve">: </w:t>
      </w:r>
      <w:r w:rsidR="4F644D3D">
        <w:t>408,186 euro</w:t>
      </w:r>
    </w:p>
    <w:p w14:paraId="523031D0" w14:textId="6F47ADEF" w:rsidR="00C74A64" w:rsidRDefault="7D84F07F" w:rsidP="646BE85F">
      <w:pPr>
        <w:pStyle w:val="Geenafstand"/>
        <w:pBdr>
          <w:top w:val="single" w:sz="4" w:space="1" w:color="auto"/>
          <w:left w:val="single" w:sz="4" w:space="4" w:color="auto"/>
          <w:bottom w:val="single" w:sz="4" w:space="1" w:color="auto"/>
          <w:right w:val="single" w:sz="4" w:space="4" w:color="auto"/>
        </w:pBdr>
        <w:rPr>
          <w:highlight w:val="yellow"/>
        </w:rPr>
      </w:pPr>
      <w:r>
        <w:t>Via aanbest</w:t>
      </w:r>
      <w:r w:rsidR="001748F1">
        <w:t>e</w:t>
      </w:r>
      <w:r>
        <w:t xml:space="preserve">ding groenonderhoud </w:t>
      </w:r>
      <w:r w:rsidR="00C74A64">
        <w:t>A-kwadraat</w:t>
      </w:r>
      <w:r w:rsidR="009D0B15">
        <w:t xml:space="preserve">: </w:t>
      </w:r>
      <w:r w:rsidR="35CFC853">
        <w:t>52 756 euro</w:t>
      </w:r>
    </w:p>
    <w:p w14:paraId="65C00953" w14:textId="1AF1745F" w:rsidR="35CFC853" w:rsidRDefault="35CFC853" w:rsidP="646BE85F">
      <w:pPr>
        <w:pStyle w:val="Geenafstand"/>
        <w:pBdr>
          <w:top w:val="single" w:sz="4" w:space="1" w:color="auto"/>
          <w:left w:val="single" w:sz="4" w:space="4" w:color="auto"/>
          <w:bottom w:val="single" w:sz="4" w:space="1" w:color="auto"/>
          <w:right w:val="single" w:sz="4" w:space="4" w:color="auto"/>
        </w:pBdr>
      </w:pPr>
      <w:r>
        <w:t>Proper Hoogstraten: 176 192,16 euro</w:t>
      </w:r>
      <w:r w:rsidR="08123737">
        <w:t xml:space="preserve"> (overeenkomst met Natuurwerk?)</w:t>
      </w:r>
    </w:p>
    <w:p w14:paraId="5A05C2EF" w14:textId="742669BA" w:rsidR="00B07918" w:rsidRDefault="00B07918" w:rsidP="646BE85F">
      <w:pPr>
        <w:pStyle w:val="Geenafstand"/>
        <w:pBdr>
          <w:top w:val="single" w:sz="4" w:space="1" w:color="auto"/>
          <w:left w:val="single" w:sz="4" w:space="4" w:color="auto"/>
          <w:bottom w:val="single" w:sz="4" w:space="1" w:color="auto"/>
          <w:right w:val="single" w:sz="4" w:space="4" w:color="auto"/>
        </w:pBdr>
        <w:rPr>
          <w:u w:val="single"/>
        </w:rPr>
      </w:pPr>
      <w:r w:rsidRPr="646BE85F">
        <w:rPr>
          <w:u w:val="single"/>
        </w:rPr>
        <w:t>202</w:t>
      </w:r>
      <w:r w:rsidR="2223CD45" w:rsidRPr="646BE85F">
        <w:rPr>
          <w:u w:val="single"/>
        </w:rPr>
        <w:t>6</w:t>
      </w:r>
    </w:p>
    <w:p w14:paraId="41B19FBE" w14:textId="5B87DE71" w:rsidR="007B4E7B" w:rsidRDefault="6DCB9F98" w:rsidP="00996090">
      <w:pPr>
        <w:pStyle w:val="Geenafstand"/>
        <w:pBdr>
          <w:top w:val="single" w:sz="4" w:space="1" w:color="auto"/>
          <w:left w:val="single" w:sz="4" w:space="4" w:color="auto"/>
          <w:bottom w:val="single" w:sz="4" w:space="1" w:color="auto"/>
          <w:right w:val="single" w:sz="4" w:space="4" w:color="auto"/>
        </w:pBdr>
      </w:pPr>
      <w:r>
        <w:t xml:space="preserve">ALD-middelen voor </w:t>
      </w:r>
      <w:r w:rsidR="007B4E7B" w:rsidRPr="007B4E7B">
        <w:t xml:space="preserve">WEB assist klusdienst – loopt tot 31 maart 2026 </w:t>
      </w:r>
    </w:p>
    <w:p w14:paraId="66284777" w14:textId="0F73A266" w:rsidR="6DB061B9" w:rsidRDefault="6DB061B9" w:rsidP="4407E312">
      <w:pPr>
        <w:pStyle w:val="Geenafstand"/>
        <w:pBdr>
          <w:top w:val="single" w:sz="4" w:space="1" w:color="auto"/>
          <w:left w:val="single" w:sz="4" w:space="4" w:color="auto"/>
          <w:bottom w:val="single" w:sz="4" w:space="1" w:color="auto"/>
          <w:right w:val="single" w:sz="4" w:space="4" w:color="auto"/>
        </w:pBdr>
      </w:pPr>
    </w:p>
    <w:p w14:paraId="388E34A3" w14:textId="6F93F6D2" w:rsidR="007B4E7B" w:rsidRDefault="007B4E7B" w:rsidP="00996090">
      <w:pPr>
        <w:pStyle w:val="Geenafstand"/>
        <w:pBdr>
          <w:top w:val="single" w:sz="4" w:space="1" w:color="auto"/>
          <w:left w:val="single" w:sz="4" w:space="4" w:color="auto"/>
          <w:bottom w:val="single" w:sz="4" w:space="1" w:color="auto"/>
          <w:right w:val="single" w:sz="4" w:space="4" w:color="auto"/>
        </w:pBdr>
      </w:pPr>
      <w:r>
        <w:t xml:space="preserve">Natuurwerk: </w:t>
      </w:r>
      <w:r w:rsidR="00A93FFE">
        <w:t>via aanbesteding?</w:t>
      </w:r>
    </w:p>
    <w:p w14:paraId="22D15AD3" w14:textId="1517231B" w:rsidR="00F85AB7" w:rsidRDefault="006905AF" w:rsidP="00996090">
      <w:pPr>
        <w:pStyle w:val="Geenafstand"/>
        <w:pBdr>
          <w:top w:val="single" w:sz="4" w:space="1" w:color="auto"/>
          <w:left w:val="single" w:sz="4" w:space="4" w:color="auto"/>
          <w:bottom w:val="single" w:sz="4" w:space="1" w:color="auto"/>
          <w:right w:val="single" w:sz="4" w:space="4" w:color="auto"/>
        </w:pBdr>
      </w:pPr>
      <w:r>
        <w:t>ACG vzw</w:t>
      </w:r>
      <w:r w:rsidR="009D0B15">
        <w:t xml:space="preserve">: </w:t>
      </w:r>
      <w:r w:rsidR="00A93FFE">
        <w:t>via aanbesteding?</w:t>
      </w:r>
    </w:p>
    <w:p w14:paraId="6714F016" w14:textId="29AA2B2F" w:rsidR="006905AF" w:rsidRDefault="006905AF" w:rsidP="00996090">
      <w:pPr>
        <w:pStyle w:val="Geenafstand"/>
        <w:pBdr>
          <w:top w:val="single" w:sz="4" w:space="1" w:color="auto"/>
          <w:left w:val="single" w:sz="4" w:space="4" w:color="auto"/>
          <w:bottom w:val="single" w:sz="4" w:space="1" w:color="auto"/>
          <w:right w:val="single" w:sz="4" w:space="4" w:color="auto"/>
        </w:pBdr>
      </w:pPr>
      <w:r>
        <w:t>A-kwadraat</w:t>
      </w:r>
      <w:r w:rsidR="009D0B15">
        <w:t xml:space="preserve">: </w:t>
      </w:r>
      <w:r w:rsidR="00A93FFE">
        <w:t>via aanbesteding?</w:t>
      </w:r>
    </w:p>
    <w:p w14:paraId="13FA07D6" w14:textId="77777777" w:rsidR="00F85AB7" w:rsidRPr="007B4E7B" w:rsidRDefault="00F85AB7" w:rsidP="00996090">
      <w:pPr>
        <w:pStyle w:val="Geenafstand"/>
        <w:pBdr>
          <w:top w:val="single" w:sz="4" w:space="1" w:color="auto"/>
          <w:left w:val="single" w:sz="4" w:space="4" w:color="auto"/>
          <w:bottom w:val="single" w:sz="4" w:space="1" w:color="auto"/>
          <w:right w:val="single" w:sz="4" w:space="4" w:color="auto"/>
        </w:pBdr>
      </w:pPr>
    </w:p>
    <w:p w14:paraId="5AC65BF6" w14:textId="77777777" w:rsidR="007F71A5" w:rsidRDefault="00FF3443" w:rsidP="00996090">
      <w:pPr>
        <w:pStyle w:val="Geenafstand"/>
        <w:pBdr>
          <w:top w:val="single" w:sz="4" w:space="1" w:color="auto"/>
          <w:left w:val="single" w:sz="4" w:space="4" w:color="auto"/>
          <w:bottom w:val="single" w:sz="4" w:space="1" w:color="auto"/>
          <w:right w:val="single" w:sz="4" w:space="4" w:color="auto"/>
        </w:pBdr>
        <w:rPr>
          <w:b/>
          <w:bCs/>
        </w:rPr>
      </w:pPr>
      <w:r w:rsidRPr="00B07918">
        <w:rPr>
          <w:b/>
          <w:bCs/>
        </w:rPr>
        <w:t>Baarle-Hertog</w:t>
      </w:r>
    </w:p>
    <w:p w14:paraId="2C30CDE0" w14:textId="7DD48AA5" w:rsidR="007B4E7B" w:rsidRPr="007B4E7B" w:rsidRDefault="007B4E7B" w:rsidP="00996090">
      <w:pPr>
        <w:pStyle w:val="Geenafstand"/>
        <w:pBdr>
          <w:top w:val="single" w:sz="4" w:space="1" w:color="auto"/>
          <w:left w:val="single" w:sz="4" w:space="4" w:color="auto"/>
          <w:bottom w:val="single" w:sz="4" w:space="1" w:color="auto"/>
          <w:right w:val="single" w:sz="4" w:space="4" w:color="auto"/>
        </w:pBdr>
        <w:rPr>
          <w:u w:val="single"/>
        </w:rPr>
      </w:pPr>
      <w:r w:rsidRPr="007B4E7B">
        <w:rPr>
          <w:u w:val="single"/>
        </w:rPr>
        <w:t>2025</w:t>
      </w:r>
    </w:p>
    <w:p w14:paraId="255BD0B2" w14:textId="22F213D5" w:rsidR="00FF3443" w:rsidRDefault="62D926C6" w:rsidP="646BE85F">
      <w:pPr>
        <w:pStyle w:val="Geenafstand"/>
        <w:pBdr>
          <w:top w:val="single" w:sz="4" w:space="1" w:color="auto"/>
          <w:left w:val="single" w:sz="4" w:space="4" w:color="auto"/>
          <w:bottom w:val="single" w:sz="4" w:space="1" w:color="auto"/>
          <w:right w:val="single" w:sz="4" w:space="4" w:color="auto"/>
        </w:pBdr>
      </w:pPr>
      <w:r>
        <w:t xml:space="preserve">ALD-middelen voor </w:t>
      </w:r>
      <w:r w:rsidR="00CD34FA">
        <w:t xml:space="preserve">WEB assist klusdienst </w:t>
      </w:r>
      <w:r w:rsidR="421411A2">
        <w:t>(berekend tot eind december)</w:t>
      </w:r>
      <w:r w:rsidR="5295D03A">
        <w:t>: 1408,35 euro</w:t>
      </w:r>
    </w:p>
    <w:p w14:paraId="3A1A4C29" w14:textId="25C31B9E" w:rsidR="007B4E7B" w:rsidRDefault="007B4E7B" w:rsidP="00996090">
      <w:pPr>
        <w:pStyle w:val="Geenafstand"/>
        <w:pBdr>
          <w:top w:val="single" w:sz="4" w:space="1" w:color="auto"/>
          <w:left w:val="single" w:sz="4" w:space="4" w:color="auto"/>
          <w:bottom w:val="single" w:sz="4" w:space="1" w:color="auto"/>
          <w:right w:val="single" w:sz="4" w:space="4" w:color="auto"/>
        </w:pBdr>
        <w:rPr>
          <w:u w:val="single"/>
        </w:rPr>
      </w:pPr>
      <w:r w:rsidRPr="007B4E7B">
        <w:rPr>
          <w:u w:val="single"/>
        </w:rPr>
        <w:t>2026</w:t>
      </w:r>
    </w:p>
    <w:p w14:paraId="58FB5AC1" w14:textId="3CF196F1" w:rsidR="008567E9" w:rsidRPr="00A82950" w:rsidRDefault="3AE0CEBB" w:rsidP="646BE85F">
      <w:pPr>
        <w:pStyle w:val="Geenafstand"/>
        <w:pBdr>
          <w:top w:val="single" w:sz="4" w:space="1" w:color="auto"/>
          <w:left w:val="single" w:sz="4" w:space="4" w:color="auto"/>
          <w:bottom w:val="single" w:sz="4" w:space="1" w:color="auto"/>
          <w:right w:val="single" w:sz="4" w:space="4" w:color="auto"/>
        </w:pBdr>
        <w:rPr>
          <w:highlight w:val="yellow"/>
        </w:rPr>
      </w:pPr>
      <w:r>
        <w:t xml:space="preserve">ALD-middelen voor </w:t>
      </w:r>
      <w:r w:rsidR="00A82950">
        <w:t xml:space="preserve">WEB assist klusdienst – loopt tot 31 maart 2026 – </w:t>
      </w:r>
      <w:r w:rsidR="5C190159">
        <w:t>apart opgenomen in MJP</w:t>
      </w:r>
    </w:p>
    <w:p w14:paraId="61341AE5" w14:textId="77777777" w:rsidR="00A82950" w:rsidRPr="007B4E7B" w:rsidRDefault="00A82950" w:rsidP="00996090">
      <w:pPr>
        <w:pStyle w:val="Geenafstand"/>
        <w:pBdr>
          <w:top w:val="single" w:sz="4" w:space="1" w:color="auto"/>
          <w:left w:val="single" w:sz="4" w:space="4" w:color="auto"/>
          <w:bottom w:val="single" w:sz="4" w:space="1" w:color="auto"/>
          <w:right w:val="single" w:sz="4" w:space="4" w:color="auto"/>
        </w:pBdr>
        <w:rPr>
          <w:u w:val="single"/>
        </w:rPr>
      </w:pPr>
    </w:p>
    <w:p w14:paraId="71A7E8DD" w14:textId="77777777" w:rsidR="007F71A5" w:rsidRDefault="007C1AE7" w:rsidP="00996090">
      <w:pPr>
        <w:pStyle w:val="Geenafstand"/>
        <w:pBdr>
          <w:top w:val="single" w:sz="4" w:space="1" w:color="auto"/>
          <w:left w:val="single" w:sz="4" w:space="4" w:color="auto"/>
          <w:bottom w:val="single" w:sz="4" w:space="1" w:color="auto"/>
          <w:right w:val="single" w:sz="4" w:space="4" w:color="auto"/>
        </w:pBdr>
        <w:rPr>
          <w:b/>
          <w:bCs/>
        </w:rPr>
      </w:pPr>
      <w:r w:rsidRPr="007F71A5">
        <w:rPr>
          <w:b/>
          <w:bCs/>
        </w:rPr>
        <w:t>Rijkevorsel</w:t>
      </w:r>
    </w:p>
    <w:p w14:paraId="418CFBA2" w14:textId="091C97AF" w:rsidR="008567E9" w:rsidRPr="00386B73" w:rsidRDefault="008567E9" w:rsidP="00996090">
      <w:pPr>
        <w:pStyle w:val="Geenafstand"/>
        <w:pBdr>
          <w:top w:val="single" w:sz="4" w:space="1" w:color="auto"/>
          <w:left w:val="single" w:sz="4" w:space="4" w:color="auto"/>
          <w:bottom w:val="single" w:sz="4" w:space="1" w:color="auto"/>
          <w:right w:val="single" w:sz="4" w:space="4" w:color="auto"/>
        </w:pBdr>
        <w:rPr>
          <w:u w:val="single"/>
        </w:rPr>
      </w:pPr>
      <w:r w:rsidRPr="00386B73">
        <w:rPr>
          <w:u w:val="single"/>
        </w:rPr>
        <w:t>2025</w:t>
      </w:r>
    </w:p>
    <w:p w14:paraId="64EF42A9" w14:textId="44499037" w:rsidR="00386B73" w:rsidRPr="00386B73" w:rsidRDefault="71EA3ECE" w:rsidP="646BE85F">
      <w:pPr>
        <w:pStyle w:val="Geenafstand"/>
        <w:pBdr>
          <w:top w:val="single" w:sz="4" w:space="1" w:color="auto"/>
          <w:left w:val="single" w:sz="4" w:space="4" w:color="auto"/>
          <w:bottom w:val="single" w:sz="4" w:space="1" w:color="auto"/>
          <w:right w:val="single" w:sz="4" w:space="4" w:color="auto"/>
        </w:pBdr>
      </w:pPr>
      <w:r>
        <w:t xml:space="preserve">ALD-middelen voor </w:t>
      </w:r>
      <w:r w:rsidR="00386B73">
        <w:t>WEB assist klusdienst</w:t>
      </w:r>
      <w:r w:rsidR="33F2E1EA">
        <w:t xml:space="preserve"> (berekend tot eind december): 44</w:t>
      </w:r>
      <w:r w:rsidR="3F055154">
        <w:t>33, 02 euro</w:t>
      </w:r>
    </w:p>
    <w:p w14:paraId="14E74412" w14:textId="050D61B8" w:rsidR="00386B73" w:rsidRPr="00386B73" w:rsidRDefault="00386B73" w:rsidP="00996090">
      <w:pPr>
        <w:pStyle w:val="Geenafstand"/>
        <w:pBdr>
          <w:top w:val="single" w:sz="4" w:space="1" w:color="auto"/>
          <w:left w:val="single" w:sz="4" w:space="4" w:color="auto"/>
          <w:bottom w:val="single" w:sz="4" w:space="1" w:color="auto"/>
          <w:right w:val="single" w:sz="4" w:space="4" w:color="auto"/>
        </w:pBdr>
        <w:rPr>
          <w:u w:val="single"/>
        </w:rPr>
      </w:pPr>
      <w:r w:rsidRPr="00386B73">
        <w:rPr>
          <w:u w:val="single"/>
        </w:rPr>
        <w:t>2026</w:t>
      </w:r>
    </w:p>
    <w:p w14:paraId="2FEB5E9A" w14:textId="22F58459" w:rsidR="007C1AE7" w:rsidRDefault="29E2BD80" w:rsidP="646BE85F">
      <w:pPr>
        <w:pStyle w:val="Geenafstand"/>
        <w:pBdr>
          <w:top w:val="single" w:sz="4" w:space="1" w:color="auto"/>
          <w:left w:val="single" w:sz="4" w:space="4" w:color="auto"/>
          <w:bottom w:val="single" w:sz="4" w:space="1" w:color="auto"/>
          <w:right w:val="single" w:sz="4" w:space="4" w:color="auto"/>
        </w:pBdr>
        <w:rPr>
          <w:highlight w:val="yellow"/>
        </w:rPr>
      </w:pPr>
      <w:r>
        <w:t xml:space="preserve">ALD-middelen voor </w:t>
      </w:r>
      <w:r w:rsidR="0045207B">
        <w:t>WEB assist</w:t>
      </w:r>
      <w:r w:rsidR="00CD34FA">
        <w:t xml:space="preserve"> </w:t>
      </w:r>
      <w:r w:rsidR="006905AF">
        <w:t>klusdienst</w:t>
      </w:r>
      <w:r w:rsidR="00CD34FA">
        <w:t xml:space="preserve">– </w:t>
      </w:r>
      <w:r w:rsidR="00386B73">
        <w:t>loopt tot</w:t>
      </w:r>
      <w:r w:rsidR="00064752">
        <w:t xml:space="preserve"> 31 maart 2026 </w:t>
      </w:r>
    </w:p>
    <w:p w14:paraId="1E6EA4F1" w14:textId="77777777" w:rsidR="00FF3443" w:rsidRDefault="00FF3443" w:rsidP="00996090">
      <w:pPr>
        <w:pStyle w:val="Geenafstand"/>
      </w:pPr>
    </w:p>
    <w:p w14:paraId="0B97F84F" w14:textId="0105CCA3" w:rsidR="00311654" w:rsidRPr="004274E8" w:rsidRDefault="003251A3" w:rsidP="004274E8">
      <w:pPr>
        <w:pStyle w:val="Geenafstand"/>
        <w:rPr>
          <w:u w:val="single"/>
        </w:rPr>
      </w:pPr>
      <w:r w:rsidRPr="004274E8">
        <w:rPr>
          <w:u w:val="single"/>
        </w:rPr>
        <w:t>Er zijn verschillende opties</w:t>
      </w:r>
      <w:r w:rsidR="00311654" w:rsidRPr="004274E8">
        <w:rPr>
          <w:u w:val="single"/>
        </w:rPr>
        <w:t xml:space="preserve"> vanaf 2026</w:t>
      </w:r>
      <w:r w:rsidR="00413D22" w:rsidRPr="004274E8">
        <w:rPr>
          <w:u w:val="single"/>
        </w:rPr>
        <w:t>:</w:t>
      </w:r>
    </w:p>
    <w:p w14:paraId="6A856200" w14:textId="1A0D981B" w:rsidR="00A31C99" w:rsidRDefault="003251A3" w:rsidP="00A31C99">
      <w:pPr>
        <w:pStyle w:val="Geenafstand"/>
        <w:numPr>
          <w:ilvl w:val="0"/>
          <w:numId w:val="25"/>
        </w:numPr>
      </w:pPr>
      <w:r>
        <w:t xml:space="preserve">de lokale samenwerkingen </w:t>
      </w:r>
      <w:r w:rsidR="00F10F4E">
        <w:t xml:space="preserve">lopen </w:t>
      </w:r>
      <w:r w:rsidR="00311654">
        <w:t>door tegen de huidige financiële afspraken</w:t>
      </w:r>
    </w:p>
    <w:p w14:paraId="442B3CDC" w14:textId="694AEABB" w:rsidR="00413D22" w:rsidRDefault="00413D22" w:rsidP="007473FE">
      <w:pPr>
        <w:pStyle w:val="Geenafstand"/>
        <w:numPr>
          <w:ilvl w:val="1"/>
          <w:numId w:val="23"/>
        </w:numPr>
        <w:ind w:left="1134" w:hanging="283"/>
      </w:pPr>
      <w:r>
        <w:t xml:space="preserve">vanuit </w:t>
      </w:r>
      <w:r w:rsidR="00393837">
        <w:t xml:space="preserve">lokale </w:t>
      </w:r>
      <w:r>
        <w:t>ALD-middelen</w:t>
      </w:r>
    </w:p>
    <w:p w14:paraId="658098ED" w14:textId="419D185A" w:rsidR="00413D22" w:rsidRDefault="00413D22" w:rsidP="007473FE">
      <w:pPr>
        <w:pStyle w:val="Geenafstand"/>
        <w:numPr>
          <w:ilvl w:val="1"/>
          <w:numId w:val="23"/>
        </w:numPr>
        <w:ind w:left="1134" w:hanging="283"/>
      </w:pPr>
      <w:r>
        <w:t>vanuit andere lokale middelen (apart opgenomen in meerjarenplanning 2026 – 2031)</w:t>
      </w:r>
    </w:p>
    <w:p w14:paraId="4309459D" w14:textId="77777777" w:rsidR="009D210B" w:rsidRDefault="009D210B" w:rsidP="009D210B">
      <w:pPr>
        <w:pStyle w:val="Geenafstand"/>
        <w:ind w:left="720"/>
      </w:pPr>
    </w:p>
    <w:p w14:paraId="2990CA34" w14:textId="2CDBDADD" w:rsidR="001563BF" w:rsidRDefault="001563BF" w:rsidP="004274E8">
      <w:pPr>
        <w:pStyle w:val="Geenafstand"/>
        <w:numPr>
          <w:ilvl w:val="0"/>
          <w:numId w:val="25"/>
        </w:numPr>
      </w:pPr>
      <w:r>
        <w:t>de lokale samenwerkingen lopen door, maar er worden nieuwe financiële afspraken gemaakt</w:t>
      </w:r>
    </w:p>
    <w:p w14:paraId="401DB767" w14:textId="4FE185DE" w:rsidR="001563BF" w:rsidRDefault="001563BF" w:rsidP="007473FE">
      <w:pPr>
        <w:pStyle w:val="Geenafstand"/>
        <w:numPr>
          <w:ilvl w:val="1"/>
          <w:numId w:val="23"/>
        </w:numPr>
        <w:ind w:left="1134" w:hanging="283"/>
      </w:pPr>
      <w:r>
        <w:t>lokale afspraken: elk lokaal bestuur maakt zelf afspraken met eigen partners</w:t>
      </w:r>
      <w:r w:rsidR="00A645D6">
        <w:t xml:space="preserve"> – zie punt ‘5.2 Mogelijke combinaties’.</w:t>
      </w:r>
    </w:p>
    <w:p w14:paraId="51DE9E91" w14:textId="281F2337" w:rsidR="00A31C99" w:rsidRDefault="001563BF" w:rsidP="007473FE">
      <w:pPr>
        <w:pStyle w:val="Geenafstand"/>
        <w:numPr>
          <w:ilvl w:val="1"/>
          <w:numId w:val="23"/>
        </w:numPr>
        <w:ind w:left="1134" w:hanging="283"/>
      </w:pPr>
      <w:r>
        <w:t>bovenlokale afspraken: er worden bovenloka</w:t>
      </w:r>
      <w:r w:rsidR="009D210B">
        <w:t>le, overkoepelende</w:t>
      </w:r>
      <w:r>
        <w:t xml:space="preserve"> afspraken gemaakt </w:t>
      </w:r>
      <w:r w:rsidR="009D210B">
        <w:t>met sociaaleconomische partners die gelden voor het werkingsgebied ILV Noorderkempen en bovenlokaal worden opgevolgd</w:t>
      </w:r>
      <w:r w:rsidR="00A645D6">
        <w:t xml:space="preserve"> – zie punt ‘5.2 Mogelijke combinaties’.</w:t>
      </w:r>
    </w:p>
    <w:p w14:paraId="21E484BC" w14:textId="77777777" w:rsidR="00CA370D" w:rsidRDefault="00CA370D" w:rsidP="00CA370D">
      <w:pPr>
        <w:pStyle w:val="Geenafstand"/>
        <w:ind w:left="720"/>
      </w:pPr>
    </w:p>
    <w:p w14:paraId="31CBE8EF" w14:textId="7C7C8CC8" w:rsidR="0011040B" w:rsidRDefault="00413D22" w:rsidP="0011040B">
      <w:pPr>
        <w:pStyle w:val="Geenafstand"/>
        <w:numPr>
          <w:ilvl w:val="0"/>
          <w:numId w:val="25"/>
        </w:numPr>
      </w:pPr>
      <w:r>
        <w:t>de lokale samenwerkingen worden stopgezet</w:t>
      </w:r>
      <w:r w:rsidR="00CA370D">
        <w:t xml:space="preserve"> </w:t>
      </w:r>
      <w:r w:rsidR="00CA370D" w:rsidRPr="646BE85F">
        <w:rPr>
          <w:rFonts w:ascii="Wingdings" w:eastAsia="Wingdings" w:hAnsi="Wingdings" w:cs="Wingdings"/>
        </w:rPr>
        <w:t>à</w:t>
      </w:r>
      <w:r w:rsidR="00A31C99">
        <w:t xml:space="preserve"> de ALD-middelen worden bovenlokaal ingezet om extra personeel aan te werven om in te zetten op activering </w:t>
      </w:r>
      <w:r w:rsidR="00CA370D">
        <w:t>in werkingsgebied ILV Noorderkempen</w:t>
      </w:r>
    </w:p>
    <w:p w14:paraId="33F4B9C0" w14:textId="77777777" w:rsidR="00DF7179" w:rsidRDefault="00DF7179" w:rsidP="00DF7179">
      <w:pPr>
        <w:pStyle w:val="Geenafstand"/>
      </w:pPr>
    </w:p>
    <w:p w14:paraId="250F5C9C" w14:textId="1B30BF64" w:rsidR="00DF7179" w:rsidRPr="005949C9" w:rsidRDefault="00DF7179" w:rsidP="00DF7179">
      <w:pPr>
        <w:pStyle w:val="Geenafstand"/>
        <w:rPr>
          <w:i/>
          <w:iCs/>
        </w:rPr>
      </w:pPr>
      <w:r w:rsidRPr="005949C9">
        <w:rPr>
          <w:i/>
          <w:iCs/>
        </w:rPr>
        <w:t>Zie punt</w:t>
      </w:r>
      <w:r w:rsidR="005949C9" w:rsidRPr="005949C9">
        <w:rPr>
          <w:i/>
          <w:iCs/>
        </w:rPr>
        <w:t xml:space="preserve"> ‘5.2 Mogelijke combinaties’.</w:t>
      </w:r>
    </w:p>
    <w:p w14:paraId="3414F07E" w14:textId="55166CAC" w:rsidR="00CD34FA" w:rsidRDefault="00F10F4E" w:rsidP="003251A3">
      <w:r>
        <w:t xml:space="preserve"> </w:t>
      </w:r>
    </w:p>
    <w:p w14:paraId="2A3A6BFE" w14:textId="51125E7C" w:rsidR="0095759A" w:rsidRDefault="0095759A" w:rsidP="003251A3">
      <w:r w:rsidRPr="00DF7179">
        <w:rPr>
          <w:u w:val="single"/>
        </w:rPr>
        <w:lastRenderedPageBreak/>
        <w:t>Opmerking</w:t>
      </w:r>
      <w:r>
        <w:t xml:space="preserve">: de eerste helft van januari ontvangen de lokale besturen een bijkomende nota </w:t>
      </w:r>
      <w:r w:rsidR="00DF7179">
        <w:t>met betrekking tot de klusdienst en welke samenwerkingsopties er zijn.</w:t>
      </w:r>
    </w:p>
    <w:p w14:paraId="19A81EF0" w14:textId="31F67B9C" w:rsidR="003251A3" w:rsidRPr="008F4BDE" w:rsidRDefault="008F4BDE" w:rsidP="003251A3">
      <w:pPr>
        <w:rPr>
          <w:i/>
          <w:iCs/>
        </w:rPr>
      </w:pPr>
      <w:r w:rsidRPr="008F4BDE">
        <w:rPr>
          <w:i/>
          <w:iCs/>
        </w:rPr>
        <w:t>Zie punt ‘</w:t>
      </w:r>
      <w:r w:rsidR="005949C9">
        <w:rPr>
          <w:i/>
          <w:iCs/>
        </w:rPr>
        <w:t>7. Volgende stappen</w:t>
      </w:r>
      <w:r w:rsidRPr="008F4BDE">
        <w:rPr>
          <w:i/>
          <w:iCs/>
        </w:rPr>
        <w:t>’.</w:t>
      </w:r>
    </w:p>
    <w:p w14:paraId="23803C09" w14:textId="77777777" w:rsidR="00DB3686" w:rsidRDefault="00DB3686" w:rsidP="00DB3686"/>
    <w:p w14:paraId="2AB640EE" w14:textId="66C19A0A" w:rsidR="00E766F8" w:rsidRDefault="00E766F8" w:rsidP="646BE85F">
      <w:pPr>
        <w:rPr>
          <w:b/>
          <w:bCs/>
        </w:rPr>
      </w:pPr>
      <w:r w:rsidRPr="646BE85F">
        <w:rPr>
          <w:b/>
          <w:bCs/>
        </w:rPr>
        <w:t xml:space="preserve">5.2 </w:t>
      </w:r>
      <w:r w:rsidR="00C71F7F" w:rsidRPr="646BE85F">
        <w:rPr>
          <w:b/>
          <w:bCs/>
        </w:rPr>
        <w:t>Mogelijke com</w:t>
      </w:r>
      <w:r w:rsidRPr="646BE85F">
        <w:rPr>
          <w:b/>
          <w:bCs/>
        </w:rPr>
        <w:t>binaties</w:t>
      </w:r>
      <w:r w:rsidR="1035923A" w:rsidRPr="646BE85F">
        <w:rPr>
          <w:b/>
          <w:bCs/>
        </w:rPr>
        <w:t xml:space="preserve"> – berekend op jaarbasis – 2026 als leidraad</w:t>
      </w:r>
    </w:p>
    <w:p w14:paraId="1D920808" w14:textId="164A81EB" w:rsidR="00DB5CF2" w:rsidRDefault="007361CE" w:rsidP="00D85C8C">
      <w:pPr>
        <w:pStyle w:val="Lijstalinea"/>
        <w:numPr>
          <w:ilvl w:val="0"/>
          <w:numId w:val="21"/>
        </w:numPr>
        <w:rPr>
          <w:lang w:val="nl-NL"/>
        </w:rPr>
      </w:pPr>
      <w:r>
        <w:rPr>
          <w:lang w:val="nl-NL"/>
        </w:rPr>
        <w:t>Bovenlokale regierol</w:t>
      </w:r>
      <w:r w:rsidR="00DB5CF2">
        <w:rPr>
          <w:lang w:val="nl-NL"/>
        </w:rPr>
        <w:t xml:space="preserve"> sociale economie en werk</w:t>
      </w:r>
      <w:r w:rsidR="004C1187">
        <w:rPr>
          <w:lang w:val="nl-NL"/>
        </w:rPr>
        <w:t>: 92 969,73 euro</w:t>
      </w:r>
    </w:p>
    <w:p w14:paraId="002AAE5B" w14:textId="1D4DC85F" w:rsidR="00DB5CF2" w:rsidRDefault="00DB5CF2" w:rsidP="00DB5CF2">
      <w:pPr>
        <w:pStyle w:val="Lijstalinea"/>
        <w:rPr>
          <w:lang w:val="nl-NL"/>
        </w:rPr>
      </w:pPr>
      <w:r>
        <w:rPr>
          <w:lang w:val="nl-NL"/>
        </w:rPr>
        <w:t>B</w:t>
      </w:r>
      <w:r w:rsidR="00026193" w:rsidRPr="00D85C8C">
        <w:rPr>
          <w:lang w:val="nl-NL"/>
        </w:rPr>
        <w:t>ovenloka</w:t>
      </w:r>
      <w:r>
        <w:rPr>
          <w:lang w:val="nl-NL"/>
        </w:rPr>
        <w:t>le indiceringsconsulent</w:t>
      </w:r>
      <w:r w:rsidR="0027086A">
        <w:rPr>
          <w:lang w:val="nl-NL"/>
        </w:rPr>
        <w:t xml:space="preserve">: </w:t>
      </w:r>
      <w:r w:rsidR="00B84377">
        <w:rPr>
          <w:lang w:val="nl-NL"/>
        </w:rPr>
        <w:t>33 849,43 euro</w:t>
      </w:r>
    </w:p>
    <w:p w14:paraId="6A4653A7" w14:textId="55D1C958" w:rsidR="00B84377" w:rsidRDefault="00DB5CF2" w:rsidP="00714B6B">
      <w:pPr>
        <w:pStyle w:val="Lijstalinea"/>
        <w:rPr>
          <w:lang w:val="nl-NL"/>
        </w:rPr>
      </w:pPr>
      <w:r>
        <w:rPr>
          <w:lang w:val="nl-NL"/>
        </w:rPr>
        <w:t>Bovenlokale v</w:t>
      </w:r>
      <w:r w:rsidR="00026193" w:rsidRPr="00D85C8C">
        <w:rPr>
          <w:lang w:val="nl-NL"/>
        </w:rPr>
        <w:t>ormingsmedewerker</w:t>
      </w:r>
      <w:r w:rsidR="00B84377">
        <w:rPr>
          <w:lang w:val="nl-NL"/>
        </w:rPr>
        <w:t>: 67 580,67 euro</w:t>
      </w:r>
      <w:r w:rsidR="003D6B32">
        <w:rPr>
          <w:lang w:val="nl-NL"/>
        </w:rPr>
        <w:t xml:space="preserve"> </w:t>
      </w:r>
    </w:p>
    <w:p w14:paraId="0939108E" w14:textId="194D3AA4" w:rsidR="00020E04" w:rsidRDefault="00020E04" w:rsidP="00026193">
      <w:pPr>
        <w:pStyle w:val="Lijstalinea"/>
      </w:pPr>
      <w:r>
        <w:t xml:space="preserve">= </w:t>
      </w:r>
      <w:r w:rsidR="008D4E60" w:rsidRPr="646BE85F">
        <w:rPr>
          <w:b/>
          <w:bCs/>
        </w:rPr>
        <w:t>194 399,83</w:t>
      </w:r>
      <w:r w:rsidR="004B324D" w:rsidRPr="646BE85F">
        <w:rPr>
          <w:b/>
          <w:bCs/>
        </w:rPr>
        <w:t xml:space="preserve"> euro</w:t>
      </w:r>
      <w:r w:rsidR="67FDA7CD" w:rsidRPr="646BE85F">
        <w:rPr>
          <w:b/>
          <w:bCs/>
        </w:rPr>
        <w:t xml:space="preserve"> </w:t>
      </w:r>
      <w:r w:rsidR="005C29F3">
        <w:t>(= ruimte voor loonindexaties + werkingskosten)</w:t>
      </w:r>
    </w:p>
    <w:p w14:paraId="501D417E" w14:textId="2EAB59A4" w:rsidR="646BE85F" w:rsidRDefault="646BE85F" w:rsidP="646BE85F">
      <w:pPr>
        <w:pStyle w:val="Lijstalinea"/>
      </w:pPr>
    </w:p>
    <w:p w14:paraId="5140089D" w14:textId="3EE192B7" w:rsidR="50876193" w:rsidRDefault="50876193" w:rsidP="00740F8A">
      <w:pPr>
        <w:pStyle w:val="Lijstalinea"/>
        <w:jc w:val="center"/>
      </w:pPr>
      <w:r>
        <w:rPr>
          <w:noProof/>
        </w:rPr>
        <w:drawing>
          <wp:inline distT="0" distB="0" distL="0" distR="0" wp14:anchorId="7CAAAFA3" wp14:editId="6EBD4341">
            <wp:extent cx="5762625" cy="4610100"/>
            <wp:effectExtent l="0" t="0" r="0" b="0"/>
            <wp:docPr id="398672922" name="drawing">
              <a:extLst xmlns:a="http://schemas.openxmlformats.org/drawingml/2006/main">
                <a:ext uri="{FF2B5EF4-FFF2-40B4-BE49-F238E27FC236}">
                  <a16:creationId xmlns:a16="http://schemas.microsoft.com/office/drawing/2014/main" id="{1C48DB27-C14F-4C1C-935A-CC1C6FD05AD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672922" name="Picture 398672922"/>
                    <pic:cNvPicPr/>
                  </pic:nvPicPr>
                  <pic:blipFill>
                    <a:blip r:embed="rId7">
                      <a:extLst>
                        <a:ext uri="{28A0092B-C50C-407E-A947-70E740481C1C}">
                          <a14:useLocalDpi xmlns:a14="http://schemas.microsoft.com/office/drawing/2010/main"/>
                        </a:ext>
                      </a:extLst>
                    </a:blip>
                    <a:stretch>
                      <a:fillRect/>
                    </a:stretch>
                  </pic:blipFill>
                  <pic:spPr>
                    <a:xfrm>
                      <a:off x="0" y="0"/>
                      <a:ext cx="5762625" cy="4610100"/>
                    </a:xfrm>
                    <a:prstGeom prst="rect">
                      <a:avLst/>
                    </a:prstGeom>
                  </pic:spPr>
                </pic:pic>
              </a:graphicData>
            </a:graphic>
          </wp:inline>
        </w:drawing>
      </w:r>
    </w:p>
    <w:p w14:paraId="765EEF21" w14:textId="7F75D554" w:rsidR="00D27CBE" w:rsidRDefault="00D27CBE" w:rsidP="646BE85F">
      <w:pPr>
        <w:pStyle w:val="Lijstalinea"/>
        <w:rPr>
          <w:highlight w:val="yellow"/>
        </w:rPr>
      </w:pPr>
    </w:p>
    <w:p w14:paraId="55105692" w14:textId="72CD61E1" w:rsidR="6334CC1A" w:rsidRDefault="6334CC1A" w:rsidP="646BE85F">
      <w:pPr>
        <w:pStyle w:val="Lijstalinea"/>
        <w:rPr>
          <w:b/>
          <w:bCs/>
        </w:rPr>
      </w:pPr>
      <w:r>
        <w:t xml:space="preserve">In 2030 bedraagt de totale loonkost van deze drie medewerker ongeveer </w:t>
      </w:r>
      <w:r w:rsidRPr="646BE85F">
        <w:rPr>
          <w:b/>
          <w:bCs/>
        </w:rPr>
        <w:t>208 763,97 euro.</w:t>
      </w:r>
    </w:p>
    <w:p w14:paraId="27C4E2DF" w14:textId="77777777" w:rsidR="00026193" w:rsidRDefault="00026193" w:rsidP="00026193">
      <w:pPr>
        <w:pStyle w:val="Lijstalinea"/>
        <w:rPr>
          <w:lang w:val="nl-NL"/>
        </w:rPr>
      </w:pPr>
    </w:p>
    <w:p w14:paraId="14C8EB32" w14:textId="5484C48D" w:rsidR="00714B6B" w:rsidRDefault="007361CE" w:rsidP="00D85C8C">
      <w:pPr>
        <w:pStyle w:val="Lijstalinea"/>
        <w:numPr>
          <w:ilvl w:val="0"/>
          <w:numId w:val="21"/>
        </w:numPr>
        <w:rPr>
          <w:lang w:val="nl-NL"/>
        </w:rPr>
      </w:pPr>
      <w:r>
        <w:rPr>
          <w:lang w:val="nl-NL"/>
        </w:rPr>
        <w:t xml:space="preserve">Bovenlokale regierol </w:t>
      </w:r>
      <w:r w:rsidR="004B324D">
        <w:rPr>
          <w:lang w:val="nl-NL"/>
        </w:rPr>
        <w:t>sociale economie en werk</w:t>
      </w:r>
      <w:r w:rsidR="00451F9E">
        <w:rPr>
          <w:lang w:val="nl-NL"/>
        </w:rPr>
        <w:t xml:space="preserve">: 92 </w:t>
      </w:r>
      <w:r w:rsidR="006A7E23">
        <w:rPr>
          <w:lang w:val="nl-NL"/>
        </w:rPr>
        <w:t>969,73 euro</w:t>
      </w:r>
    </w:p>
    <w:p w14:paraId="71F25D9C" w14:textId="0A21E577" w:rsidR="004B324D" w:rsidRDefault="00714B6B" w:rsidP="00714B6B">
      <w:pPr>
        <w:pStyle w:val="Lijstalinea"/>
        <w:rPr>
          <w:lang w:val="nl-NL"/>
        </w:rPr>
      </w:pPr>
      <w:r>
        <w:rPr>
          <w:lang w:val="nl-NL"/>
        </w:rPr>
        <w:t>B</w:t>
      </w:r>
      <w:r w:rsidR="00026193">
        <w:rPr>
          <w:lang w:val="nl-NL"/>
        </w:rPr>
        <w:t>ovenloka</w:t>
      </w:r>
      <w:r w:rsidR="004B324D">
        <w:rPr>
          <w:lang w:val="nl-NL"/>
        </w:rPr>
        <w:t>le</w:t>
      </w:r>
      <w:r w:rsidR="00026193">
        <w:rPr>
          <w:lang w:val="nl-NL"/>
        </w:rPr>
        <w:t xml:space="preserve"> indi</w:t>
      </w:r>
      <w:r w:rsidR="004B324D">
        <w:rPr>
          <w:lang w:val="nl-NL"/>
        </w:rPr>
        <w:t>ceringsconsulent</w:t>
      </w:r>
      <w:r w:rsidR="006A7E23">
        <w:rPr>
          <w:lang w:val="nl-NL"/>
        </w:rPr>
        <w:t>: 33 849, 43 euro</w:t>
      </w:r>
    </w:p>
    <w:p w14:paraId="4DC03239" w14:textId="0C182C36" w:rsidR="004B324D" w:rsidRDefault="004B324D" w:rsidP="00714B6B">
      <w:pPr>
        <w:pStyle w:val="Lijstalinea"/>
        <w:rPr>
          <w:lang w:val="nl-NL"/>
        </w:rPr>
      </w:pPr>
      <w:r w:rsidRPr="646BE85F">
        <w:rPr>
          <w:lang w:val="nl-NL"/>
        </w:rPr>
        <w:t>Bovenlokale v</w:t>
      </w:r>
      <w:r w:rsidR="00026193" w:rsidRPr="646BE85F">
        <w:rPr>
          <w:lang w:val="nl-NL"/>
        </w:rPr>
        <w:t>ormingsmedewerker</w:t>
      </w:r>
      <w:r w:rsidR="006A7E23" w:rsidRPr="646BE85F">
        <w:rPr>
          <w:lang w:val="nl-NL"/>
        </w:rPr>
        <w:t>: 67 580,67 euro</w:t>
      </w:r>
    </w:p>
    <w:p w14:paraId="4AD7BEF3" w14:textId="73DE7035" w:rsidR="64201240" w:rsidRDefault="64201240" w:rsidP="646BE85F">
      <w:pPr>
        <w:pStyle w:val="Lijstalinea"/>
        <w:rPr>
          <w:lang w:val="nl-NL"/>
        </w:rPr>
      </w:pPr>
      <w:r w:rsidRPr="646BE85F">
        <w:rPr>
          <w:lang w:val="nl-NL"/>
        </w:rPr>
        <w:lastRenderedPageBreak/>
        <w:t xml:space="preserve">=194 399,83 </w:t>
      </w:r>
      <w:r w:rsidR="7EE3D88F" w:rsidRPr="646BE85F">
        <w:rPr>
          <w:lang w:val="nl-NL"/>
        </w:rPr>
        <w:t>euro loonkosten</w:t>
      </w:r>
    </w:p>
    <w:p w14:paraId="762803FC" w14:textId="4A50B0BE" w:rsidR="003D6B32" w:rsidRDefault="004B324D" w:rsidP="00714B6B">
      <w:pPr>
        <w:pStyle w:val="Lijstalinea"/>
        <w:rPr>
          <w:lang w:val="nl-NL"/>
        </w:rPr>
      </w:pPr>
      <w:r w:rsidRPr="646BE85F">
        <w:rPr>
          <w:lang w:val="nl-NL"/>
        </w:rPr>
        <w:t>L</w:t>
      </w:r>
      <w:r w:rsidR="00026193" w:rsidRPr="646BE85F">
        <w:rPr>
          <w:lang w:val="nl-NL"/>
        </w:rPr>
        <w:t>okale samenwerkingen</w:t>
      </w:r>
      <w:r w:rsidR="00813728" w:rsidRPr="646BE85F">
        <w:rPr>
          <w:lang w:val="nl-NL"/>
        </w:rPr>
        <w:t>: 29 552,52 euro</w:t>
      </w:r>
      <w:r w:rsidR="00914F3C" w:rsidRPr="646BE85F">
        <w:rPr>
          <w:lang w:val="nl-NL"/>
        </w:rPr>
        <w:t xml:space="preserve"> </w:t>
      </w:r>
      <w:r w:rsidR="384ECEC2" w:rsidRPr="646BE85F">
        <w:rPr>
          <w:lang w:val="nl-NL"/>
        </w:rPr>
        <w:t>(bovenlokaal afsluiten of per lokaal bestuur een eigen samenwerkingsovereenkomst af te sluiten)</w:t>
      </w:r>
    </w:p>
    <w:p w14:paraId="6D077677" w14:textId="59AA5998" w:rsidR="00596BF0" w:rsidRDefault="00596BF0" w:rsidP="646BE85F">
      <w:pPr>
        <w:pStyle w:val="Lijstalinea"/>
        <w:rPr>
          <w:b/>
          <w:bCs/>
          <w:lang w:val="nl-NL"/>
        </w:rPr>
      </w:pPr>
      <w:r w:rsidRPr="646BE85F">
        <w:rPr>
          <w:lang w:val="nl-NL"/>
        </w:rPr>
        <w:t xml:space="preserve">= </w:t>
      </w:r>
      <w:r w:rsidRPr="646BE85F">
        <w:rPr>
          <w:b/>
          <w:bCs/>
        </w:rPr>
        <w:t>223 952,40 euro</w:t>
      </w:r>
    </w:p>
    <w:p w14:paraId="0AB78C0E" w14:textId="0005FF1A" w:rsidR="00026193" w:rsidRDefault="00026193" w:rsidP="00824291">
      <w:pPr>
        <w:pStyle w:val="Lijstalinea"/>
      </w:pPr>
    </w:p>
    <w:p w14:paraId="0F65F4A2" w14:textId="3DECA931" w:rsidR="68E14054" w:rsidRDefault="68E14054" w:rsidP="646BE85F">
      <w:pPr>
        <w:pStyle w:val="Lijstalinea"/>
      </w:pPr>
      <w:r>
        <w:rPr>
          <w:noProof/>
        </w:rPr>
        <w:drawing>
          <wp:inline distT="0" distB="0" distL="0" distR="0" wp14:anchorId="644EF296" wp14:editId="640EBB22">
            <wp:extent cx="5762625" cy="4610100"/>
            <wp:effectExtent l="0" t="0" r="0" b="0"/>
            <wp:docPr id="635773866" name="drawing">
              <a:extLst xmlns:a="http://schemas.openxmlformats.org/drawingml/2006/main">
                <a:ext uri="{FF2B5EF4-FFF2-40B4-BE49-F238E27FC236}">
                  <a16:creationId xmlns:a16="http://schemas.microsoft.com/office/drawing/2014/main" id="{0B9D15EB-D036-4996-8E69-82CF9870B68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773866" name="Picture 635773866"/>
                    <pic:cNvPicPr/>
                  </pic:nvPicPr>
                  <pic:blipFill>
                    <a:blip r:embed="rId8">
                      <a:extLst>
                        <a:ext uri="{28A0092B-C50C-407E-A947-70E740481C1C}">
                          <a14:useLocalDpi xmlns:a14="http://schemas.microsoft.com/office/drawing/2010/main"/>
                        </a:ext>
                      </a:extLst>
                    </a:blip>
                    <a:stretch>
                      <a:fillRect/>
                    </a:stretch>
                  </pic:blipFill>
                  <pic:spPr>
                    <a:xfrm>
                      <a:off x="0" y="0"/>
                      <a:ext cx="5762625" cy="4610100"/>
                    </a:xfrm>
                    <a:prstGeom prst="rect">
                      <a:avLst/>
                    </a:prstGeom>
                  </pic:spPr>
                </pic:pic>
              </a:graphicData>
            </a:graphic>
          </wp:inline>
        </w:drawing>
      </w:r>
    </w:p>
    <w:p w14:paraId="6B9CC704" w14:textId="356408C6" w:rsidR="646BE85F" w:rsidRDefault="646BE85F" w:rsidP="646BE85F">
      <w:pPr>
        <w:pStyle w:val="Lijstalinea"/>
      </w:pPr>
    </w:p>
    <w:p w14:paraId="38183CF8" w14:textId="3DB09EA7" w:rsidR="21E4450C" w:rsidRDefault="21E4450C" w:rsidP="646BE85F">
      <w:pPr>
        <w:pStyle w:val="Lijstalinea"/>
        <w:rPr>
          <w:i/>
          <w:iCs/>
        </w:rPr>
      </w:pPr>
      <w:r w:rsidRPr="646BE85F">
        <w:rPr>
          <w:i/>
          <w:iCs/>
        </w:rPr>
        <w:t>Opmerking: indien er gekozen wordt voor deze combinatie, z</w:t>
      </w:r>
      <w:r w:rsidR="08F94E15" w:rsidRPr="646BE85F">
        <w:rPr>
          <w:i/>
          <w:iCs/>
        </w:rPr>
        <w:t>ijn er twee opties:</w:t>
      </w:r>
    </w:p>
    <w:p w14:paraId="25822E5F" w14:textId="1333224B" w:rsidR="08F94E15" w:rsidRDefault="08F94E15" w:rsidP="646BE85F">
      <w:pPr>
        <w:pStyle w:val="Lijstalinea"/>
        <w:numPr>
          <w:ilvl w:val="0"/>
          <w:numId w:val="2"/>
        </w:numPr>
        <w:rPr>
          <w:i/>
          <w:iCs/>
        </w:rPr>
      </w:pPr>
      <w:r w:rsidRPr="646BE85F">
        <w:rPr>
          <w:i/>
          <w:iCs/>
        </w:rPr>
        <w:t>Dalende gelden per jaar voor de lokale samenwerkingen omwille van de loonindexaties bovenlokale medewerkers</w:t>
      </w:r>
    </w:p>
    <w:p w14:paraId="2866050E" w14:textId="2E12734F" w:rsidR="09C6AF26" w:rsidRDefault="09C6AF26" w:rsidP="646BE85F">
      <w:pPr>
        <w:pStyle w:val="Lijstalinea"/>
        <w:numPr>
          <w:ilvl w:val="0"/>
          <w:numId w:val="2"/>
        </w:numPr>
        <w:rPr>
          <w:i/>
          <w:iCs/>
        </w:rPr>
      </w:pPr>
      <w:r w:rsidRPr="646BE85F">
        <w:rPr>
          <w:i/>
          <w:iCs/>
        </w:rPr>
        <w:t>Elk jaar hetzelfde bedrag voor de lokale samenwerkingen – bijkomende financiële inzet van lokale besturen (zie meerjarenplanning</w:t>
      </w:r>
      <w:r w:rsidR="44671DF0" w:rsidRPr="646BE85F">
        <w:rPr>
          <w:i/>
          <w:iCs/>
        </w:rPr>
        <w:t xml:space="preserve"> – bijkomende jaarlijkse doorrekening loonkost regisseur sociale economie en werk zoals werd voorzien in 2025)</w:t>
      </w:r>
    </w:p>
    <w:p w14:paraId="1205A18A" w14:textId="77777777" w:rsidR="0039228E" w:rsidRDefault="0039228E" w:rsidP="646BE85F">
      <w:pPr>
        <w:pStyle w:val="Lijstalinea"/>
        <w:rPr>
          <w:i/>
          <w:iCs/>
        </w:rPr>
      </w:pPr>
    </w:p>
    <w:p w14:paraId="5609627D" w14:textId="77777777" w:rsidR="00740F8A" w:rsidRDefault="00740F8A" w:rsidP="646BE85F">
      <w:pPr>
        <w:pStyle w:val="Lijstalinea"/>
        <w:rPr>
          <w:i/>
          <w:iCs/>
        </w:rPr>
      </w:pPr>
    </w:p>
    <w:p w14:paraId="3E8ADA3E" w14:textId="77777777" w:rsidR="00740F8A" w:rsidRDefault="00740F8A" w:rsidP="646BE85F">
      <w:pPr>
        <w:pStyle w:val="Lijstalinea"/>
        <w:rPr>
          <w:i/>
          <w:iCs/>
        </w:rPr>
      </w:pPr>
    </w:p>
    <w:p w14:paraId="7D1C3A7C" w14:textId="77777777" w:rsidR="00740F8A" w:rsidRDefault="00740F8A" w:rsidP="646BE85F">
      <w:pPr>
        <w:pStyle w:val="Lijstalinea"/>
        <w:rPr>
          <w:i/>
          <w:iCs/>
        </w:rPr>
      </w:pPr>
    </w:p>
    <w:p w14:paraId="7A72F8FB" w14:textId="77777777" w:rsidR="00740F8A" w:rsidRDefault="00740F8A" w:rsidP="646BE85F">
      <w:pPr>
        <w:pStyle w:val="Lijstalinea"/>
        <w:rPr>
          <w:i/>
          <w:iCs/>
        </w:rPr>
      </w:pPr>
    </w:p>
    <w:p w14:paraId="6DC16B02" w14:textId="77777777" w:rsidR="00824291" w:rsidRDefault="00824291" w:rsidP="00824291">
      <w:pPr>
        <w:pStyle w:val="Lijstalinea"/>
      </w:pPr>
    </w:p>
    <w:p w14:paraId="4D02B24B" w14:textId="7B2D4284" w:rsidR="001D0B72" w:rsidRDefault="00B03530" w:rsidP="00824291">
      <w:pPr>
        <w:pStyle w:val="Lijstalinea"/>
        <w:numPr>
          <w:ilvl w:val="0"/>
          <w:numId w:val="21"/>
        </w:numPr>
      </w:pPr>
      <w:r>
        <w:lastRenderedPageBreak/>
        <w:t>Bovenlokale regierol sociale economie en werk</w:t>
      </w:r>
      <w:r w:rsidR="00215A94">
        <w:t>: 92 969,73 euro</w:t>
      </w:r>
    </w:p>
    <w:p w14:paraId="1483E98F" w14:textId="0B9AEC14" w:rsidR="00B03530" w:rsidRDefault="001D0B72" w:rsidP="001D0B72">
      <w:pPr>
        <w:pStyle w:val="Lijstalinea"/>
      </w:pPr>
      <w:r>
        <w:t>B</w:t>
      </w:r>
      <w:r w:rsidR="00824291">
        <w:t>o</w:t>
      </w:r>
      <w:r w:rsidR="00CB5B18">
        <w:t>venloka</w:t>
      </w:r>
      <w:r>
        <w:t>le</w:t>
      </w:r>
      <w:r w:rsidR="00CB5B18">
        <w:t xml:space="preserve"> in</w:t>
      </w:r>
      <w:r>
        <w:t>diceringsconsulent</w:t>
      </w:r>
      <w:r w:rsidR="00215A94">
        <w:t>: 33 849,43 euro</w:t>
      </w:r>
    </w:p>
    <w:p w14:paraId="78CDE975" w14:textId="71D43789" w:rsidR="009A1D39" w:rsidRDefault="009A1D39" w:rsidP="001D0B72">
      <w:pPr>
        <w:pStyle w:val="Lijstalinea"/>
      </w:pPr>
      <w:r>
        <w:t>=126 819,16</w:t>
      </w:r>
      <w:r w:rsidR="00D6333C">
        <w:t xml:space="preserve"> euro loonkosten</w:t>
      </w:r>
    </w:p>
    <w:p w14:paraId="214C05AB" w14:textId="4CAAB453" w:rsidR="00DC7CEB" w:rsidRDefault="00B03530" w:rsidP="001D0B72">
      <w:pPr>
        <w:pStyle w:val="Lijstalinea"/>
      </w:pPr>
      <w:r>
        <w:t>L</w:t>
      </w:r>
      <w:r w:rsidR="00CB5B18">
        <w:t>okale samenwerkingen</w:t>
      </w:r>
      <w:r w:rsidR="00215A94">
        <w:t xml:space="preserve">: </w:t>
      </w:r>
      <w:r w:rsidR="003C3447">
        <w:t>97 133,24</w:t>
      </w:r>
      <w:r w:rsidR="00F06D98">
        <w:t xml:space="preserve"> </w:t>
      </w:r>
      <w:r w:rsidR="00DC7CEB">
        <w:t xml:space="preserve">euro (bovenlokaal afsluiten of per lokaal bestuur een </w:t>
      </w:r>
      <w:r w:rsidR="7D8093E0">
        <w:t xml:space="preserve">eigen </w:t>
      </w:r>
      <w:r w:rsidR="00DC7CEB">
        <w:t>samenwerkingsovereenkomst af te sluiten)</w:t>
      </w:r>
    </w:p>
    <w:p w14:paraId="761423B9" w14:textId="3076C26C" w:rsidR="00623496" w:rsidRDefault="00623496" w:rsidP="001D0B72">
      <w:pPr>
        <w:pStyle w:val="Lijstalinea"/>
        <w:rPr>
          <w:b/>
          <w:bCs/>
        </w:rPr>
      </w:pPr>
      <w:r w:rsidRPr="646BE85F">
        <w:rPr>
          <w:b/>
          <w:bCs/>
        </w:rPr>
        <w:t>= 223 952,40 euro</w:t>
      </w:r>
    </w:p>
    <w:p w14:paraId="0273519E" w14:textId="77777777" w:rsidR="0039228E" w:rsidRDefault="0039228E" w:rsidP="001D0B72">
      <w:pPr>
        <w:pStyle w:val="Lijstalinea"/>
        <w:rPr>
          <w:b/>
          <w:bCs/>
        </w:rPr>
      </w:pPr>
    </w:p>
    <w:p w14:paraId="0FC6F6A6" w14:textId="29F691B3" w:rsidR="0039228E" w:rsidRPr="00623496" w:rsidRDefault="7F4067C8" w:rsidP="001D0B72">
      <w:pPr>
        <w:pStyle w:val="Lijstalinea"/>
      </w:pPr>
      <w:r>
        <w:rPr>
          <w:noProof/>
        </w:rPr>
        <w:drawing>
          <wp:inline distT="0" distB="0" distL="0" distR="0" wp14:anchorId="5F018A07" wp14:editId="69EF5184">
            <wp:extent cx="5191125" cy="4152900"/>
            <wp:effectExtent l="0" t="0" r="0" b="0"/>
            <wp:docPr id="1953506747" name="drawing">
              <a:extLst xmlns:a="http://schemas.openxmlformats.org/drawingml/2006/main">
                <a:ext uri="{FF2B5EF4-FFF2-40B4-BE49-F238E27FC236}">
                  <a16:creationId xmlns:a16="http://schemas.microsoft.com/office/drawing/2014/main" id="{F7440EAF-4B58-4EDD-8D60-3D0A1DB1947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506747" name="Picture 1953506747"/>
                    <pic:cNvPicPr/>
                  </pic:nvPicPr>
                  <pic:blipFill>
                    <a:blip r:embed="rId9">
                      <a:extLst>
                        <a:ext uri="{28A0092B-C50C-407E-A947-70E740481C1C}">
                          <a14:useLocalDpi xmlns:a14="http://schemas.microsoft.com/office/drawing/2010/main"/>
                        </a:ext>
                      </a:extLst>
                    </a:blip>
                    <a:stretch>
                      <a:fillRect/>
                    </a:stretch>
                  </pic:blipFill>
                  <pic:spPr>
                    <a:xfrm>
                      <a:off x="0" y="0"/>
                      <a:ext cx="5191125" cy="4152900"/>
                    </a:xfrm>
                    <a:prstGeom prst="rect">
                      <a:avLst/>
                    </a:prstGeom>
                  </pic:spPr>
                </pic:pic>
              </a:graphicData>
            </a:graphic>
          </wp:inline>
        </w:drawing>
      </w:r>
    </w:p>
    <w:p w14:paraId="225650AE" w14:textId="4D786DB4" w:rsidR="0039228E" w:rsidRPr="00623496" w:rsidRDefault="0039228E" w:rsidP="646BE85F">
      <w:pPr>
        <w:pStyle w:val="Lijstalinea"/>
        <w:rPr>
          <w:b/>
          <w:bCs/>
        </w:rPr>
      </w:pPr>
    </w:p>
    <w:p w14:paraId="730C7800" w14:textId="1E493C6B" w:rsidR="0039228E" w:rsidRPr="00623496" w:rsidRDefault="350E4B43" w:rsidP="646BE85F">
      <w:pPr>
        <w:pStyle w:val="Lijstalinea"/>
        <w:rPr>
          <w:i/>
          <w:iCs/>
        </w:rPr>
      </w:pPr>
      <w:r w:rsidRPr="646BE85F">
        <w:rPr>
          <w:i/>
          <w:iCs/>
        </w:rPr>
        <w:t>Opmerking: idem combinatie B</w:t>
      </w:r>
    </w:p>
    <w:p w14:paraId="5CC33320" w14:textId="4595433B" w:rsidR="0039228E" w:rsidRPr="00623496" w:rsidRDefault="0039228E" w:rsidP="001D0B72">
      <w:pPr>
        <w:pStyle w:val="Lijstalinea"/>
        <w:rPr>
          <w:b/>
          <w:bCs/>
        </w:rPr>
      </w:pPr>
    </w:p>
    <w:p w14:paraId="07B0EA46" w14:textId="77777777" w:rsidR="00CB5B18" w:rsidRDefault="00CB5B18" w:rsidP="00CB5B18">
      <w:pPr>
        <w:pStyle w:val="Lijstalinea"/>
      </w:pPr>
    </w:p>
    <w:p w14:paraId="2DE78B9D" w14:textId="5D9B25EE" w:rsidR="00A4210F" w:rsidRDefault="008A1038" w:rsidP="00824291">
      <w:pPr>
        <w:pStyle w:val="Lijstalinea"/>
        <w:numPr>
          <w:ilvl w:val="0"/>
          <w:numId w:val="21"/>
        </w:numPr>
      </w:pPr>
      <w:r>
        <w:t>Bovenlok</w:t>
      </w:r>
      <w:r w:rsidR="00BC394A">
        <w:t xml:space="preserve">ale </w:t>
      </w:r>
      <w:r w:rsidR="00A4210F">
        <w:t>r</w:t>
      </w:r>
      <w:r w:rsidR="00CB5B18">
        <w:t xml:space="preserve">egierol </w:t>
      </w:r>
      <w:r w:rsidR="00A4210F">
        <w:t>sociale economie en werk</w:t>
      </w:r>
      <w:r w:rsidR="00D052AF">
        <w:t xml:space="preserve">: 92 969,73 </w:t>
      </w:r>
      <w:r w:rsidR="00B158B4">
        <w:t>euro</w:t>
      </w:r>
    </w:p>
    <w:p w14:paraId="38E763B6" w14:textId="6A334C7F" w:rsidR="00A4210F" w:rsidRDefault="00A4210F" w:rsidP="00A4210F">
      <w:pPr>
        <w:pStyle w:val="Lijstalinea"/>
      </w:pPr>
      <w:r>
        <w:t>B</w:t>
      </w:r>
      <w:r w:rsidR="00CB5B18">
        <w:t>ovenloka</w:t>
      </w:r>
      <w:r>
        <w:t>le</w:t>
      </w:r>
      <w:r w:rsidR="00CB5B18">
        <w:t xml:space="preserve"> vormingsmedewerker</w:t>
      </w:r>
      <w:r w:rsidR="00B158B4">
        <w:t>: 67 580,67 euro</w:t>
      </w:r>
    </w:p>
    <w:p w14:paraId="756BE8FA" w14:textId="3B2368A4" w:rsidR="001A47A3" w:rsidRDefault="001A47A3" w:rsidP="00A4210F">
      <w:pPr>
        <w:pStyle w:val="Lijstalinea"/>
      </w:pPr>
      <w:r>
        <w:t>= 160 550,40 euro loonkosten</w:t>
      </w:r>
    </w:p>
    <w:p w14:paraId="3D730FF5" w14:textId="38DE137F" w:rsidR="00C26049" w:rsidRDefault="1FFECC51" w:rsidP="00C32818">
      <w:pPr>
        <w:pStyle w:val="Lijstalinea"/>
      </w:pPr>
      <w:r>
        <w:t>L</w:t>
      </w:r>
      <w:r w:rsidR="00CB5B18">
        <w:t>okale</w:t>
      </w:r>
      <w:r w:rsidR="5A13485E">
        <w:t xml:space="preserve"> </w:t>
      </w:r>
      <w:r w:rsidR="00CB5B18">
        <w:t>samenwerkingen</w:t>
      </w:r>
      <w:r w:rsidR="00DC7CEB">
        <w:t>:</w:t>
      </w:r>
      <w:r w:rsidR="00B158B4">
        <w:t xml:space="preserve"> </w:t>
      </w:r>
      <w:r w:rsidR="00631297">
        <w:t>63 402 euro</w:t>
      </w:r>
      <w:r w:rsidR="003D6B32">
        <w:t xml:space="preserve"> </w:t>
      </w:r>
      <w:r w:rsidR="41723082">
        <w:t>(bovenlokaal afsluiten of per lokaal bestuur een eigen samenwerkingsovereenkomst af te sluiten)</w:t>
      </w:r>
    </w:p>
    <w:p w14:paraId="0D3C1A62" w14:textId="5E1B19A5" w:rsidR="00194EE3" w:rsidRDefault="00194EE3" w:rsidP="00C32818">
      <w:pPr>
        <w:pStyle w:val="Lijstalinea"/>
        <w:rPr>
          <w:b/>
          <w:bCs/>
        </w:rPr>
      </w:pPr>
      <w:r>
        <w:t xml:space="preserve">= </w:t>
      </w:r>
      <w:r w:rsidRPr="646BE85F">
        <w:rPr>
          <w:b/>
          <w:bCs/>
        </w:rPr>
        <w:t>223 952,40 euro</w:t>
      </w:r>
    </w:p>
    <w:p w14:paraId="49930402" w14:textId="77777777" w:rsidR="00C2272A" w:rsidRPr="00194EE3" w:rsidRDefault="00C2272A" w:rsidP="00C32818">
      <w:pPr>
        <w:pStyle w:val="Lijstalinea"/>
        <w:rPr>
          <w:b/>
          <w:bCs/>
        </w:rPr>
      </w:pPr>
    </w:p>
    <w:p w14:paraId="3B1CB555" w14:textId="28A23C74" w:rsidR="28C772A6" w:rsidRDefault="28C772A6" w:rsidP="646BE85F">
      <w:pPr>
        <w:pStyle w:val="Lijstalinea"/>
      </w:pPr>
      <w:r>
        <w:rPr>
          <w:noProof/>
        </w:rPr>
        <w:lastRenderedPageBreak/>
        <w:drawing>
          <wp:inline distT="0" distB="0" distL="0" distR="0" wp14:anchorId="2DCB2B9C" wp14:editId="007DA776">
            <wp:extent cx="4822031" cy="3857625"/>
            <wp:effectExtent l="0" t="0" r="0" b="0"/>
            <wp:docPr id="350454958" name="drawing">
              <a:extLst xmlns:a="http://schemas.openxmlformats.org/drawingml/2006/main">
                <a:ext uri="{FF2B5EF4-FFF2-40B4-BE49-F238E27FC236}">
                  <a16:creationId xmlns:a16="http://schemas.microsoft.com/office/drawing/2014/main" id="{7C71940A-44E7-4BF9-BB72-47CE3578176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454958" name="Picture 350454958"/>
                    <pic:cNvPicPr/>
                  </pic:nvPicPr>
                  <pic:blipFill>
                    <a:blip r:embed="rId10">
                      <a:extLst>
                        <a:ext uri="{28A0092B-C50C-407E-A947-70E740481C1C}">
                          <a14:useLocalDpi xmlns:a14="http://schemas.microsoft.com/office/drawing/2010/main"/>
                        </a:ext>
                      </a:extLst>
                    </a:blip>
                    <a:stretch>
                      <a:fillRect/>
                    </a:stretch>
                  </pic:blipFill>
                  <pic:spPr>
                    <a:xfrm>
                      <a:off x="0" y="0"/>
                      <a:ext cx="4822031" cy="3857625"/>
                    </a:xfrm>
                    <a:prstGeom prst="rect">
                      <a:avLst/>
                    </a:prstGeom>
                  </pic:spPr>
                </pic:pic>
              </a:graphicData>
            </a:graphic>
          </wp:inline>
        </w:drawing>
      </w:r>
    </w:p>
    <w:p w14:paraId="393BF634" w14:textId="773F777B" w:rsidR="646BE85F" w:rsidRDefault="646BE85F" w:rsidP="646BE85F">
      <w:pPr>
        <w:pStyle w:val="Lijstalinea"/>
        <w:rPr>
          <w:b/>
          <w:bCs/>
        </w:rPr>
      </w:pPr>
    </w:p>
    <w:p w14:paraId="2B8386A8" w14:textId="43D614EE" w:rsidR="00194EE3" w:rsidRDefault="172F092C" w:rsidP="646BE85F">
      <w:pPr>
        <w:pStyle w:val="Lijstalinea"/>
        <w:rPr>
          <w:i/>
          <w:iCs/>
        </w:rPr>
      </w:pPr>
      <w:r w:rsidRPr="646BE85F">
        <w:rPr>
          <w:i/>
          <w:iCs/>
        </w:rPr>
        <w:t>Opmerking: idem combinatie B</w:t>
      </w:r>
    </w:p>
    <w:p w14:paraId="67650C93" w14:textId="2BF596F0" w:rsidR="646BE85F" w:rsidRDefault="646BE85F" w:rsidP="646BE85F">
      <w:pPr>
        <w:pStyle w:val="Lijstalinea"/>
        <w:rPr>
          <w:i/>
          <w:iCs/>
        </w:rPr>
      </w:pPr>
    </w:p>
    <w:p w14:paraId="3E8499CD" w14:textId="77777777" w:rsidR="00026193" w:rsidRPr="00703E32" w:rsidRDefault="00026193" w:rsidP="00026193">
      <w:pPr>
        <w:pStyle w:val="Lijstalinea"/>
        <w:rPr>
          <w:lang w:val="nl-NL"/>
        </w:rPr>
      </w:pPr>
    </w:p>
    <w:p w14:paraId="2641051A" w14:textId="21386ABA" w:rsidR="00D07C24" w:rsidRDefault="00D07C24" w:rsidP="00D85C8C">
      <w:pPr>
        <w:pStyle w:val="Lijstalinea"/>
        <w:numPr>
          <w:ilvl w:val="0"/>
          <w:numId w:val="21"/>
        </w:numPr>
        <w:rPr>
          <w:lang w:val="nl-NL"/>
        </w:rPr>
      </w:pPr>
      <w:r>
        <w:rPr>
          <w:lang w:val="nl-NL"/>
        </w:rPr>
        <w:t>Bovenlokale r</w:t>
      </w:r>
      <w:r w:rsidR="00026193">
        <w:rPr>
          <w:lang w:val="nl-NL"/>
        </w:rPr>
        <w:t xml:space="preserve">egierol </w:t>
      </w:r>
      <w:r>
        <w:rPr>
          <w:lang w:val="nl-NL"/>
        </w:rPr>
        <w:t>sociale economie en werk: 92 969,73 euro</w:t>
      </w:r>
    </w:p>
    <w:p w14:paraId="4FC2C5BD" w14:textId="072B53BD" w:rsidR="003D6B32" w:rsidRPr="003D6B32" w:rsidRDefault="00D07C24" w:rsidP="003D6B32">
      <w:pPr>
        <w:pStyle w:val="Lijstalinea"/>
        <w:rPr>
          <w:lang w:val="nl-NL"/>
        </w:rPr>
      </w:pPr>
      <w:r w:rsidRPr="646BE85F">
        <w:rPr>
          <w:lang w:val="nl-NL"/>
        </w:rPr>
        <w:t>L</w:t>
      </w:r>
      <w:r w:rsidR="00026193" w:rsidRPr="646BE85F">
        <w:rPr>
          <w:lang w:val="nl-NL"/>
        </w:rPr>
        <w:t>okale samenwerkingen</w:t>
      </w:r>
      <w:r w:rsidRPr="646BE85F">
        <w:rPr>
          <w:lang w:val="nl-NL"/>
        </w:rPr>
        <w:t xml:space="preserve">: </w:t>
      </w:r>
      <w:r w:rsidR="00A65C73" w:rsidRPr="646BE85F">
        <w:rPr>
          <w:lang w:val="nl-NL"/>
        </w:rPr>
        <w:t>130 982,67 euro</w:t>
      </w:r>
      <w:r w:rsidR="003D6B32" w:rsidRPr="646BE85F">
        <w:rPr>
          <w:lang w:val="nl-NL"/>
        </w:rPr>
        <w:t xml:space="preserve"> </w:t>
      </w:r>
      <w:r w:rsidR="5DF4BB71" w:rsidRPr="646BE85F">
        <w:rPr>
          <w:lang w:val="nl-NL"/>
        </w:rPr>
        <w:t>(bovenlokaal afsluiten of een eigen samenwerkingsovereenkomst per lokaal bestuur)</w:t>
      </w:r>
    </w:p>
    <w:p w14:paraId="48ED457B" w14:textId="10ED1FF0" w:rsidR="00A65B88" w:rsidRDefault="003D6B32" w:rsidP="00A65B88">
      <w:pPr>
        <w:pStyle w:val="Lijstalinea"/>
        <w:rPr>
          <w:b/>
          <w:bCs/>
          <w:lang w:val="nl-NL"/>
        </w:rPr>
      </w:pPr>
      <w:r w:rsidRPr="646BE85F">
        <w:rPr>
          <w:b/>
          <w:bCs/>
          <w:lang w:val="nl-NL"/>
        </w:rPr>
        <w:t>= 223 952,40 euro in 2026</w:t>
      </w:r>
    </w:p>
    <w:p w14:paraId="7844D7F5" w14:textId="477CF63D" w:rsidR="646BE85F" w:rsidRDefault="646BE85F" w:rsidP="646BE85F">
      <w:pPr>
        <w:pStyle w:val="Lijstalinea"/>
        <w:rPr>
          <w:b/>
          <w:bCs/>
          <w:lang w:val="nl-NL"/>
        </w:rPr>
      </w:pPr>
    </w:p>
    <w:p w14:paraId="47C9256C" w14:textId="46E36755" w:rsidR="47239EA6" w:rsidRDefault="47239EA6" w:rsidP="646BE85F">
      <w:pPr>
        <w:pStyle w:val="Lijstalinea"/>
      </w:pPr>
      <w:r>
        <w:rPr>
          <w:noProof/>
        </w:rPr>
        <w:lastRenderedPageBreak/>
        <w:drawing>
          <wp:inline distT="0" distB="0" distL="0" distR="0" wp14:anchorId="3EF906B4" wp14:editId="21007D2C">
            <wp:extent cx="4130788" cy="3611880"/>
            <wp:effectExtent l="0" t="0" r="3175" b="7620"/>
            <wp:docPr id="1911822849" name="drawing">
              <a:extLst xmlns:a="http://schemas.openxmlformats.org/drawingml/2006/main">
                <a:ext uri="{FF2B5EF4-FFF2-40B4-BE49-F238E27FC236}">
                  <a16:creationId xmlns:a16="http://schemas.microsoft.com/office/drawing/2014/main" id="{43309025-C79B-442C-AB42-48C28248447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822849" name="Picture 1911822849"/>
                    <pic:cNvPicPr/>
                  </pic:nvPicPr>
                  <pic:blipFill>
                    <a:blip r:embed="rId11">
                      <a:extLst>
                        <a:ext uri="{28A0092B-C50C-407E-A947-70E740481C1C}">
                          <a14:useLocalDpi xmlns:a14="http://schemas.microsoft.com/office/drawing/2010/main"/>
                        </a:ext>
                      </a:extLst>
                    </a:blip>
                    <a:stretch>
                      <a:fillRect/>
                    </a:stretch>
                  </pic:blipFill>
                  <pic:spPr>
                    <a:xfrm>
                      <a:off x="0" y="0"/>
                      <a:ext cx="4134488" cy="3615115"/>
                    </a:xfrm>
                    <a:prstGeom prst="rect">
                      <a:avLst/>
                    </a:prstGeom>
                  </pic:spPr>
                </pic:pic>
              </a:graphicData>
            </a:graphic>
          </wp:inline>
        </w:drawing>
      </w:r>
    </w:p>
    <w:p w14:paraId="314B56FB" w14:textId="77777777" w:rsidR="00A65B88" w:rsidRPr="00A65B88" w:rsidRDefault="00A65B88" w:rsidP="00A65B88">
      <w:pPr>
        <w:pStyle w:val="Lijstalinea"/>
        <w:rPr>
          <w:b/>
          <w:bCs/>
          <w:lang w:val="nl-NL"/>
        </w:rPr>
      </w:pPr>
    </w:p>
    <w:p w14:paraId="23941294" w14:textId="0CF7ECA8" w:rsidR="00A65B88" w:rsidRDefault="4A3B8633" w:rsidP="646BE85F">
      <w:pPr>
        <w:pStyle w:val="Lijstalinea"/>
        <w:rPr>
          <w:i/>
          <w:iCs/>
        </w:rPr>
      </w:pPr>
      <w:r w:rsidRPr="646BE85F">
        <w:rPr>
          <w:i/>
          <w:iCs/>
        </w:rPr>
        <w:t>Opmerking: idem combinatie B</w:t>
      </w:r>
    </w:p>
    <w:p w14:paraId="0A500CEB" w14:textId="0AA2A26F" w:rsidR="646BE85F" w:rsidRDefault="646BE85F" w:rsidP="646BE85F"/>
    <w:p w14:paraId="3781187D" w14:textId="714CDEB9" w:rsidR="646BE85F" w:rsidRDefault="646BE85F" w:rsidP="646BE85F">
      <w:pPr>
        <w:pStyle w:val="Lijstalinea"/>
      </w:pPr>
    </w:p>
    <w:p w14:paraId="5340B1AF" w14:textId="47829E0F" w:rsidR="00241C58" w:rsidRDefault="00241C58" w:rsidP="009D0B98">
      <w:pPr>
        <w:pStyle w:val="Lijstalinea"/>
        <w:rPr>
          <w:u w:val="single"/>
          <w:lang w:val="nl-NL"/>
        </w:rPr>
      </w:pPr>
    </w:p>
    <w:p w14:paraId="45F18CC1" w14:textId="08704A9D" w:rsidR="0063630D" w:rsidRDefault="009D0B98" w:rsidP="0063630D">
      <w:pPr>
        <w:pStyle w:val="Lijstalinea"/>
        <w:numPr>
          <w:ilvl w:val="0"/>
          <w:numId w:val="6"/>
        </w:numPr>
        <w:rPr>
          <w:b/>
          <w:bCs/>
          <w:lang w:val="nl-NL"/>
        </w:rPr>
      </w:pPr>
      <w:r w:rsidRPr="004C2FD9">
        <w:rPr>
          <w:b/>
          <w:bCs/>
          <w:lang w:val="nl-NL"/>
        </w:rPr>
        <w:t>Concrete vragen voor de lokale besturen</w:t>
      </w:r>
    </w:p>
    <w:p w14:paraId="172722F1" w14:textId="77777777" w:rsidR="0063630D" w:rsidRPr="0063630D" w:rsidRDefault="0063630D" w:rsidP="0063630D">
      <w:pPr>
        <w:pStyle w:val="Lijstalinea"/>
        <w:rPr>
          <w:b/>
          <w:bCs/>
          <w:lang w:val="nl-NL"/>
        </w:rPr>
      </w:pPr>
    </w:p>
    <w:p w14:paraId="44BDD569" w14:textId="4937CBF0" w:rsidR="004C2FD9" w:rsidRDefault="00CC1313" w:rsidP="000D296F">
      <w:pPr>
        <w:pStyle w:val="Lijstalinea"/>
        <w:rPr>
          <w:lang w:val="nl-NL"/>
        </w:rPr>
      </w:pPr>
      <w:r w:rsidRPr="004C2FD9">
        <w:rPr>
          <w:lang w:val="nl-NL"/>
        </w:rPr>
        <w:t xml:space="preserve">Graag duidelijkheid omtrent volgende vragen </w:t>
      </w:r>
      <w:r w:rsidR="004C2FD9" w:rsidRPr="004C2FD9">
        <w:rPr>
          <w:lang w:val="nl-NL"/>
        </w:rPr>
        <w:t>voor 11 februari – beheerscomité ILV Noorderkempen</w:t>
      </w:r>
      <w:r w:rsidR="004C2FD9">
        <w:rPr>
          <w:lang w:val="nl-NL"/>
        </w:rPr>
        <w:t>.</w:t>
      </w:r>
    </w:p>
    <w:p w14:paraId="6181C996" w14:textId="77777777" w:rsidR="0063630D" w:rsidRDefault="0063630D" w:rsidP="000D296F">
      <w:pPr>
        <w:pStyle w:val="Lijstalinea"/>
        <w:rPr>
          <w:lang w:val="nl-NL"/>
        </w:rPr>
      </w:pPr>
    </w:p>
    <w:p w14:paraId="0C5CA76F" w14:textId="00D1B5B0" w:rsidR="0063630D" w:rsidRPr="0063630D" w:rsidRDefault="0063630D" w:rsidP="000D296F">
      <w:pPr>
        <w:pStyle w:val="Lijstalinea"/>
        <w:rPr>
          <w:i/>
          <w:iCs/>
          <w:lang w:val="nl-NL"/>
        </w:rPr>
      </w:pPr>
      <w:r w:rsidRPr="0063630D">
        <w:rPr>
          <w:i/>
          <w:iCs/>
          <w:lang w:val="nl-NL"/>
        </w:rPr>
        <w:t>Zie punt ‘7. Volgende stappen’.</w:t>
      </w:r>
    </w:p>
    <w:p w14:paraId="5D1892BD" w14:textId="77777777" w:rsidR="000D296F" w:rsidRPr="000D296F" w:rsidRDefault="000D296F" w:rsidP="000D296F">
      <w:pPr>
        <w:pStyle w:val="Lijstalinea"/>
        <w:rPr>
          <w:lang w:val="nl-NL"/>
        </w:rPr>
      </w:pPr>
    </w:p>
    <w:p w14:paraId="3D0E5293" w14:textId="2DF0ECDA" w:rsidR="004C2FD9" w:rsidRDefault="00565C8A" w:rsidP="0056155E">
      <w:pPr>
        <w:pStyle w:val="Lijstalinea"/>
        <w:pBdr>
          <w:top w:val="thinThickThinSmallGap" w:sz="24" w:space="1" w:color="auto"/>
          <w:left w:val="thinThickThinSmallGap" w:sz="24" w:space="4" w:color="auto"/>
          <w:bottom w:val="thinThickThinSmallGap" w:sz="24" w:space="1" w:color="auto"/>
          <w:right w:val="thinThickThinSmallGap" w:sz="24" w:space="4" w:color="auto"/>
        </w:pBdr>
        <w:rPr>
          <w:lang w:val="nl-NL"/>
        </w:rPr>
      </w:pPr>
      <w:r>
        <w:rPr>
          <w:lang w:val="nl-NL"/>
        </w:rPr>
        <w:t xml:space="preserve">-Op welke </w:t>
      </w:r>
      <w:r w:rsidR="00883D26">
        <w:rPr>
          <w:lang w:val="nl-NL"/>
        </w:rPr>
        <w:t>van bovenstaande combinaties</w:t>
      </w:r>
      <w:r>
        <w:rPr>
          <w:lang w:val="nl-NL"/>
        </w:rPr>
        <w:t xml:space="preserve"> wil het lokaal bestuur inzette</w:t>
      </w:r>
      <w:r w:rsidR="002B4F6E">
        <w:rPr>
          <w:lang w:val="nl-NL"/>
        </w:rPr>
        <w:t>n?</w:t>
      </w:r>
    </w:p>
    <w:p w14:paraId="11BDD92C" w14:textId="5AB018BF" w:rsidR="002B4F6E" w:rsidRDefault="002B4F6E" w:rsidP="0056155E">
      <w:pPr>
        <w:pStyle w:val="Lijstalinea"/>
        <w:pBdr>
          <w:top w:val="thinThickThinSmallGap" w:sz="24" w:space="1" w:color="auto"/>
          <w:left w:val="thinThickThinSmallGap" w:sz="24" w:space="4" w:color="auto"/>
          <w:bottom w:val="thinThickThinSmallGap" w:sz="24" w:space="1" w:color="auto"/>
          <w:right w:val="thinThickThinSmallGap" w:sz="24" w:space="4" w:color="auto"/>
        </w:pBdr>
        <w:rPr>
          <w:lang w:val="nl-NL"/>
        </w:rPr>
      </w:pPr>
      <w:r>
        <w:rPr>
          <w:lang w:val="nl-NL"/>
        </w:rPr>
        <w:t>-Welke zaken willen jullie dat er lokaal en bovenlokaal wordt opgenomen?</w:t>
      </w:r>
    </w:p>
    <w:p w14:paraId="3EB2BFBC" w14:textId="1EADABEA" w:rsidR="002B4F6E" w:rsidRDefault="002B4F6E" w:rsidP="646BE85F">
      <w:pPr>
        <w:pStyle w:val="Lijstalinea"/>
        <w:pBdr>
          <w:top w:val="thinThickThinSmallGap" w:sz="24" w:space="1" w:color="auto"/>
          <w:left w:val="thinThickThinSmallGap" w:sz="24" w:space="4" w:color="auto"/>
          <w:bottom w:val="thinThickThinSmallGap" w:sz="24" w:space="1" w:color="auto"/>
          <w:right w:val="thinThickThinSmallGap" w:sz="24" w:space="4" w:color="auto"/>
        </w:pBdr>
        <w:rPr>
          <w:lang w:val="nl-NL"/>
        </w:rPr>
      </w:pPr>
      <w:r w:rsidRPr="646BE85F">
        <w:rPr>
          <w:lang w:val="nl-NL"/>
        </w:rPr>
        <w:t>-Indien er nog lokale samenwerkingsafspraken</w:t>
      </w:r>
      <w:r w:rsidR="00CB64EE" w:rsidRPr="646BE85F">
        <w:rPr>
          <w:lang w:val="nl-NL"/>
        </w:rPr>
        <w:t xml:space="preserve"> worden afgesloten; met welke partners zien jullie dit?</w:t>
      </w:r>
      <w:r w:rsidR="012D279F" w:rsidRPr="646BE85F">
        <w:rPr>
          <w:lang w:val="nl-NL"/>
        </w:rPr>
        <w:t xml:space="preserve"> Bijvoorbeeld: Natuurwerk, klusdienst, A-kwadraat, ...</w:t>
      </w:r>
    </w:p>
    <w:p w14:paraId="4B44B310" w14:textId="66E2DF12" w:rsidR="00CB64EE" w:rsidRPr="004C2FD9" w:rsidRDefault="00CB64EE" w:rsidP="0056155E">
      <w:pPr>
        <w:pStyle w:val="Lijstalinea"/>
        <w:pBdr>
          <w:top w:val="thinThickThinSmallGap" w:sz="24" w:space="1" w:color="auto"/>
          <w:left w:val="thinThickThinSmallGap" w:sz="24" w:space="4" w:color="auto"/>
          <w:bottom w:val="thinThickThinSmallGap" w:sz="24" w:space="1" w:color="auto"/>
          <w:right w:val="thinThickThinSmallGap" w:sz="24" w:space="4" w:color="auto"/>
        </w:pBdr>
        <w:rPr>
          <w:lang w:val="nl-NL"/>
        </w:rPr>
      </w:pPr>
      <w:r w:rsidRPr="646BE85F">
        <w:rPr>
          <w:lang w:val="nl-NL"/>
        </w:rPr>
        <w:t>-</w:t>
      </w:r>
      <w:r w:rsidR="000D296F" w:rsidRPr="646BE85F">
        <w:rPr>
          <w:lang w:val="nl-NL"/>
        </w:rPr>
        <w:t>Maken we deze samenwerkingsafspraken lokaal of bovenlokaal?</w:t>
      </w:r>
    </w:p>
    <w:p w14:paraId="35BBE25E" w14:textId="415548F8" w:rsidR="1A91C385" w:rsidRDefault="1A91C385" w:rsidP="646BE85F">
      <w:pPr>
        <w:pStyle w:val="Lijstalinea"/>
        <w:pBdr>
          <w:top w:val="thinThickThinSmallGap" w:sz="24" w:space="1" w:color="auto"/>
          <w:left w:val="thinThickThinSmallGap" w:sz="24" w:space="4" w:color="auto"/>
          <w:bottom w:val="thinThickThinSmallGap" w:sz="24" w:space="1" w:color="auto"/>
          <w:right w:val="thinThickThinSmallGap" w:sz="24" w:space="4" w:color="auto"/>
        </w:pBdr>
        <w:rPr>
          <w:lang w:val="nl-NL"/>
        </w:rPr>
      </w:pPr>
      <w:r w:rsidRPr="646BE85F">
        <w:rPr>
          <w:lang w:val="nl-NL"/>
        </w:rPr>
        <w:t>-</w:t>
      </w:r>
      <w:r w:rsidR="5E6B0D1C" w:rsidRPr="646BE85F">
        <w:rPr>
          <w:lang w:val="nl-NL"/>
        </w:rPr>
        <w:t>Welke lokale samenwerkingen vallen onder ALD-middelen en moeten we rekening mee houden in deze oefening?</w:t>
      </w:r>
    </w:p>
    <w:p w14:paraId="06B0FEA7" w14:textId="77777777" w:rsidR="005B2458" w:rsidRDefault="005B2458" w:rsidP="005B2458">
      <w:pPr>
        <w:pStyle w:val="Lijstalinea"/>
        <w:rPr>
          <w:u w:val="single"/>
          <w:lang w:val="nl-NL"/>
        </w:rPr>
      </w:pPr>
    </w:p>
    <w:p w14:paraId="0609B384" w14:textId="77777777" w:rsidR="00B0547C" w:rsidRDefault="00B0547C" w:rsidP="005B2458">
      <w:pPr>
        <w:pStyle w:val="Lijstalinea"/>
        <w:rPr>
          <w:u w:val="single"/>
          <w:lang w:val="nl-NL"/>
        </w:rPr>
      </w:pPr>
    </w:p>
    <w:p w14:paraId="41A39E61" w14:textId="77777777" w:rsidR="000876E3" w:rsidRDefault="000876E3" w:rsidP="005B2458">
      <w:pPr>
        <w:pStyle w:val="Lijstalinea"/>
        <w:rPr>
          <w:u w:val="single"/>
          <w:lang w:val="nl-NL"/>
        </w:rPr>
      </w:pPr>
    </w:p>
    <w:p w14:paraId="0560AB52" w14:textId="78179A01" w:rsidR="009D0B98" w:rsidRPr="005B2458" w:rsidRDefault="009D0B98" w:rsidP="009D0B98">
      <w:pPr>
        <w:pStyle w:val="Lijstalinea"/>
        <w:numPr>
          <w:ilvl w:val="0"/>
          <w:numId w:val="6"/>
        </w:numPr>
        <w:rPr>
          <w:b/>
          <w:bCs/>
          <w:lang w:val="nl-NL"/>
        </w:rPr>
      </w:pPr>
      <w:r w:rsidRPr="005B2458">
        <w:rPr>
          <w:b/>
          <w:bCs/>
          <w:lang w:val="nl-NL"/>
        </w:rPr>
        <w:lastRenderedPageBreak/>
        <w:t>Volgende stappen</w:t>
      </w:r>
    </w:p>
    <w:p w14:paraId="5CAFDA40" w14:textId="77777777" w:rsidR="005B2458" w:rsidRPr="009D0B98" w:rsidRDefault="005B2458" w:rsidP="005B2458">
      <w:pPr>
        <w:pStyle w:val="Lijstalinea"/>
        <w:rPr>
          <w:u w:val="single"/>
          <w:lang w:val="nl-NL"/>
        </w:rPr>
      </w:pPr>
    </w:p>
    <w:p w14:paraId="3A10FACD" w14:textId="01A5AC06" w:rsidR="00206051" w:rsidRPr="00206051" w:rsidRDefault="00CE01BC" w:rsidP="00206051">
      <w:pPr>
        <w:pStyle w:val="Lijstalinea"/>
        <w:numPr>
          <w:ilvl w:val="0"/>
          <w:numId w:val="27"/>
        </w:numPr>
        <w:rPr>
          <w:lang w:val="nl-NL"/>
        </w:rPr>
      </w:pPr>
      <w:r w:rsidRPr="005F4C0B">
        <w:rPr>
          <w:lang w:val="nl-NL"/>
        </w:rPr>
        <w:t xml:space="preserve">9 januari: werkgroep WEB assist </w:t>
      </w:r>
      <w:r w:rsidR="00206051">
        <w:rPr>
          <w:lang w:val="nl-NL"/>
        </w:rPr>
        <w:t xml:space="preserve">klusdienst </w:t>
      </w:r>
      <w:r w:rsidRPr="005F4C0B">
        <w:rPr>
          <w:lang w:val="nl-NL"/>
        </w:rPr>
        <w:t xml:space="preserve">samen met </w:t>
      </w:r>
      <w:proofErr w:type="spellStart"/>
      <w:r w:rsidRPr="005F4C0B">
        <w:rPr>
          <w:lang w:val="nl-NL"/>
        </w:rPr>
        <w:t>Kordia</w:t>
      </w:r>
      <w:proofErr w:type="spellEnd"/>
      <w:r w:rsidR="00603ACF">
        <w:rPr>
          <w:lang w:val="nl-NL"/>
        </w:rPr>
        <w:t>/ILV Noorderkempen/WEB</w:t>
      </w:r>
      <w:r w:rsidRPr="005F4C0B">
        <w:rPr>
          <w:lang w:val="nl-NL"/>
        </w:rPr>
        <w:t xml:space="preserve"> </w:t>
      </w:r>
      <w:r w:rsidRPr="005F4C0B">
        <w:rPr>
          <w:rFonts w:ascii="Wingdings" w:eastAsia="Wingdings" w:hAnsi="Wingdings" w:cs="Wingdings"/>
          <w:lang w:val="nl-NL"/>
        </w:rPr>
        <w:t>à</w:t>
      </w:r>
      <w:r w:rsidRPr="005F4C0B">
        <w:rPr>
          <w:lang w:val="nl-NL"/>
        </w:rPr>
        <w:t xml:space="preserve"> </w:t>
      </w:r>
      <w:r w:rsidR="00EE6590">
        <w:rPr>
          <w:lang w:val="nl-NL"/>
        </w:rPr>
        <w:t>bespreken van nieuwe samenwerkingsafspraken (financieel + taakinhoud)</w:t>
      </w:r>
      <w:r w:rsidRPr="005F4C0B">
        <w:rPr>
          <w:lang w:val="nl-NL"/>
        </w:rPr>
        <w:t xml:space="preserve"> </w:t>
      </w:r>
    </w:p>
    <w:p w14:paraId="63518E28" w14:textId="74FAADE7" w:rsidR="00CE01BC" w:rsidRDefault="00CE01BC" w:rsidP="00CE01BC">
      <w:pPr>
        <w:pStyle w:val="Lijstalinea"/>
        <w:numPr>
          <w:ilvl w:val="0"/>
          <w:numId w:val="27"/>
        </w:numPr>
        <w:rPr>
          <w:lang w:val="nl-NL"/>
        </w:rPr>
      </w:pPr>
      <w:r w:rsidRPr="646BE85F">
        <w:rPr>
          <w:lang w:val="nl-NL"/>
        </w:rPr>
        <w:t xml:space="preserve">9 januari: </w:t>
      </w:r>
      <w:r w:rsidR="00EE6590" w:rsidRPr="646BE85F">
        <w:rPr>
          <w:lang w:val="nl-NL"/>
        </w:rPr>
        <w:t xml:space="preserve">ILV Noorderkempen </w:t>
      </w:r>
      <w:r w:rsidR="04133CEC" w:rsidRPr="646BE85F">
        <w:rPr>
          <w:lang w:val="nl-NL"/>
        </w:rPr>
        <w:t>verzendt</w:t>
      </w:r>
      <w:r w:rsidRPr="646BE85F">
        <w:rPr>
          <w:lang w:val="nl-NL"/>
        </w:rPr>
        <w:t xml:space="preserve"> nota </w:t>
      </w:r>
      <w:r w:rsidR="005F4C0B" w:rsidRPr="646BE85F">
        <w:rPr>
          <w:lang w:val="nl-NL"/>
        </w:rPr>
        <w:t xml:space="preserve">‘inzet ALD-middelen’ naar beheerscomité </w:t>
      </w:r>
      <w:r w:rsidR="005F4C0B" w:rsidRPr="646BE85F">
        <w:rPr>
          <w:rFonts w:ascii="Wingdings" w:eastAsia="Wingdings" w:hAnsi="Wingdings" w:cs="Wingdings"/>
          <w:lang w:val="nl-NL"/>
        </w:rPr>
        <w:t>à</w:t>
      </w:r>
      <w:r w:rsidR="005F4C0B" w:rsidRPr="646BE85F">
        <w:rPr>
          <w:lang w:val="nl-NL"/>
        </w:rPr>
        <w:t xml:space="preserve"> vraag om dit intern te bespreken e</w:t>
      </w:r>
      <w:r w:rsidR="00206051" w:rsidRPr="646BE85F">
        <w:rPr>
          <w:lang w:val="nl-NL"/>
        </w:rPr>
        <w:t>n al richting te kiezen</w:t>
      </w:r>
    </w:p>
    <w:p w14:paraId="1296F212" w14:textId="7F23DD63" w:rsidR="00573540" w:rsidRDefault="00573540" w:rsidP="00CE01BC">
      <w:pPr>
        <w:pStyle w:val="Lijstalinea"/>
        <w:numPr>
          <w:ilvl w:val="0"/>
          <w:numId w:val="27"/>
        </w:numPr>
        <w:rPr>
          <w:lang w:val="nl-NL"/>
        </w:rPr>
      </w:pPr>
      <w:r>
        <w:rPr>
          <w:lang w:val="nl-NL"/>
        </w:rPr>
        <w:t xml:space="preserve">Januari: BONK (datum nog te bepalen) </w:t>
      </w:r>
      <w:r w:rsidRPr="00573540">
        <w:rPr>
          <w:rFonts w:ascii="Wingdings" w:eastAsia="Wingdings" w:hAnsi="Wingdings" w:cs="Wingdings"/>
          <w:lang w:val="nl-NL"/>
        </w:rPr>
        <w:t>à</w:t>
      </w:r>
      <w:r>
        <w:rPr>
          <w:lang w:val="nl-NL"/>
        </w:rPr>
        <w:t xml:space="preserve"> bespreken van nota ‘inzet ALD-middelen’</w:t>
      </w:r>
    </w:p>
    <w:p w14:paraId="403F8F6E" w14:textId="10D91467" w:rsidR="00206051" w:rsidRDefault="00603ACF" w:rsidP="00CE01BC">
      <w:pPr>
        <w:pStyle w:val="Lijstalinea"/>
        <w:numPr>
          <w:ilvl w:val="0"/>
          <w:numId w:val="27"/>
        </w:numPr>
        <w:rPr>
          <w:lang w:val="nl-NL"/>
        </w:rPr>
      </w:pPr>
      <w:r w:rsidRPr="646BE85F">
        <w:rPr>
          <w:lang w:val="nl-NL"/>
        </w:rPr>
        <w:t xml:space="preserve">16 </w:t>
      </w:r>
      <w:r w:rsidR="00CC3B1D" w:rsidRPr="646BE85F">
        <w:rPr>
          <w:lang w:val="nl-NL"/>
        </w:rPr>
        <w:t>januari</w:t>
      </w:r>
      <w:r w:rsidR="00EE6590" w:rsidRPr="646BE85F">
        <w:rPr>
          <w:lang w:val="nl-NL"/>
        </w:rPr>
        <w:t xml:space="preserve">: ILV Noorderkempen </w:t>
      </w:r>
      <w:r w:rsidR="33BD5E0D" w:rsidRPr="646BE85F">
        <w:rPr>
          <w:lang w:val="nl-NL"/>
        </w:rPr>
        <w:t>verzendt</w:t>
      </w:r>
      <w:r w:rsidR="00EE6590" w:rsidRPr="646BE85F">
        <w:rPr>
          <w:lang w:val="nl-NL"/>
        </w:rPr>
        <w:t xml:space="preserve"> nota ‘</w:t>
      </w:r>
      <w:r w:rsidR="00CC3B1D" w:rsidRPr="646BE85F">
        <w:rPr>
          <w:lang w:val="nl-NL"/>
        </w:rPr>
        <w:t>klusdiens</w:t>
      </w:r>
      <w:r w:rsidR="00105E23" w:rsidRPr="646BE85F">
        <w:rPr>
          <w:lang w:val="nl-NL"/>
        </w:rPr>
        <w:t xml:space="preserve">t – 2026’ naar lokale besturen </w:t>
      </w:r>
      <w:r w:rsidR="00105E23" w:rsidRPr="646BE85F">
        <w:rPr>
          <w:rFonts w:ascii="Wingdings" w:eastAsia="Wingdings" w:hAnsi="Wingdings" w:cs="Wingdings"/>
          <w:lang w:val="nl-NL"/>
        </w:rPr>
        <w:t>à</w:t>
      </w:r>
      <w:r w:rsidR="00105E23" w:rsidRPr="646BE85F">
        <w:rPr>
          <w:lang w:val="nl-NL"/>
        </w:rPr>
        <w:t xml:space="preserve"> vraag om intern te bespreken en te bekijken of er nog een samenwerkingsovereenkomst wordt afgesloten met een klusdienst en dewelke</w:t>
      </w:r>
    </w:p>
    <w:p w14:paraId="741AC5EB" w14:textId="65BBB291" w:rsidR="00206051" w:rsidRDefault="00206051" w:rsidP="00CE01BC">
      <w:pPr>
        <w:pStyle w:val="Lijstalinea"/>
        <w:numPr>
          <w:ilvl w:val="0"/>
          <w:numId w:val="27"/>
        </w:numPr>
        <w:rPr>
          <w:lang w:val="nl-NL"/>
        </w:rPr>
      </w:pPr>
      <w:r>
        <w:rPr>
          <w:lang w:val="nl-NL"/>
        </w:rPr>
        <w:t>11 februari</w:t>
      </w:r>
      <w:r w:rsidR="00CF56A5">
        <w:rPr>
          <w:lang w:val="nl-NL"/>
        </w:rPr>
        <w:t>: beheerscomité ILV Noorderkempen</w:t>
      </w:r>
      <w:r w:rsidR="009B7ADD">
        <w:rPr>
          <w:lang w:val="nl-NL"/>
        </w:rPr>
        <w:t xml:space="preserve"> </w:t>
      </w:r>
      <w:r w:rsidR="009B7ADD" w:rsidRPr="009B7ADD">
        <w:rPr>
          <w:rFonts w:ascii="Wingdings" w:eastAsia="Wingdings" w:hAnsi="Wingdings" w:cs="Wingdings"/>
          <w:lang w:val="nl-NL"/>
        </w:rPr>
        <w:t>à</w:t>
      </w:r>
      <w:r w:rsidR="009B7ADD">
        <w:rPr>
          <w:lang w:val="nl-NL"/>
        </w:rPr>
        <w:t xml:space="preserve"> concreet knopen door te hakken </w:t>
      </w:r>
      <w:proofErr w:type="spellStart"/>
      <w:r w:rsidR="009B7ADD">
        <w:rPr>
          <w:lang w:val="nl-NL"/>
        </w:rPr>
        <w:t>mbt</w:t>
      </w:r>
      <w:proofErr w:type="spellEnd"/>
      <w:r w:rsidR="009B7ADD">
        <w:rPr>
          <w:lang w:val="nl-NL"/>
        </w:rPr>
        <w:t xml:space="preserve"> piste inzet ALD-middelen + klusdienst + concretiseren van verdere stappen</w:t>
      </w:r>
      <w:r w:rsidR="005B2458">
        <w:rPr>
          <w:lang w:val="nl-NL"/>
        </w:rPr>
        <w:t xml:space="preserve"> + opmaak van ontwerpnotulen door ILV Noorderkempen</w:t>
      </w:r>
    </w:p>
    <w:p w14:paraId="1551D72F" w14:textId="4BE2B265" w:rsidR="009B7ADD" w:rsidRDefault="009B7ADD" w:rsidP="00CE01BC">
      <w:pPr>
        <w:pStyle w:val="Lijstalinea"/>
        <w:numPr>
          <w:ilvl w:val="0"/>
          <w:numId w:val="27"/>
        </w:numPr>
        <w:rPr>
          <w:lang w:val="nl-NL"/>
        </w:rPr>
      </w:pPr>
      <w:r>
        <w:rPr>
          <w:lang w:val="nl-NL"/>
        </w:rPr>
        <w:t xml:space="preserve">13 februari: stuurgroep werk ILV Noorderkempen </w:t>
      </w:r>
      <w:r w:rsidRPr="009B7ADD">
        <w:rPr>
          <w:rFonts w:ascii="Wingdings" w:eastAsia="Wingdings" w:hAnsi="Wingdings" w:cs="Wingdings"/>
          <w:lang w:val="nl-NL"/>
        </w:rPr>
        <w:t>à</w:t>
      </w:r>
      <w:r>
        <w:rPr>
          <w:lang w:val="nl-NL"/>
        </w:rPr>
        <w:t xml:space="preserve"> uitwerken van verdere concrete stappen</w:t>
      </w:r>
    </w:p>
    <w:p w14:paraId="244AFFF0" w14:textId="06B7C168" w:rsidR="005B2458" w:rsidRPr="005F4C0B" w:rsidRDefault="002E0081" w:rsidP="00CE01BC">
      <w:pPr>
        <w:pStyle w:val="Lijstalinea"/>
        <w:numPr>
          <w:ilvl w:val="0"/>
          <w:numId w:val="27"/>
        </w:numPr>
        <w:rPr>
          <w:lang w:val="nl-NL"/>
        </w:rPr>
      </w:pPr>
      <w:r>
        <w:rPr>
          <w:lang w:val="nl-NL"/>
        </w:rPr>
        <w:t>Voorjaar 2026/zomer 2026: concrete beslissingen zijn omgezet in de praktijk</w:t>
      </w:r>
    </w:p>
    <w:p w14:paraId="74A1C687" w14:textId="0E3D8B75" w:rsidR="00EE65E3" w:rsidRPr="0011040B" w:rsidRDefault="00EE65E3" w:rsidP="0011040B">
      <w:pPr>
        <w:rPr>
          <w:u w:val="single"/>
          <w:lang w:val="nl-NL"/>
        </w:rPr>
      </w:pPr>
    </w:p>
    <w:p w14:paraId="7C4439C0" w14:textId="6C72CFA9" w:rsidR="003C7D2D" w:rsidRDefault="003C7D2D">
      <w:pPr>
        <w:rPr>
          <w:lang w:val="nl-NL"/>
        </w:rPr>
      </w:pPr>
    </w:p>
    <w:p w14:paraId="06567238" w14:textId="1BB0344B" w:rsidR="0027604C" w:rsidRPr="003C7D2D" w:rsidRDefault="0027604C">
      <w:pPr>
        <w:rPr>
          <w:lang w:val="nl-NL"/>
        </w:rPr>
      </w:pPr>
    </w:p>
    <w:sectPr w:rsidR="0027604C" w:rsidRPr="003C7D2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94B44"/>
    <w:multiLevelType w:val="hybridMultilevel"/>
    <w:tmpl w:val="538A62F8"/>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 w15:restartNumberingAfterBreak="0">
    <w:nsid w:val="0291A7D1"/>
    <w:multiLevelType w:val="hybridMultilevel"/>
    <w:tmpl w:val="3A62336C"/>
    <w:lvl w:ilvl="0" w:tplc="36189894">
      <w:start w:val="1"/>
      <w:numFmt w:val="decimal"/>
      <w:lvlText w:val="%1."/>
      <w:lvlJc w:val="left"/>
      <w:pPr>
        <w:ind w:left="1080" w:hanging="360"/>
      </w:pPr>
    </w:lvl>
    <w:lvl w:ilvl="1" w:tplc="D5EAEBCA">
      <w:start w:val="1"/>
      <w:numFmt w:val="lowerLetter"/>
      <w:lvlText w:val="%2."/>
      <w:lvlJc w:val="left"/>
      <w:pPr>
        <w:ind w:left="1800" w:hanging="360"/>
      </w:pPr>
    </w:lvl>
    <w:lvl w:ilvl="2" w:tplc="22FEB824">
      <w:start w:val="1"/>
      <w:numFmt w:val="lowerRoman"/>
      <w:lvlText w:val="%3."/>
      <w:lvlJc w:val="right"/>
      <w:pPr>
        <w:ind w:left="2520" w:hanging="180"/>
      </w:pPr>
    </w:lvl>
    <w:lvl w:ilvl="3" w:tplc="EF24D578">
      <w:start w:val="1"/>
      <w:numFmt w:val="decimal"/>
      <w:lvlText w:val="%4."/>
      <w:lvlJc w:val="left"/>
      <w:pPr>
        <w:ind w:left="3240" w:hanging="360"/>
      </w:pPr>
    </w:lvl>
    <w:lvl w:ilvl="4" w:tplc="0958C2D8">
      <w:start w:val="1"/>
      <w:numFmt w:val="lowerLetter"/>
      <w:lvlText w:val="%5."/>
      <w:lvlJc w:val="left"/>
      <w:pPr>
        <w:ind w:left="3960" w:hanging="360"/>
      </w:pPr>
    </w:lvl>
    <w:lvl w:ilvl="5" w:tplc="8C28808E">
      <w:start w:val="1"/>
      <w:numFmt w:val="lowerRoman"/>
      <w:lvlText w:val="%6."/>
      <w:lvlJc w:val="right"/>
      <w:pPr>
        <w:ind w:left="4680" w:hanging="180"/>
      </w:pPr>
    </w:lvl>
    <w:lvl w:ilvl="6" w:tplc="34F4C854">
      <w:start w:val="1"/>
      <w:numFmt w:val="decimal"/>
      <w:lvlText w:val="%7."/>
      <w:lvlJc w:val="left"/>
      <w:pPr>
        <w:ind w:left="5400" w:hanging="360"/>
      </w:pPr>
    </w:lvl>
    <w:lvl w:ilvl="7" w:tplc="C1D210F6">
      <w:start w:val="1"/>
      <w:numFmt w:val="lowerLetter"/>
      <w:lvlText w:val="%8."/>
      <w:lvlJc w:val="left"/>
      <w:pPr>
        <w:ind w:left="6120" w:hanging="360"/>
      </w:pPr>
    </w:lvl>
    <w:lvl w:ilvl="8" w:tplc="F79235AA">
      <w:start w:val="1"/>
      <w:numFmt w:val="lowerRoman"/>
      <w:lvlText w:val="%9."/>
      <w:lvlJc w:val="right"/>
      <w:pPr>
        <w:ind w:left="6840" w:hanging="180"/>
      </w:pPr>
    </w:lvl>
  </w:abstractNum>
  <w:abstractNum w:abstractNumId="2" w15:restartNumberingAfterBreak="0">
    <w:nsid w:val="035F7635"/>
    <w:multiLevelType w:val="multilevel"/>
    <w:tmpl w:val="52002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697051"/>
    <w:multiLevelType w:val="hybridMultilevel"/>
    <w:tmpl w:val="FFF880A4"/>
    <w:lvl w:ilvl="0" w:tplc="44364B10">
      <w:start w:val="5"/>
      <w:numFmt w:val="bullet"/>
      <w:lvlText w:val=""/>
      <w:lvlJc w:val="left"/>
      <w:pPr>
        <w:ind w:left="1080" w:hanging="360"/>
      </w:pPr>
      <w:rPr>
        <w:rFonts w:ascii="Wingdings" w:eastAsiaTheme="minorHAnsi" w:hAnsi="Wingdings" w:cstheme="minorBid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4" w15:restartNumberingAfterBreak="0">
    <w:nsid w:val="18A80D8F"/>
    <w:multiLevelType w:val="multilevel"/>
    <w:tmpl w:val="C3A41D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B85B5C"/>
    <w:multiLevelType w:val="multilevel"/>
    <w:tmpl w:val="5ACA5B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EE9078B"/>
    <w:multiLevelType w:val="multilevel"/>
    <w:tmpl w:val="3E5CC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C556FC7"/>
    <w:multiLevelType w:val="multilevel"/>
    <w:tmpl w:val="D4BA9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1B702F7"/>
    <w:multiLevelType w:val="hybridMultilevel"/>
    <w:tmpl w:val="D0A85B60"/>
    <w:lvl w:ilvl="0" w:tplc="04C680E8">
      <w:start w:val="5"/>
      <w:numFmt w:val="bullet"/>
      <w:lvlText w:val=""/>
      <w:lvlJc w:val="left"/>
      <w:pPr>
        <w:ind w:left="720" w:hanging="360"/>
      </w:pPr>
      <w:rPr>
        <w:rFonts w:ascii="Symbol" w:eastAsiaTheme="minorHAnsi" w:hAnsi="Symbol" w:cstheme="minorBidi" w:hint="default"/>
      </w:rPr>
    </w:lvl>
    <w:lvl w:ilvl="1" w:tplc="08130005">
      <w:start w:val="1"/>
      <w:numFmt w:val="bullet"/>
      <w:lvlText w:val=""/>
      <w:lvlJc w:val="left"/>
      <w:pPr>
        <w:ind w:left="1440" w:hanging="360"/>
      </w:pPr>
      <w:rPr>
        <w:rFonts w:ascii="Wingdings" w:hAnsi="Wingdings"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34D63AC7"/>
    <w:multiLevelType w:val="multilevel"/>
    <w:tmpl w:val="31FAB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D7E3B3B"/>
    <w:multiLevelType w:val="multilevel"/>
    <w:tmpl w:val="2EF4B4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E464AA1"/>
    <w:multiLevelType w:val="hybridMultilevel"/>
    <w:tmpl w:val="7EF26668"/>
    <w:lvl w:ilvl="0" w:tplc="08130017">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15:restartNumberingAfterBreak="0">
    <w:nsid w:val="441A6CF4"/>
    <w:multiLevelType w:val="multilevel"/>
    <w:tmpl w:val="22D462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7E54D5C"/>
    <w:multiLevelType w:val="multilevel"/>
    <w:tmpl w:val="20025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9145523"/>
    <w:multiLevelType w:val="hybridMultilevel"/>
    <w:tmpl w:val="90769754"/>
    <w:lvl w:ilvl="0" w:tplc="9056CF20">
      <w:start w:val="5"/>
      <w:numFmt w:val="bullet"/>
      <w:lvlText w:val=""/>
      <w:lvlJc w:val="left"/>
      <w:pPr>
        <w:ind w:left="720" w:hanging="360"/>
      </w:pPr>
      <w:rPr>
        <w:rFonts w:ascii="Wingdings" w:eastAsiaTheme="minorHAnsi" w:hAnsi="Wingding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51154EB2"/>
    <w:multiLevelType w:val="hybridMultilevel"/>
    <w:tmpl w:val="20C48468"/>
    <w:lvl w:ilvl="0" w:tplc="04C680E8">
      <w:start w:val="5"/>
      <w:numFmt w:val="bullet"/>
      <w:lvlText w:val=""/>
      <w:lvlJc w:val="left"/>
      <w:pPr>
        <w:ind w:left="720" w:hanging="360"/>
      </w:pPr>
      <w:rPr>
        <w:rFonts w:ascii="Symbol" w:eastAsiaTheme="minorHAnsi" w:hAnsi="Symbol"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51F439FD"/>
    <w:multiLevelType w:val="hybridMultilevel"/>
    <w:tmpl w:val="3CE4546C"/>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7" w15:restartNumberingAfterBreak="0">
    <w:nsid w:val="527B07AC"/>
    <w:multiLevelType w:val="multilevel"/>
    <w:tmpl w:val="EF30B9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2EA1CA7"/>
    <w:multiLevelType w:val="hybridMultilevel"/>
    <w:tmpl w:val="BC9AECB6"/>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594B679B"/>
    <w:multiLevelType w:val="multilevel"/>
    <w:tmpl w:val="E4227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B7F6D8D"/>
    <w:multiLevelType w:val="multilevel"/>
    <w:tmpl w:val="27DC69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BC967D6"/>
    <w:multiLevelType w:val="hybridMultilevel"/>
    <w:tmpl w:val="8ECC9AF6"/>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2" w15:restartNumberingAfterBreak="0">
    <w:nsid w:val="6BFE4112"/>
    <w:multiLevelType w:val="hybridMultilevel"/>
    <w:tmpl w:val="A364ACA2"/>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3" w15:restartNumberingAfterBreak="0">
    <w:nsid w:val="6D1699A7"/>
    <w:multiLevelType w:val="hybridMultilevel"/>
    <w:tmpl w:val="155CD5A2"/>
    <w:lvl w:ilvl="0" w:tplc="4EE03ABC">
      <w:start w:val="1"/>
      <w:numFmt w:val="decimal"/>
      <w:lvlText w:val="%1."/>
      <w:lvlJc w:val="left"/>
      <w:pPr>
        <w:ind w:left="720" w:hanging="360"/>
      </w:pPr>
    </w:lvl>
    <w:lvl w:ilvl="1" w:tplc="CE0C24B0">
      <w:start w:val="1"/>
      <w:numFmt w:val="lowerLetter"/>
      <w:lvlText w:val="%2."/>
      <w:lvlJc w:val="left"/>
      <w:pPr>
        <w:ind w:left="1440" w:hanging="360"/>
      </w:pPr>
    </w:lvl>
    <w:lvl w:ilvl="2" w:tplc="F4F86EE6">
      <w:start w:val="1"/>
      <w:numFmt w:val="lowerRoman"/>
      <w:lvlText w:val="%3."/>
      <w:lvlJc w:val="right"/>
      <w:pPr>
        <w:ind w:left="2160" w:hanging="180"/>
      </w:pPr>
    </w:lvl>
    <w:lvl w:ilvl="3" w:tplc="E2487EC6">
      <w:start w:val="1"/>
      <w:numFmt w:val="decimal"/>
      <w:lvlText w:val="%4."/>
      <w:lvlJc w:val="left"/>
      <w:pPr>
        <w:ind w:left="2880" w:hanging="360"/>
      </w:pPr>
    </w:lvl>
    <w:lvl w:ilvl="4" w:tplc="F686FA94">
      <w:start w:val="1"/>
      <w:numFmt w:val="lowerLetter"/>
      <w:lvlText w:val="%5."/>
      <w:lvlJc w:val="left"/>
      <w:pPr>
        <w:ind w:left="3600" w:hanging="360"/>
      </w:pPr>
    </w:lvl>
    <w:lvl w:ilvl="5" w:tplc="B81C978A">
      <w:start w:val="1"/>
      <w:numFmt w:val="lowerRoman"/>
      <w:lvlText w:val="%6."/>
      <w:lvlJc w:val="right"/>
      <w:pPr>
        <w:ind w:left="4320" w:hanging="180"/>
      </w:pPr>
    </w:lvl>
    <w:lvl w:ilvl="6" w:tplc="12407452">
      <w:start w:val="1"/>
      <w:numFmt w:val="decimal"/>
      <w:lvlText w:val="%7."/>
      <w:lvlJc w:val="left"/>
      <w:pPr>
        <w:ind w:left="5040" w:hanging="360"/>
      </w:pPr>
    </w:lvl>
    <w:lvl w:ilvl="7" w:tplc="FCDE6FE4">
      <w:start w:val="1"/>
      <w:numFmt w:val="lowerLetter"/>
      <w:lvlText w:val="%8."/>
      <w:lvlJc w:val="left"/>
      <w:pPr>
        <w:ind w:left="5760" w:hanging="360"/>
      </w:pPr>
    </w:lvl>
    <w:lvl w:ilvl="8" w:tplc="14BE18BE">
      <w:start w:val="1"/>
      <w:numFmt w:val="lowerRoman"/>
      <w:lvlText w:val="%9."/>
      <w:lvlJc w:val="right"/>
      <w:pPr>
        <w:ind w:left="6480" w:hanging="180"/>
      </w:pPr>
    </w:lvl>
  </w:abstractNum>
  <w:abstractNum w:abstractNumId="24" w15:restartNumberingAfterBreak="0">
    <w:nsid w:val="705A7963"/>
    <w:multiLevelType w:val="multilevel"/>
    <w:tmpl w:val="32D219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3E0F03B"/>
    <w:multiLevelType w:val="hybridMultilevel"/>
    <w:tmpl w:val="B8063A7A"/>
    <w:lvl w:ilvl="0" w:tplc="D19273B6">
      <w:start w:val="1"/>
      <w:numFmt w:val="upperLetter"/>
      <w:lvlText w:val="%1)"/>
      <w:lvlJc w:val="left"/>
      <w:pPr>
        <w:ind w:left="720" w:hanging="360"/>
      </w:pPr>
    </w:lvl>
    <w:lvl w:ilvl="1" w:tplc="6BBA38C0">
      <w:start w:val="1"/>
      <w:numFmt w:val="lowerLetter"/>
      <w:lvlText w:val="%2."/>
      <w:lvlJc w:val="left"/>
      <w:pPr>
        <w:ind w:left="1440" w:hanging="360"/>
      </w:pPr>
    </w:lvl>
    <w:lvl w:ilvl="2" w:tplc="A4109842">
      <w:start w:val="1"/>
      <w:numFmt w:val="lowerRoman"/>
      <w:lvlText w:val="%3."/>
      <w:lvlJc w:val="right"/>
      <w:pPr>
        <w:ind w:left="2160" w:hanging="180"/>
      </w:pPr>
    </w:lvl>
    <w:lvl w:ilvl="3" w:tplc="C2F83E4C">
      <w:start w:val="1"/>
      <w:numFmt w:val="decimal"/>
      <w:lvlText w:val="%4."/>
      <w:lvlJc w:val="left"/>
      <w:pPr>
        <w:ind w:left="2880" w:hanging="360"/>
      </w:pPr>
    </w:lvl>
    <w:lvl w:ilvl="4" w:tplc="446EB188">
      <w:start w:val="1"/>
      <w:numFmt w:val="lowerLetter"/>
      <w:lvlText w:val="%5."/>
      <w:lvlJc w:val="left"/>
      <w:pPr>
        <w:ind w:left="3600" w:hanging="360"/>
      </w:pPr>
    </w:lvl>
    <w:lvl w:ilvl="5" w:tplc="436A950E">
      <w:start w:val="1"/>
      <w:numFmt w:val="lowerRoman"/>
      <w:lvlText w:val="%6."/>
      <w:lvlJc w:val="right"/>
      <w:pPr>
        <w:ind w:left="4320" w:hanging="180"/>
      </w:pPr>
    </w:lvl>
    <w:lvl w:ilvl="6" w:tplc="A07887DE">
      <w:start w:val="1"/>
      <w:numFmt w:val="decimal"/>
      <w:lvlText w:val="%7."/>
      <w:lvlJc w:val="left"/>
      <w:pPr>
        <w:ind w:left="5040" w:hanging="360"/>
      </w:pPr>
    </w:lvl>
    <w:lvl w:ilvl="7" w:tplc="BEC293EA">
      <w:start w:val="1"/>
      <w:numFmt w:val="lowerLetter"/>
      <w:lvlText w:val="%8."/>
      <w:lvlJc w:val="left"/>
      <w:pPr>
        <w:ind w:left="5760" w:hanging="360"/>
      </w:pPr>
    </w:lvl>
    <w:lvl w:ilvl="8" w:tplc="0B564CAE">
      <w:start w:val="1"/>
      <w:numFmt w:val="lowerRoman"/>
      <w:lvlText w:val="%9."/>
      <w:lvlJc w:val="right"/>
      <w:pPr>
        <w:ind w:left="6480" w:hanging="180"/>
      </w:pPr>
    </w:lvl>
  </w:abstractNum>
  <w:abstractNum w:abstractNumId="26" w15:restartNumberingAfterBreak="0">
    <w:nsid w:val="74B58847"/>
    <w:multiLevelType w:val="hybridMultilevel"/>
    <w:tmpl w:val="FC5C179E"/>
    <w:lvl w:ilvl="0" w:tplc="5EDC943E">
      <w:start w:val="1"/>
      <w:numFmt w:val="decimal"/>
      <w:lvlText w:val="%1."/>
      <w:lvlJc w:val="left"/>
      <w:pPr>
        <w:ind w:left="1440" w:hanging="360"/>
      </w:pPr>
    </w:lvl>
    <w:lvl w:ilvl="1" w:tplc="98AC67A6">
      <w:start w:val="1"/>
      <w:numFmt w:val="lowerLetter"/>
      <w:lvlText w:val="%2."/>
      <w:lvlJc w:val="left"/>
      <w:pPr>
        <w:ind w:left="2160" w:hanging="360"/>
      </w:pPr>
    </w:lvl>
    <w:lvl w:ilvl="2" w:tplc="CAC8EF40">
      <w:start w:val="1"/>
      <w:numFmt w:val="lowerRoman"/>
      <w:lvlText w:val="%3."/>
      <w:lvlJc w:val="right"/>
      <w:pPr>
        <w:ind w:left="2880" w:hanging="180"/>
      </w:pPr>
    </w:lvl>
    <w:lvl w:ilvl="3" w:tplc="0EC278BA">
      <w:start w:val="1"/>
      <w:numFmt w:val="decimal"/>
      <w:lvlText w:val="%4."/>
      <w:lvlJc w:val="left"/>
      <w:pPr>
        <w:ind w:left="3600" w:hanging="360"/>
      </w:pPr>
    </w:lvl>
    <w:lvl w:ilvl="4" w:tplc="D4B84602">
      <w:start w:val="1"/>
      <w:numFmt w:val="lowerLetter"/>
      <w:lvlText w:val="%5."/>
      <w:lvlJc w:val="left"/>
      <w:pPr>
        <w:ind w:left="4320" w:hanging="360"/>
      </w:pPr>
    </w:lvl>
    <w:lvl w:ilvl="5" w:tplc="2996D3EE">
      <w:start w:val="1"/>
      <w:numFmt w:val="lowerRoman"/>
      <w:lvlText w:val="%6."/>
      <w:lvlJc w:val="right"/>
      <w:pPr>
        <w:ind w:left="5040" w:hanging="180"/>
      </w:pPr>
    </w:lvl>
    <w:lvl w:ilvl="6" w:tplc="D2B4E92C">
      <w:start w:val="1"/>
      <w:numFmt w:val="decimal"/>
      <w:lvlText w:val="%7."/>
      <w:lvlJc w:val="left"/>
      <w:pPr>
        <w:ind w:left="5760" w:hanging="360"/>
      </w:pPr>
    </w:lvl>
    <w:lvl w:ilvl="7" w:tplc="DAD820C4">
      <w:start w:val="1"/>
      <w:numFmt w:val="lowerLetter"/>
      <w:lvlText w:val="%8."/>
      <w:lvlJc w:val="left"/>
      <w:pPr>
        <w:ind w:left="6480" w:hanging="360"/>
      </w:pPr>
    </w:lvl>
    <w:lvl w:ilvl="8" w:tplc="49AE1E02">
      <w:start w:val="1"/>
      <w:numFmt w:val="lowerRoman"/>
      <w:lvlText w:val="%9."/>
      <w:lvlJc w:val="right"/>
      <w:pPr>
        <w:ind w:left="7200" w:hanging="180"/>
      </w:pPr>
    </w:lvl>
  </w:abstractNum>
  <w:abstractNum w:abstractNumId="27" w15:restartNumberingAfterBreak="0">
    <w:nsid w:val="762361FE"/>
    <w:multiLevelType w:val="multilevel"/>
    <w:tmpl w:val="3DE4E1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C314663"/>
    <w:multiLevelType w:val="multilevel"/>
    <w:tmpl w:val="0A92F1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25519077">
    <w:abstractNumId w:val="26"/>
  </w:num>
  <w:num w:numId="2" w16cid:durableId="316423825">
    <w:abstractNumId w:val="1"/>
  </w:num>
  <w:num w:numId="3" w16cid:durableId="207690518">
    <w:abstractNumId w:val="25"/>
  </w:num>
  <w:num w:numId="4" w16cid:durableId="125468062">
    <w:abstractNumId w:val="23"/>
  </w:num>
  <w:num w:numId="5" w16cid:durableId="1048262881">
    <w:abstractNumId w:val="21"/>
  </w:num>
  <w:num w:numId="6" w16cid:durableId="1206408246">
    <w:abstractNumId w:val="22"/>
  </w:num>
  <w:num w:numId="7" w16cid:durableId="370614322">
    <w:abstractNumId w:val="19"/>
  </w:num>
  <w:num w:numId="8" w16cid:durableId="824204172">
    <w:abstractNumId w:val="17"/>
  </w:num>
  <w:num w:numId="9" w16cid:durableId="772361673">
    <w:abstractNumId w:val="20"/>
  </w:num>
  <w:num w:numId="10" w16cid:durableId="711080125">
    <w:abstractNumId w:val="24"/>
  </w:num>
  <w:num w:numId="11" w16cid:durableId="816533886">
    <w:abstractNumId w:val="27"/>
  </w:num>
  <w:num w:numId="12" w16cid:durableId="1137988046">
    <w:abstractNumId w:val="2"/>
  </w:num>
  <w:num w:numId="13" w16cid:durableId="1825390456">
    <w:abstractNumId w:val="5"/>
  </w:num>
  <w:num w:numId="14" w16cid:durableId="371226339">
    <w:abstractNumId w:val="4"/>
  </w:num>
  <w:num w:numId="15" w16cid:durableId="2019572984">
    <w:abstractNumId w:val="12"/>
  </w:num>
  <w:num w:numId="16" w16cid:durableId="808353571">
    <w:abstractNumId w:val="13"/>
  </w:num>
  <w:num w:numId="17" w16cid:durableId="768551859">
    <w:abstractNumId w:val="10"/>
  </w:num>
  <w:num w:numId="18" w16cid:durableId="774593292">
    <w:abstractNumId w:val="9"/>
  </w:num>
  <w:num w:numId="19" w16cid:durableId="192305164">
    <w:abstractNumId w:val="7"/>
  </w:num>
  <w:num w:numId="20" w16cid:durableId="1932349680">
    <w:abstractNumId w:val="6"/>
  </w:num>
  <w:num w:numId="21" w16cid:durableId="1858618947">
    <w:abstractNumId w:val="11"/>
  </w:num>
  <w:num w:numId="22" w16cid:durableId="810516016">
    <w:abstractNumId w:val="14"/>
  </w:num>
  <w:num w:numId="23" w16cid:durableId="443042306">
    <w:abstractNumId w:val="8"/>
  </w:num>
  <w:num w:numId="24" w16cid:durableId="620920120">
    <w:abstractNumId w:val="3"/>
  </w:num>
  <w:num w:numId="25" w16cid:durableId="712583294">
    <w:abstractNumId w:val="16"/>
  </w:num>
  <w:num w:numId="26" w16cid:durableId="1278951064">
    <w:abstractNumId w:val="0"/>
  </w:num>
  <w:num w:numId="27" w16cid:durableId="1598783391">
    <w:abstractNumId w:val="15"/>
  </w:num>
  <w:num w:numId="28" w16cid:durableId="449670242">
    <w:abstractNumId w:val="28"/>
  </w:num>
  <w:num w:numId="29" w16cid:durableId="84655611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D2D"/>
    <w:rsid w:val="00005CC8"/>
    <w:rsid w:val="00007104"/>
    <w:rsid w:val="00017F50"/>
    <w:rsid w:val="00020225"/>
    <w:rsid w:val="0002039E"/>
    <w:rsid w:val="00020E04"/>
    <w:rsid w:val="00022215"/>
    <w:rsid w:val="0002560B"/>
    <w:rsid w:val="00026193"/>
    <w:rsid w:val="0003080F"/>
    <w:rsid w:val="000321B7"/>
    <w:rsid w:val="00035354"/>
    <w:rsid w:val="00036E39"/>
    <w:rsid w:val="00043224"/>
    <w:rsid w:val="00063438"/>
    <w:rsid w:val="00064752"/>
    <w:rsid w:val="000666F7"/>
    <w:rsid w:val="000714E6"/>
    <w:rsid w:val="00073669"/>
    <w:rsid w:val="000742DE"/>
    <w:rsid w:val="0007716F"/>
    <w:rsid w:val="00081E89"/>
    <w:rsid w:val="00082272"/>
    <w:rsid w:val="00083F03"/>
    <w:rsid w:val="00086F96"/>
    <w:rsid w:val="000876E3"/>
    <w:rsid w:val="00091535"/>
    <w:rsid w:val="00091D41"/>
    <w:rsid w:val="00094593"/>
    <w:rsid w:val="000977BF"/>
    <w:rsid w:val="000A3ED5"/>
    <w:rsid w:val="000A4AAC"/>
    <w:rsid w:val="000A6D2B"/>
    <w:rsid w:val="000B6830"/>
    <w:rsid w:val="000B6E69"/>
    <w:rsid w:val="000C114A"/>
    <w:rsid w:val="000C130E"/>
    <w:rsid w:val="000C326D"/>
    <w:rsid w:val="000C529D"/>
    <w:rsid w:val="000C6070"/>
    <w:rsid w:val="000D296F"/>
    <w:rsid w:val="000D7852"/>
    <w:rsid w:val="000E2085"/>
    <w:rsid w:val="000E40B1"/>
    <w:rsid w:val="000E4583"/>
    <w:rsid w:val="000E6E30"/>
    <w:rsid w:val="000E6F58"/>
    <w:rsid w:val="000F630E"/>
    <w:rsid w:val="00101416"/>
    <w:rsid w:val="00105E23"/>
    <w:rsid w:val="00105EE6"/>
    <w:rsid w:val="001066AE"/>
    <w:rsid w:val="00107AD9"/>
    <w:rsid w:val="0011040B"/>
    <w:rsid w:val="001202B7"/>
    <w:rsid w:val="001206ED"/>
    <w:rsid w:val="00124375"/>
    <w:rsid w:val="0012614B"/>
    <w:rsid w:val="0013292D"/>
    <w:rsid w:val="00135A7F"/>
    <w:rsid w:val="00142794"/>
    <w:rsid w:val="0015086B"/>
    <w:rsid w:val="00151C01"/>
    <w:rsid w:val="00155BD1"/>
    <w:rsid w:val="001563BF"/>
    <w:rsid w:val="00160FD4"/>
    <w:rsid w:val="001612D8"/>
    <w:rsid w:val="00165EF7"/>
    <w:rsid w:val="001673C4"/>
    <w:rsid w:val="00170E07"/>
    <w:rsid w:val="00171803"/>
    <w:rsid w:val="00173314"/>
    <w:rsid w:val="00173FB8"/>
    <w:rsid w:val="001748F1"/>
    <w:rsid w:val="00174D6F"/>
    <w:rsid w:val="001803C5"/>
    <w:rsid w:val="00180408"/>
    <w:rsid w:val="0019370B"/>
    <w:rsid w:val="00194EE3"/>
    <w:rsid w:val="00195841"/>
    <w:rsid w:val="00196AD7"/>
    <w:rsid w:val="00197E29"/>
    <w:rsid w:val="001A1186"/>
    <w:rsid w:val="001A47A3"/>
    <w:rsid w:val="001A5724"/>
    <w:rsid w:val="001B40B7"/>
    <w:rsid w:val="001B4C53"/>
    <w:rsid w:val="001B6AA3"/>
    <w:rsid w:val="001C0242"/>
    <w:rsid w:val="001C3CB2"/>
    <w:rsid w:val="001C6A08"/>
    <w:rsid w:val="001D0B72"/>
    <w:rsid w:val="001D0E73"/>
    <w:rsid w:val="001D1373"/>
    <w:rsid w:val="001D477D"/>
    <w:rsid w:val="001E2486"/>
    <w:rsid w:val="001E4EAA"/>
    <w:rsid w:val="001F2180"/>
    <w:rsid w:val="00205626"/>
    <w:rsid w:val="002059BA"/>
    <w:rsid w:val="00206051"/>
    <w:rsid w:val="00210BC0"/>
    <w:rsid w:val="0021152A"/>
    <w:rsid w:val="00213475"/>
    <w:rsid w:val="00215A94"/>
    <w:rsid w:val="00217391"/>
    <w:rsid w:val="00220834"/>
    <w:rsid w:val="002216F4"/>
    <w:rsid w:val="002314E5"/>
    <w:rsid w:val="002345F7"/>
    <w:rsid w:val="00234A8E"/>
    <w:rsid w:val="00234D6F"/>
    <w:rsid w:val="00236AB8"/>
    <w:rsid w:val="00241AAA"/>
    <w:rsid w:val="00241C58"/>
    <w:rsid w:val="002451AD"/>
    <w:rsid w:val="002528F6"/>
    <w:rsid w:val="00252A5C"/>
    <w:rsid w:val="00262266"/>
    <w:rsid w:val="002630E2"/>
    <w:rsid w:val="002642A9"/>
    <w:rsid w:val="0026634E"/>
    <w:rsid w:val="00267970"/>
    <w:rsid w:val="0027086A"/>
    <w:rsid w:val="0027604C"/>
    <w:rsid w:val="0028473F"/>
    <w:rsid w:val="0028652D"/>
    <w:rsid w:val="002870AF"/>
    <w:rsid w:val="00292B10"/>
    <w:rsid w:val="002939D9"/>
    <w:rsid w:val="0029C849"/>
    <w:rsid w:val="002A3D1D"/>
    <w:rsid w:val="002A45DF"/>
    <w:rsid w:val="002A60C6"/>
    <w:rsid w:val="002A7664"/>
    <w:rsid w:val="002B4F6E"/>
    <w:rsid w:val="002B7755"/>
    <w:rsid w:val="002B7E99"/>
    <w:rsid w:val="002C4284"/>
    <w:rsid w:val="002C7EDC"/>
    <w:rsid w:val="002D37B7"/>
    <w:rsid w:val="002E0081"/>
    <w:rsid w:val="002E192A"/>
    <w:rsid w:val="002E5EDE"/>
    <w:rsid w:val="002E6BEC"/>
    <w:rsid w:val="002F0D4C"/>
    <w:rsid w:val="002F141A"/>
    <w:rsid w:val="00302CFA"/>
    <w:rsid w:val="00303D42"/>
    <w:rsid w:val="00304865"/>
    <w:rsid w:val="00306358"/>
    <w:rsid w:val="00311654"/>
    <w:rsid w:val="00311A89"/>
    <w:rsid w:val="00312CB5"/>
    <w:rsid w:val="0031380A"/>
    <w:rsid w:val="003147BD"/>
    <w:rsid w:val="00314B76"/>
    <w:rsid w:val="00320CC1"/>
    <w:rsid w:val="00324742"/>
    <w:rsid w:val="003251A3"/>
    <w:rsid w:val="003273BC"/>
    <w:rsid w:val="00327CE8"/>
    <w:rsid w:val="003315A5"/>
    <w:rsid w:val="003361DF"/>
    <w:rsid w:val="00337168"/>
    <w:rsid w:val="00340BEF"/>
    <w:rsid w:val="00341426"/>
    <w:rsid w:val="003433F4"/>
    <w:rsid w:val="00343EA4"/>
    <w:rsid w:val="00344118"/>
    <w:rsid w:val="00346AE6"/>
    <w:rsid w:val="00350200"/>
    <w:rsid w:val="0035196D"/>
    <w:rsid w:val="003529B1"/>
    <w:rsid w:val="00352B61"/>
    <w:rsid w:val="003568BF"/>
    <w:rsid w:val="00356E65"/>
    <w:rsid w:val="00356F26"/>
    <w:rsid w:val="00361F8B"/>
    <w:rsid w:val="00363B3F"/>
    <w:rsid w:val="00363D0F"/>
    <w:rsid w:val="0037311E"/>
    <w:rsid w:val="00373993"/>
    <w:rsid w:val="00386B73"/>
    <w:rsid w:val="0039228E"/>
    <w:rsid w:val="003936A6"/>
    <w:rsid w:val="00393837"/>
    <w:rsid w:val="0039782E"/>
    <w:rsid w:val="003A276A"/>
    <w:rsid w:val="003A4A3D"/>
    <w:rsid w:val="003B4A25"/>
    <w:rsid w:val="003C3447"/>
    <w:rsid w:val="003C56CA"/>
    <w:rsid w:val="003C7D2D"/>
    <w:rsid w:val="003D0494"/>
    <w:rsid w:val="003D5CA9"/>
    <w:rsid w:val="003D6B32"/>
    <w:rsid w:val="003E037C"/>
    <w:rsid w:val="003E408D"/>
    <w:rsid w:val="003F02D0"/>
    <w:rsid w:val="003F5C8B"/>
    <w:rsid w:val="00400D37"/>
    <w:rsid w:val="004053D8"/>
    <w:rsid w:val="00406D39"/>
    <w:rsid w:val="00406EA9"/>
    <w:rsid w:val="00413D22"/>
    <w:rsid w:val="00413DF5"/>
    <w:rsid w:val="0041648F"/>
    <w:rsid w:val="00417A9D"/>
    <w:rsid w:val="00423032"/>
    <w:rsid w:val="00423AC6"/>
    <w:rsid w:val="004243C6"/>
    <w:rsid w:val="00425797"/>
    <w:rsid w:val="00425C7B"/>
    <w:rsid w:val="00426A51"/>
    <w:rsid w:val="00426EB5"/>
    <w:rsid w:val="004274E8"/>
    <w:rsid w:val="00444E81"/>
    <w:rsid w:val="00449016"/>
    <w:rsid w:val="00451F9E"/>
    <w:rsid w:val="0045207B"/>
    <w:rsid w:val="00452C27"/>
    <w:rsid w:val="00455A30"/>
    <w:rsid w:val="00456184"/>
    <w:rsid w:val="0046120F"/>
    <w:rsid w:val="00462179"/>
    <w:rsid w:val="00463F19"/>
    <w:rsid w:val="00467DF5"/>
    <w:rsid w:val="00472C01"/>
    <w:rsid w:val="0047340F"/>
    <w:rsid w:val="004776CB"/>
    <w:rsid w:val="00485C6B"/>
    <w:rsid w:val="00492753"/>
    <w:rsid w:val="0049579E"/>
    <w:rsid w:val="00496ECA"/>
    <w:rsid w:val="004A1670"/>
    <w:rsid w:val="004A180E"/>
    <w:rsid w:val="004A3D95"/>
    <w:rsid w:val="004A75A8"/>
    <w:rsid w:val="004B1B85"/>
    <w:rsid w:val="004B1CDB"/>
    <w:rsid w:val="004B1DD6"/>
    <w:rsid w:val="004B256E"/>
    <w:rsid w:val="004B324D"/>
    <w:rsid w:val="004B7682"/>
    <w:rsid w:val="004C1187"/>
    <w:rsid w:val="004C2292"/>
    <w:rsid w:val="004C22C7"/>
    <w:rsid w:val="004C2FD9"/>
    <w:rsid w:val="004D3048"/>
    <w:rsid w:val="004D30DF"/>
    <w:rsid w:val="004D377C"/>
    <w:rsid w:val="004D58A0"/>
    <w:rsid w:val="004E1007"/>
    <w:rsid w:val="004E1F2F"/>
    <w:rsid w:val="004E4849"/>
    <w:rsid w:val="004E5185"/>
    <w:rsid w:val="004F470B"/>
    <w:rsid w:val="004F47D3"/>
    <w:rsid w:val="004F7D48"/>
    <w:rsid w:val="00533798"/>
    <w:rsid w:val="00533871"/>
    <w:rsid w:val="005340CA"/>
    <w:rsid w:val="00537085"/>
    <w:rsid w:val="00544973"/>
    <w:rsid w:val="005460BA"/>
    <w:rsid w:val="0056155E"/>
    <w:rsid w:val="005626DC"/>
    <w:rsid w:val="00562DA5"/>
    <w:rsid w:val="00563D46"/>
    <w:rsid w:val="00565C8A"/>
    <w:rsid w:val="0057115F"/>
    <w:rsid w:val="00571A34"/>
    <w:rsid w:val="00573540"/>
    <w:rsid w:val="0057427D"/>
    <w:rsid w:val="005773C4"/>
    <w:rsid w:val="005949C9"/>
    <w:rsid w:val="005951AE"/>
    <w:rsid w:val="00595DDE"/>
    <w:rsid w:val="00596BF0"/>
    <w:rsid w:val="0059776B"/>
    <w:rsid w:val="005A04E2"/>
    <w:rsid w:val="005B2458"/>
    <w:rsid w:val="005B579A"/>
    <w:rsid w:val="005B674A"/>
    <w:rsid w:val="005C29F3"/>
    <w:rsid w:val="005C46A3"/>
    <w:rsid w:val="005C4DE0"/>
    <w:rsid w:val="005C7A55"/>
    <w:rsid w:val="005C7DAF"/>
    <w:rsid w:val="005D0714"/>
    <w:rsid w:val="005D1652"/>
    <w:rsid w:val="005D292C"/>
    <w:rsid w:val="005E0FC4"/>
    <w:rsid w:val="005E226E"/>
    <w:rsid w:val="005E3500"/>
    <w:rsid w:val="005E60F2"/>
    <w:rsid w:val="005E6D7A"/>
    <w:rsid w:val="005F2DCF"/>
    <w:rsid w:val="005F3A3B"/>
    <w:rsid w:val="005F4C0B"/>
    <w:rsid w:val="005F6EC6"/>
    <w:rsid w:val="00600734"/>
    <w:rsid w:val="006033AC"/>
    <w:rsid w:val="00603ACF"/>
    <w:rsid w:val="00605C3F"/>
    <w:rsid w:val="00610574"/>
    <w:rsid w:val="00610C4B"/>
    <w:rsid w:val="00613F23"/>
    <w:rsid w:val="00615134"/>
    <w:rsid w:val="00615FA5"/>
    <w:rsid w:val="00621208"/>
    <w:rsid w:val="00623496"/>
    <w:rsid w:val="00631297"/>
    <w:rsid w:val="00631E77"/>
    <w:rsid w:val="0063300D"/>
    <w:rsid w:val="0063630D"/>
    <w:rsid w:val="0063796A"/>
    <w:rsid w:val="00640157"/>
    <w:rsid w:val="00645458"/>
    <w:rsid w:val="00647BB4"/>
    <w:rsid w:val="00650AA8"/>
    <w:rsid w:val="00651817"/>
    <w:rsid w:val="00651D5C"/>
    <w:rsid w:val="006543BA"/>
    <w:rsid w:val="00655135"/>
    <w:rsid w:val="00660B0E"/>
    <w:rsid w:val="00664763"/>
    <w:rsid w:val="00665AC2"/>
    <w:rsid w:val="006677F6"/>
    <w:rsid w:val="00667AC2"/>
    <w:rsid w:val="00670789"/>
    <w:rsid w:val="00680EF2"/>
    <w:rsid w:val="0068153E"/>
    <w:rsid w:val="00685530"/>
    <w:rsid w:val="006905AF"/>
    <w:rsid w:val="00691268"/>
    <w:rsid w:val="006A7E23"/>
    <w:rsid w:val="006B6A81"/>
    <w:rsid w:val="006C56A1"/>
    <w:rsid w:val="006C65EC"/>
    <w:rsid w:val="006C6E76"/>
    <w:rsid w:val="006D0EA9"/>
    <w:rsid w:val="006D45DA"/>
    <w:rsid w:val="006E18FE"/>
    <w:rsid w:val="006E40BA"/>
    <w:rsid w:val="006E4E0F"/>
    <w:rsid w:val="006F08AD"/>
    <w:rsid w:val="006F1F5D"/>
    <w:rsid w:val="006F44A4"/>
    <w:rsid w:val="006F4715"/>
    <w:rsid w:val="006F5A47"/>
    <w:rsid w:val="006F6532"/>
    <w:rsid w:val="00702413"/>
    <w:rsid w:val="00703E32"/>
    <w:rsid w:val="00704A1F"/>
    <w:rsid w:val="00707806"/>
    <w:rsid w:val="00707B67"/>
    <w:rsid w:val="0071155E"/>
    <w:rsid w:val="00714B6B"/>
    <w:rsid w:val="007177F1"/>
    <w:rsid w:val="00720780"/>
    <w:rsid w:val="00726D57"/>
    <w:rsid w:val="00730E93"/>
    <w:rsid w:val="00733C7A"/>
    <w:rsid w:val="00734036"/>
    <w:rsid w:val="007361CE"/>
    <w:rsid w:val="00737419"/>
    <w:rsid w:val="0074015A"/>
    <w:rsid w:val="00740EC9"/>
    <w:rsid w:val="00740F8A"/>
    <w:rsid w:val="00742D64"/>
    <w:rsid w:val="00743B67"/>
    <w:rsid w:val="007473FE"/>
    <w:rsid w:val="0075074D"/>
    <w:rsid w:val="00751D3C"/>
    <w:rsid w:val="00751D4A"/>
    <w:rsid w:val="00755343"/>
    <w:rsid w:val="007553AA"/>
    <w:rsid w:val="007578F2"/>
    <w:rsid w:val="00763CBF"/>
    <w:rsid w:val="0076522E"/>
    <w:rsid w:val="00766503"/>
    <w:rsid w:val="007742BA"/>
    <w:rsid w:val="00775E8B"/>
    <w:rsid w:val="00776CFD"/>
    <w:rsid w:val="00784778"/>
    <w:rsid w:val="007A0F55"/>
    <w:rsid w:val="007A1DE8"/>
    <w:rsid w:val="007A2FA6"/>
    <w:rsid w:val="007A499C"/>
    <w:rsid w:val="007A611C"/>
    <w:rsid w:val="007A7B66"/>
    <w:rsid w:val="007B1C18"/>
    <w:rsid w:val="007B4E3E"/>
    <w:rsid w:val="007B4E7B"/>
    <w:rsid w:val="007B588F"/>
    <w:rsid w:val="007B6A7F"/>
    <w:rsid w:val="007C05D3"/>
    <w:rsid w:val="007C0AC8"/>
    <w:rsid w:val="007C1AE7"/>
    <w:rsid w:val="007C4E31"/>
    <w:rsid w:val="007D5C9E"/>
    <w:rsid w:val="007D64D5"/>
    <w:rsid w:val="007E0C6D"/>
    <w:rsid w:val="007E5554"/>
    <w:rsid w:val="007E6B5F"/>
    <w:rsid w:val="007F04CC"/>
    <w:rsid w:val="007F1623"/>
    <w:rsid w:val="007F18AE"/>
    <w:rsid w:val="007F1F40"/>
    <w:rsid w:val="007F3CD2"/>
    <w:rsid w:val="007F524D"/>
    <w:rsid w:val="007F568B"/>
    <w:rsid w:val="007F71A5"/>
    <w:rsid w:val="008007A9"/>
    <w:rsid w:val="00800B9E"/>
    <w:rsid w:val="00801C69"/>
    <w:rsid w:val="00803DA5"/>
    <w:rsid w:val="008106F3"/>
    <w:rsid w:val="00813728"/>
    <w:rsid w:val="00824291"/>
    <w:rsid w:val="008262AA"/>
    <w:rsid w:val="0083225D"/>
    <w:rsid w:val="00837B66"/>
    <w:rsid w:val="00840EC4"/>
    <w:rsid w:val="00841EF6"/>
    <w:rsid w:val="00842A1C"/>
    <w:rsid w:val="0084366B"/>
    <w:rsid w:val="008531A9"/>
    <w:rsid w:val="00855EBB"/>
    <w:rsid w:val="008567E9"/>
    <w:rsid w:val="00862291"/>
    <w:rsid w:val="0087109C"/>
    <w:rsid w:val="00874086"/>
    <w:rsid w:val="00874100"/>
    <w:rsid w:val="008746CC"/>
    <w:rsid w:val="00875183"/>
    <w:rsid w:val="008765D8"/>
    <w:rsid w:val="00880467"/>
    <w:rsid w:val="008819CD"/>
    <w:rsid w:val="00883369"/>
    <w:rsid w:val="00883D26"/>
    <w:rsid w:val="00883FAF"/>
    <w:rsid w:val="0089345B"/>
    <w:rsid w:val="008A1038"/>
    <w:rsid w:val="008A289C"/>
    <w:rsid w:val="008A4224"/>
    <w:rsid w:val="008A6AAC"/>
    <w:rsid w:val="008B474D"/>
    <w:rsid w:val="008B52A8"/>
    <w:rsid w:val="008B62AA"/>
    <w:rsid w:val="008C2F59"/>
    <w:rsid w:val="008C3398"/>
    <w:rsid w:val="008C47D7"/>
    <w:rsid w:val="008D482A"/>
    <w:rsid w:val="008D4E60"/>
    <w:rsid w:val="008D6360"/>
    <w:rsid w:val="008F0321"/>
    <w:rsid w:val="008F4BDE"/>
    <w:rsid w:val="008F5BB2"/>
    <w:rsid w:val="008F5CE5"/>
    <w:rsid w:val="0090069E"/>
    <w:rsid w:val="00903291"/>
    <w:rsid w:val="009046A0"/>
    <w:rsid w:val="00905555"/>
    <w:rsid w:val="00906201"/>
    <w:rsid w:val="009069FE"/>
    <w:rsid w:val="009071AF"/>
    <w:rsid w:val="00907B09"/>
    <w:rsid w:val="0091484E"/>
    <w:rsid w:val="00914F3C"/>
    <w:rsid w:val="00935E2E"/>
    <w:rsid w:val="009458AE"/>
    <w:rsid w:val="00945DD4"/>
    <w:rsid w:val="00950832"/>
    <w:rsid w:val="00952619"/>
    <w:rsid w:val="00955AD7"/>
    <w:rsid w:val="0095759A"/>
    <w:rsid w:val="00960CA0"/>
    <w:rsid w:val="00961D7F"/>
    <w:rsid w:val="009624DE"/>
    <w:rsid w:val="00962F25"/>
    <w:rsid w:val="0096588C"/>
    <w:rsid w:val="00970699"/>
    <w:rsid w:val="00977AE5"/>
    <w:rsid w:val="00981E58"/>
    <w:rsid w:val="009848C5"/>
    <w:rsid w:val="0098794D"/>
    <w:rsid w:val="00992258"/>
    <w:rsid w:val="009948EF"/>
    <w:rsid w:val="00996090"/>
    <w:rsid w:val="009975BC"/>
    <w:rsid w:val="009A0399"/>
    <w:rsid w:val="009A0FD1"/>
    <w:rsid w:val="009A1D39"/>
    <w:rsid w:val="009A21E5"/>
    <w:rsid w:val="009A54F9"/>
    <w:rsid w:val="009A7B94"/>
    <w:rsid w:val="009A7BC8"/>
    <w:rsid w:val="009B410E"/>
    <w:rsid w:val="009B7ADD"/>
    <w:rsid w:val="009C06FC"/>
    <w:rsid w:val="009C2226"/>
    <w:rsid w:val="009C4326"/>
    <w:rsid w:val="009C7479"/>
    <w:rsid w:val="009D0B15"/>
    <w:rsid w:val="009D0B98"/>
    <w:rsid w:val="009D210B"/>
    <w:rsid w:val="009D3E50"/>
    <w:rsid w:val="009D78B5"/>
    <w:rsid w:val="009E051D"/>
    <w:rsid w:val="009E3969"/>
    <w:rsid w:val="009E463D"/>
    <w:rsid w:val="009F038C"/>
    <w:rsid w:val="009F5382"/>
    <w:rsid w:val="009F7B46"/>
    <w:rsid w:val="00A10317"/>
    <w:rsid w:val="00A11338"/>
    <w:rsid w:val="00A13867"/>
    <w:rsid w:val="00A14144"/>
    <w:rsid w:val="00A14B59"/>
    <w:rsid w:val="00A1606E"/>
    <w:rsid w:val="00A21396"/>
    <w:rsid w:val="00A22C98"/>
    <w:rsid w:val="00A23326"/>
    <w:rsid w:val="00A23762"/>
    <w:rsid w:val="00A25A2F"/>
    <w:rsid w:val="00A26819"/>
    <w:rsid w:val="00A31C99"/>
    <w:rsid w:val="00A32BAC"/>
    <w:rsid w:val="00A36B09"/>
    <w:rsid w:val="00A37ED1"/>
    <w:rsid w:val="00A4210F"/>
    <w:rsid w:val="00A43DF9"/>
    <w:rsid w:val="00A43E1E"/>
    <w:rsid w:val="00A44971"/>
    <w:rsid w:val="00A44C0E"/>
    <w:rsid w:val="00A475AF"/>
    <w:rsid w:val="00A47B30"/>
    <w:rsid w:val="00A5104C"/>
    <w:rsid w:val="00A52E78"/>
    <w:rsid w:val="00A532A6"/>
    <w:rsid w:val="00A55F46"/>
    <w:rsid w:val="00A645D6"/>
    <w:rsid w:val="00A6553A"/>
    <w:rsid w:val="00A65B88"/>
    <w:rsid w:val="00A65C73"/>
    <w:rsid w:val="00A66C52"/>
    <w:rsid w:val="00A671E2"/>
    <w:rsid w:val="00A71FCA"/>
    <w:rsid w:val="00A7601F"/>
    <w:rsid w:val="00A76EA3"/>
    <w:rsid w:val="00A82950"/>
    <w:rsid w:val="00A82C30"/>
    <w:rsid w:val="00A8442D"/>
    <w:rsid w:val="00A93FFE"/>
    <w:rsid w:val="00A97E18"/>
    <w:rsid w:val="00AA6C17"/>
    <w:rsid w:val="00AB236D"/>
    <w:rsid w:val="00AB286B"/>
    <w:rsid w:val="00AB6727"/>
    <w:rsid w:val="00AC025A"/>
    <w:rsid w:val="00AC0732"/>
    <w:rsid w:val="00AD19CA"/>
    <w:rsid w:val="00AD34D1"/>
    <w:rsid w:val="00AD3B08"/>
    <w:rsid w:val="00AD7C2C"/>
    <w:rsid w:val="00AE14A9"/>
    <w:rsid w:val="00AE19BD"/>
    <w:rsid w:val="00AE1E19"/>
    <w:rsid w:val="00AE373D"/>
    <w:rsid w:val="00AE4B25"/>
    <w:rsid w:val="00AF17B6"/>
    <w:rsid w:val="00AF1C03"/>
    <w:rsid w:val="00B03530"/>
    <w:rsid w:val="00B03AEB"/>
    <w:rsid w:val="00B0547C"/>
    <w:rsid w:val="00B07918"/>
    <w:rsid w:val="00B1010C"/>
    <w:rsid w:val="00B10829"/>
    <w:rsid w:val="00B11330"/>
    <w:rsid w:val="00B11A3C"/>
    <w:rsid w:val="00B13BCB"/>
    <w:rsid w:val="00B14E7F"/>
    <w:rsid w:val="00B158B4"/>
    <w:rsid w:val="00B16D5A"/>
    <w:rsid w:val="00B2030F"/>
    <w:rsid w:val="00B208E7"/>
    <w:rsid w:val="00B20A82"/>
    <w:rsid w:val="00B20CD5"/>
    <w:rsid w:val="00B23561"/>
    <w:rsid w:val="00B242B2"/>
    <w:rsid w:val="00B27BD0"/>
    <w:rsid w:val="00B30ED2"/>
    <w:rsid w:val="00B3207A"/>
    <w:rsid w:val="00B35298"/>
    <w:rsid w:val="00B419BE"/>
    <w:rsid w:val="00B4574F"/>
    <w:rsid w:val="00B51578"/>
    <w:rsid w:val="00B53B8F"/>
    <w:rsid w:val="00B5549B"/>
    <w:rsid w:val="00B57497"/>
    <w:rsid w:val="00B63C0F"/>
    <w:rsid w:val="00B746CB"/>
    <w:rsid w:val="00B7583F"/>
    <w:rsid w:val="00B77258"/>
    <w:rsid w:val="00B80241"/>
    <w:rsid w:val="00B83E0B"/>
    <w:rsid w:val="00B8412B"/>
    <w:rsid w:val="00B84377"/>
    <w:rsid w:val="00B93D76"/>
    <w:rsid w:val="00B951ED"/>
    <w:rsid w:val="00B969C9"/>
    <w:rsid w:val="00B96D4C"/>
    <w:rsid w:val="00B96F96"/>
    <w:rsid w:val="00BA0871"/>
    <w:rsid w:val="00BA13AD"/>
    <w:rsid w:val="00BA2536"/>
    <w:rsid w:val="00BA652C"/>
    <w:rsid w:val="00BA6C01"/>
    <w:rsid w:val="00BA7FD2"/>
    <w:rsid w:val="00BB0E85"/>
    <w:rsid w:val="00BB577D"/>
    <w:rsid w:val="00BC35A9"/>
    <w:rsid w:val="00BC367C"/>
    <w:rsid w:val="00BC394A"/>
    <w:rsid w:val="00BC5273"/>
    <w:rsid w:val="00BD264E"/>
    <w:rsid w:val="00BD3491"/>
    <w:rsid w:val="00BD43FF"/>
    <w:rsid w:val="00BD6F12"/>
    <w:rsid w:val="00BD726A"/>
    <w:rsid w:val="00BE4EEA"/>
    <w:rsid w:val="00BE754C"/>
    <w:rsid w:val="00BF5F56"/>
    <w:rsid w:val="00C00575"/>
    <w:rsid w:val="00C00C17"/>
    <w:rsid w:val="00C034B9"/>
    <w:rsid w:val="00C05005"/>
    <w:rsid w:val="00C102E6"/>
    <w:rsid w:val="00C11C64"/>
    <w:rsid w:val="00C14B9A"/>
    <w:rsid w:val="00C14F95"/>
    <w:rsid w:val="00C15D05"/>
    <w:rsid w:val="00C20092"/>
    <w:rsid w:val="00C2272A"/>
    <w:rsid w:val="00C23ECF"/>
    <w:rsid w:val="00C26049"/>
    <w:rsid w:val="00C32818"/>
    <w:rsid w:val="00C33EF8"/>
    <w:rsid w:val="00C41A5E"/>
    <w:rsid w:val="00C43C3E"/>
    <w:rsid w:val="00C468F3"/>
    <w:rsid w:val="00C5340B"/>
    <w:rsid w:val="00C57600"/>
    <w:rsid w:val="00C620E7"/>
    <w:rsid w:val="00C6466F"/>
    <w:rsid w:val="00C670D2"/>
    <w:rsid w:val="00C71269"/>
    <w:rsid w:val="00C71F7F"/>
    <w:rsid w:val="00C735B5"/>
    <w:rsid w:val="00C74A64"/>
    <w:rsid w:val="00C80DF8"/>
    <w:rsid w:val="00C87DC4"/>
    <w:rsid w:val="00C935A2"/>
    <w:rsid w:val="00C93BDD"/>
    <w:rsid w:val="00C95255"/>
    <w:rsid w:val="00C95B9E"/>
    <w:rsid w:val="00C97BA0"/>
    <w:rsid w:val="00CA370D"/>
    <w:rsid w:val="00CA4B21"/>
    <w:rsid w:val="00CA7B73"/>
    <w:rsid w:val="00CB193B"/>
    <w:rsid w:val="00CB20E9"/>
    <w:rsid w:val="00CB27E4"/>
    <w:rsid w:val="00CB2D32"/>
    <w:rsid w:val="00CB3182"/>
    <w:rsid w:val="00CB57F4"/>
    <w:rsid w:val="00CB5B18"/>
    <w:rsid w:val="00CB64EE"/>
    <w:rsid w:val="00CB7041"/>
    <w:rsid w:val="00CC1313"/>
    <w:rsid w:val="00CC1990"/>
    <w:rsid w:val="00CC3297"/>
    <w:rsid w:val="00CC3B1D"/>
    <w:rsid w:val="00CC4F8E"/>
    <w:rsid w:val="00CC652D"/>
    <w:rsid w:val="00CC70F9"/>
    <w:rsid w:val="00CD0B78"/>
    <w:rsid w:val="00CD34FA"/>
    <w:rsid w:val="00CD574C"/>
    <w:rsid w:val="00CD65C4"/>
    <w:rsid w:val="00CD6D61"/>
    <w:rsid w:val="00CE01BC"/>
    <w:rsid w:val="00CE080E"/>
    <w:rsid w:val="00CE26D5"/>
    <w:rsid w:val="00CE2A0D"/>
    <w:rsid w:val="00CE2DAB"/>
    <w:rsid w:val="00CE3A72"/>
    <w:rsid w:val="00CE7526"/>
    <w:rsid w:val="00CF03A5"/>
    <w:rsid w:val="00CF1215"/>
    <w:rsid w:val="00CF1721"/>
    <w:rsid w:val="00CF3B82"/>
    <w:rsid w:val="00CF56A5"/>
    <w:rsid w:val="00CF6658"/>
    <w:rsid w:val="00CFA394"/>
    <w:rsid w:val="00D0076C"/>
    <w:rsid w:val="00D03A64"/>
    <w:rsid w:val="00D052AF"/>
    <w:rsid w:val="00D07C24"/>
    <w:rsid w:val="00D13A86"/>
    <w:rsid w:val="00D14636"/>
    <w:rsid w:val="00D169D6"/>
    <w:rsid w:val="00D27CBE"/>
    <w:rsid w:val="00D40177"/>
    <w:rsid w:val="00D405BD"/>
    <w:rsid w:val="00D45925"/>
    <w:rsid w:val="00D47744"/>
    <w:rsid w:val="00D564CD"/>
    <w:rsid w:val="00D5658D"/>
    <w:rsid w:val="00D56678"/>
    <w:rsid w:val="00D60D3C"/>
    <w:rsid w:val="00D6333C"/>
    <w:rsid w:val="00D63B36"/>
    <w:rsid w:val="00D700D4"/>
    <w:rsid w:val="00D71801"/>
    <w:rsid w:val="00D722D6"/>
    <w:rsid w:val="00D742C4"/>
    <w:rsid w:val="00D74DB5"/>
    <w:rsid w:val="00D85C8C"/>
    <w:rsid w:val="00D86B83"/>
    <w:rsid w:val="00DA7972"/>
    <w:rsid w:val="00DB3686"/>
    <w:rsid w:val="00DB45C0"/>
    <w:rsid w:val="00DB5CF2"/>
    <w:rsid w:val="00DC657F"/>
    <w:rsid w:val="00DC7CEB"/>
    <w:rsid w:val="00DE5674"/>
    <w:rsid w:val="00DF00FC"/>
    <w:rsid w:val="00DF3C96"/>
    <w:rsid w:val="00DF7179"/>
    <w:rsid w:val="00E016F8"/>
    <w:rsid w:val="00E01AA7"/>
    <w:rsid w:val="00E05A64"/>
    <w:rsid w:val="00E06EB4"/>
    <w:rsid w:val="00E15CA4"/>
    <w:rsid w:val="00E208CF"/>
    <w:rsid w:val="00E265F9"/>
    <w:rsid w:val="00E50B77"/>
    <w:rsid w:val="00E54C25"/>
    <w:rsid w:val="00E54D0C"/>
    <w:rsid w:val="00E56FA1"/>
    <w:rsid w:val="00E620BD"/>
    <w:rsid w:val="00E70122"/>
    <w:rsid w:val="00E73927"/>
    <w:rsid w:val="00E766F8"/>
    <w:rsid w:val="00E80FAE"/>
    <w:rsid w:val="00E81F5B"/>
    <w:rsid w:val="00E87549"/>
    <w:rsid w:val="00E9184F"/>
    <w:rsid w:val="00E92A4B"/>
    <w:rsid w:val="00E94EF2"/>
    <w:rsid w:val="00E9611D"/>
    <w:rsid w:val="00E978D4"/>
    <w:rsid w:val="00EA5525"/>
    <w:rsid w:val="00EB2EBC"/>
    <w:rsid w:val="00EB37F1"/>
    <w:rsid w:val="00EB515D"/>
    <w:rsid w:val="00EB76DD"/>
    <w:rsid w:val="00EC2022"/>
    <w:rsid w:val="00EC4729"/>
    <w:rsid w:val="00ED6A89"/>
    <w:rsid w:val="00ED71B4"/>
    <w:rsid w:val="00EE25D9"/>
    <w:rsid w:val="00EE3384"/>
    <w:rsid w:val="00EE4F65"/>
    <w:rsid w:val="00EE57F3"/>
    <w:rsid w:val="00EE6590"/>
    <w:rsid w:val="00EE65E3"/>
    <w:rsid w:val="00EF27A4"/>
    <w:rsid w:val="00EF4D22"/>
    <w:rsid w:val="00F03322"/>
    <w:rsid w:val="00F03395"/>
    <w:rsid w:val="00F044D3"/>
    <w:rsid w:val="00F0528D"/>
    <w:rsid w:val="00F06D98"/>
    <w:rsid w:val="00F100DD"/>
    <w:rsid w:val="00F10F4E"/>
    <w:rsid w:val="00F1363A"/>
    <w:rsid w:val="00F222C4"/>
    <w:rsid w:val="00F23B12"/>
    <w:rsid w:val="00F23C0A"/>
    <w:rsid w:val="00F34FD9"/>
    <w:rsid w:val="00F3576C"/>
    <w:rsid w:val="00F433FC"/>
    <w:rsid w:val="00F436C0"/>
    <w:rsid w:val="00F453EE"/>
    <w:rsid w:val="00F45574"/>
    <w:rsid w:val="00F45F7C"/>
    <w:rsid w:val="00F65963"/>
    <w:rsid w:val="00F65FF1"/>
    <w:rsid w:val="00F707A9"/>
    <w:rsid w:val="00F80A38"/>
    <w:rsid w:val="00F81493"/>
    <w:rsid w:val="00F85AB7"/>
    <w:rsid w:val="00FA0ABD"/>
    <w:rsid w:val="00FA14DF"/>
    <w:rsid w:val="00FA3C51"/>
    <w:rsid w:val="00FA5457"/>
    <w:rsid w:val="00FB05DE"/>
    <w:rsid w:val="00FB0967"/>
    <w:rsid w:val="00FB4BA8"/>
    <w:rsid w:val="00FB51DE"/>
    <w:rsid w:val="00FC7A46"/>
    <w:rsid w:val="00FD3AD6"/>
    <w:rsid w:val="00FD4788"/>
    <w:rsid w:val="00FD47A7"/>
    <w:rsid w:val="00FD51CB"/>
    <w:rsid w:val="00FD5659"/>
    <w:rsid w:val="00FD5E82"/>
    <w:rsid w:val="00FE1423"/>
    <w:rsid w:val="00FE4985"/>
    <w:rsid w:val="00FE7093"/>
    <w:rsid w:val="00FF174D"/>
    <w:rsid w:val="00FF3443"/>
    <w:rsid w:val="00FF5059"/>
    <w:rsid w:val="012D279F"/>
    <w:rsid w:val="013649BB"/>
    <w:rsid w:val="01663F15"/>
    <w:rsid w:val="01AA42D1"/>
    <w:rsid w:val="01E3C232"/>
    <w:rsid w:val="021EEDFC"/>
    <w:rsid w:val="022BD3D8"/>
    <w:rsid w:val="023D576A"/>
    <w:rsid w:val="024476BD"/>
    <w:rsid w:val="0286DDBC"/>
    <w:rsid w:val="028AC3D1"/>
    <w:rsid w:val="02C3349B"/>
    <w:rsid w:val="02F840B1"/>
    <w:rsid w:val="0349B303"/>
    <w:rsid w:val="034ECC84"/>
    <w:rsid w:val="037EC485"/>
    <w:rsid w:val="03ADADCC"/>
    <w:rsid w:val="03B46620"/>
    <w:rsid w:val="03FFDC55"/>
    <w:rsid w:val="0402888D"/>
    <w:rsid w:val="04133CEC"/>
    <w:rsid w:val="043718E4"/>
    <w:rsid w:val="044A681F"/>
    <w:rsid w:val="045A5F31"/>
    <w:rsid w:val="04726391"/>
    <w:rsid w:val="0504DDE1"/>
    <w:rsid w:val="05BFE484"/>
    <w:rsid w:val="0667899F"/>
    <w:rsid w:val="067929C9"/>
    <w:rsid w:val="0691DE26"/>
    <w:rsid w:val="069EFE2B"/>
    <w:rsid w:val="06C8BCB6"/>
    <w:rsid w:val="06D5869D"/>
    <w:rsid w:val="06EAC571"/>
    <w:rsid w:val="06F60C79"/>
    <w:rsid w:val="070356E8"/>
    <w:rsid w:val="07077623"/>
    <w:rsid w:val="07109CA4"/>
    <w:rsid w:val="0717BF20"/>
    <w:rsid w:val="07BE6DAA"/>
    <w:rsid w:val="07FC8247"/>
    <w:rsid w:val="08123737"/>
    <w:rsid w:val="0841B0D4"/>
    <w:rsid w:val="0848295D"/>
    <w:rsid w:val="08590D97"/>
    <w:rsid w:val="085C4883"/>
    <w:rsid w:val="0881DCA0"/>
    <w:rsid w:val="08B97199"/>
    <w:rsid w:val="08BA3F1F"/>
    <w:rsid w:val="08BE2873"/>
    <w:rsid w:val="08DA76D7"/>
    <w:rsid w:val="08F94E15"/>
    <w:rsid w:val="090EEE99"/>
    <w:rsid w:val="095BEBA8"/>
    <w:rsid w:val="096D1EDD"/>
    <w:rsid w:val="0989807E"/>
    <w:rsid w:val="09C6AF26"/>
    <w:rsid w:val="0A046A57"/>
    <w:rsid w:val="0A2D97F6"/>
    <w:rsid w:val="0A315CC6"/>
    <w:rsid w:val="0A6551AB"/>
    <w:rsid w:val="0AFDEB33"/>
    <w:rsid w:val="0B121DE5"/>
    <w:rsid w:val="0B4B306E"/>
    <w:rsid w:val="0B66DE62"/>
    <w:rsid w:val="0B8D4284"/>
    <w:rsid w:val="0BCC3D0C"/>
    <w:rsid w:val="0C432950"/>
    <w:rsid w:val="0C65E8F4"/>
    <w:rsid w:val="0C6DE07D"/>
    <w:rsid w:val="0CA0714A"/>
    <w:rsid w:val="0D036E2A"/>
    <w:rsid w:val="0D0448C2"/>
    <w:rsid w:val="0D1D7E7E"/>
    <w:rsid w:val="0D3777E5"/>
    <w:rsid w:val="0D42D108"/>
    <w:rsid w:val="0D5A5B99"/>
    <w:rsid w:val="0D7CD423"/>
    <w:rsid w:val="0D836379"/>
    <w:rsid w:val="0D9F6C44"/>
    <w:rsid w:val="0DA392B7"/>
    <w:rsid w:val="0E0C21AC"/>
    <w:rsid w:val="0E532FE5"/>
    <w:rsid w:val="0E9D1554"/>
    <w:rsid w:val="0E9DB031"/>
    <w:rsid w:val="0F2145C6"/>
    <w:rsid w:val="0F2460A9"/>
    <w:rsid w:val="0F3F2D25"/>
    <w:rsid w:val="0FA38130"/>
    <w:rsid w:val="102EEB7B"/>
    <w:rsid w:val="1035923A"/>
    <w:rsid w:val="1062FD73"/>
    <w:rsid w:val="1081F5C8"/>
    <w:rsid w:val="1083A084"/>
    <w:rsid w:val="10CF3679"/>
    <w:rsid w:val="10E39635"/>
    <w:rsid w:val="1170DB34"/>
    <w:rsid w:val="118BC112"/>
    <w:rsid w:val="11B15B56"/>
    <w:rsid w:val="11B4E490"/>
    <w:rsid w:val="11B9A58C"/>
    <w:rsid w:val="11C7D0B7"/>
    <w:rsid w:val="11C82855"/>
    <w:rsid w:val="12018C8E"/>
    <w:rsid w:val="1219E5E7"/>
    <w:rsid w:val="122B55BD"/>
    <w:rsid w:val="123625F0"/>
    <w:rsid w:val="12BCE069"/>
    <w:rsid w:val="12EACF72"/>
    <w:rsid w:val="1318E622"/>
    <w:rsid w:val="13670AF3"/>
    <w:rsid w:val="136A22CE"/>
    <w:rsid w:val="137B4A5C"/>
    <w:rsid w:val="13BD461C"/>
    <w:rsid w:val="13D26893"/>
    <w:rsid w:val="13EF39EB"/>
    <w:rsid w:val="14690482"/>
    <w:rsid w:val="1484F955"/>
    <w:rsid w:val="1488CAC9"/>
    <w:rsid w:val="14A6C0B3"/>
    <w:rsid w:val="14D24F5A"/>
    <w:rsid w:val="150631CB"/>
    <w:rsid w:val="1520F6FC"/>
    <w:rsid w:val="153B2AF9"/>
    <w:rsid w:val="153F1E3D"/>
    <w:rsid w:val="154299C2"/>
    <w:rsid w:val="155F006B"/>
    <w:rsid w:val="15914AC6"/>
    <w:rsid w:val="15A66F85"/>
    <w:rsid w:val="15AF14FD"/>
    <w:rsid w:val="15E0470C"/>
    <w:rsid w:val="15E96B92"/>
    <w:rsid w:val="15EC1883"/>
    <w:rsid w:val="15FA215E"/>
    <w:rsid w:val="160F692C"/>
    <w:rsid w:val="1649EA4D"/>
    <w:rsid w:val="1652950B"/>
    <w:rsid w:val="16627AC9"/>
    <w:rsid w:val="168202E5"/>
    <w:rsid w:val="16AD086A"/>
    <w:rsid w:val="16C37281"/>
    <w:rsid w:val="1721AC4C"/>
    <w:rsid w:val="172F092C"/>
    <w:rsid w:val="1752629D"/>
    <w:rsid w:val="178DD589"/>
    <w:rsid w:val="179A27EF"/>
    <w:rsid w:val="17C3AD31"/>
    <w:rsid w:val="1898ED16"/>
    <w:rsid w:val="18CEEA57"/>
    <w:rsid w:val="191ECB69"/>
    <w:rsid w:val="193367F6"/>
    <w:rsid w:val="19BD4A1E"/>
    <w:rsid w:val="19CE37EF"/>
    <w:rsid w:val="19D136E6"/>
    <w:rsid w:val="1A37EF2A"/>
    <w:rsid w:val="1A7A0E3D"/>
    <w:rsid w:val="1A91C385"/>
    <w:rsid w:val="1BBBCC9F"/>
    <w:rsid w:val="1BF6AFCE"/>
    <w:rsid w:val="1C1B91C6"/>
    <w:rsid w:val="1C2166FA"/>
    <w:rsid w:val="1C3E8739"/>
    <w:rsid w:val="1C46AFF2"/>
    <w:rsid w:val="1CCBD82D"/>
    <w:rsid w:val="1CDC505E"/>
    <w:rsid w:val="1D11246A"/>
    <w:rsid w:val="1D57FE46"/>
    <w:rsid w:val="1DA593C8"/>
    <w:rsid w:val="1DCE303A"/>
    <w:rsid w:val="1DDB7485"/>
    <w:rsid w:val="1DFEC27C"/>
    <w:rsid w:val="1E20FCD8"/>
    <w:rsid w:val="1E5155A7"/>
    <w:rsid w:val="1E6D7246"/>
    <w:rsid w:val="1E769E37"/>
    <w:rsid w:val="1EBD403A"/>
    <w:rsid w:val="1EBEB211"/>
    <w:rsid w:val="1EC17C21"/>
    <w:rsid w:val="1EC36B04"/>
    <w:rsid w:val="1EC543A7"/>
    <w:rsid w:val="1F077898"/>
    <w:rsid w:val="1F096556"/>
    <w:rsid w:val="1F158084"/>
    <w:rsid w:val="1F1BD094"/>
    <w:rsid w:val="1F333F47"/>
    <w:rsid w:val="1F37686E"/>
    <w:rsid w:val="1F3DE247"/>
    <w:rsid w:val="1F7B1C69"/>
    <w:rsid w:val="1F94C1A8"/>
    <w:rsid w:val="1FDC9427"/>
    <w:rsid w:val="1FFECC51"/>
    <w:rsid w:val="2000BDDB"/>
    <w:rsid w:val="20145E32"/>
    <w:rsid w:val="2032B377"/>
    <w:rsid w:val="2064F5DC"/>
    <w:rsid w:val="208AF3A5"/>
    <w:rsid w:val="208E1980"/>
    <w:rsid w:val="20A5B091"/>
    <w:rsid w:val="20AB4A6F"/>
    <w:rsid w:val="20B946D1"/>
    <w:rsid w:val="20D5F601"/>
    <w:rsid w:val="20FD5288"/>
    <w:rsid w:val="21038C7C"/>
    <w:rsid w:val="210F36FD"/>
    <w:rsid w:val="21C2423D"/>
    <w:rsid w:val="21C509E9"/>
    <w:rsid w:val="21CD84DB"/>
    <w:rsid w:val="21E4450C"/>
    <w:rsid w:val="220EB35F"/>
    <w:rsid w:val="221C6CA8"/>
    <w:rsid w:val="2223CD45"/>
    <w:rsid w:val="22EB6F96"/>
    <w:rsid w:val="2350B27C"/>
    <w:rsid w:val="236E8F5F"/>
    <w:rsid w:val="237B2467"/>
    <w:rsid w:val="24041037"/>
    <w:rsid w:val="24A610AC"/>
    <w:rsid w:val="24B73A4E"/>
    <w:rsid w:val="24BEA526"/>
    <w:rsid w:val="24D26D73"/>
    <w:rsid w:val="24EDF58C"/>
    <w:rsid w:val="251DC543"/>
    <w:rsid w:val="255B9C8F"/>
    <w:rsid w:val="2586B1E7"/>
    <w:rsid w:val="25920E80"/>
    <w:rsid w:val="25972A31"/>
    <w:rsid w:val="259E8EDA"/>
    <w:rsid w:val="25B97A8B"/>
    <w:rsid w:val="25C292D9"/>
    <w:rsid w:val="25DF6268"/>
    <w:rsid w:val="2605D054"/>
    <w:rsid w:val="260C9A18"/>
    <w:rsid w:val="262D66E6"/>
    <w:rsid w:val="263BC3A4"/>
    <w:rsid w:val="26458C86"/>
    <w:rsid w:val="26604F0A"/>
    <w:rsid w:val="2693CEAA"/>
    <w:rsid w:val="26AFA7F3"/>
    <w:rsid w:val="26D771E7"/>
    <w:rsid w:val="273FCF4B"/>
    <w:rsid w:val="278FA18B"/>
    <w:rsid w:val="2798C7BF"/>
    <w:rsid w:val="27C475E5"/>
    <w:rsid w:val="2841D4EE"/>
    <w:rsid w:val="287CB13C"/>
    <w:rsid w:val="28B1A031"/>
    <w:rsid w:val="28B24083"/>
    <w:rsid w:val="28C772A6"/>
    <w:rsid w:val="29DF2391"/>
    <w:rsid w:val="29E2B396"/>
    <w:rsid w:val="29E2BD80"/>
    <w:rsid w:val="29FFC722"/>
    <w:rsid w:val="2A0637D1"/>
    <w:rsid w:val="2A07D029"/>
    <w:rsid w:val="2A2C5E8F"/>
    <w:rsid w:val="2A64CC8A"/>
    <w:rsid w:val="2A7CCCCB"/>
    <w:rsid w:val="2AB17999"/>
    <w:rsid w:val="2ABB718B"/>
    <w:rsid w:val="2AD9EF8B"/>
    <w:rsid w:val="2ADABDE0"/>
    <w:rsid w:val="2B5AF207"/>
    <w:rsid w:val="2B761140"/>
    <w:rsid w:val="2BEEDCD9"/>
    <w:rsid w:val="2BF5AFCF"/>
    <w:rsid w:val="2C673AB7"/>
    <w:rsid w:val="2C6D217D"/>
    <w:rsid w:val="2C850B6B"/>
    <w:rsid w:val="2C975A10"/>
    <w:rsid w:val="2C9BF0EB"/>
    <w:rsid w:val="2CA51460"/>
    <w:rsid w:val="2CE88F21"/>
    <w:rsid w:val="2CEF8D9A"/>
    <w:rsid w:val="2D5FB5B3"/>
    <w:rsid w:val="2D8021EF"/>
    <w:rsid w:val="2D87D9B2"/>
    <w:rsid w:val="2D8D3653"/>
    <w:rsid w:val="2D8D413A"/>
    <w:rsid w:val="2D9FD3BB"/>
    <w:rsid w:val="2DAD48B4"/>
    <w:rsid w:val="2E59C039"/>
    <w:rsid w:val="2E74BB8C"/>
    <w:rsid w:val="2E77A55A"/>
    <w:rsid w:val="2EA0CF1A"/>
    <w:rsid w:val="2EDB0E21"/>
    <w:rsid w:val="2EDB12CC"/>
    <w:rsid w:val="2F3475F1"/>
    <w:rsid w:val="2F6BB1B0"/>
    <w:rsid w:val="2F7FD0E6"/>
    <w:rsid w:val="2FAE8664"/>
    <w:rsid w:val="2FB35E7D"/>
    <w:rsid w:val="2FBD73E2"/>
    <w:rsid w:val="2FC0744F"/>
    <w:rsid w:val="2FD3D05F"/>
    <w:rsid w:val="2FD95A79"/>
    <w:rsid w:val="2FF5355B"/>
    <w:rsid w:val="302ABEDB"/>
    <w:rsid w:val="3066C0F6"/>
    <w:rsid w:val="30713B6C"/>
    <w:rsid w:val="3094437B"/>
    <w:rsid w:val="30D92ECE"/>
    <w:rsid w:val="3127E21E"/>
    <w:rsid w:val="3129E6A6"/>
    <w:rsid w:val="31664653"/>
    <w:rsid w:val="31B76798"/>
    <w:rsid w:val="31DD90DA"/>
    <w:rsid w:val="31F193D9"/>
    <w:rsid w:val="31F4F72C"/>
    <w:rsid w:val="324195EF"/>
    <w:rsid w:val="326A3196"/>
    <w:rsid w:val="327597B6"/>
    <w:rsid w:val="327ECD5C"/>
    <w:rsid w:val="32B5111A"/>
    <w:rsid w:val="32D38D3A"/>
    <w:rsid w:val="32D734F5"/>
    <w:rsid w:val="32F9B67B"/>
    <w:rsid w:val="32FF4C7D"/>
    <w:rsid w:val="3342A187"/>
    <w:rsid w:val="33BD5E0D"/>
    <w:rsid w:val="33F2E1EA"/>
    <w:rsid w:val="3406C42C"/>
    <w:rsid w:val="3443B52F"/>
    <w:rsid w:val="347CECE0"/>
    <w:rsid w:val="34918B24"/>
    <w:rsid w:val="350E4B43"/>
    <w:rsid w:val="353DD508"/>
    <w:rsid w:val="3546B67D"/>
    <w:rsid w:val="355A04FF"/>
    <w:rsid w:val="35CFC853"/>
    <w:rsid w:val="35F4132B"/>
    <w:rsid w:val="36418E45"/>
    <w:rsid w:val="365C9323"/>
    <w:rsid w:val="3676D4AB"/>
    <w:rsid w:val="3707CF2B"/>
    <w:rsid w:val="371FFEA9"/>
    <w:rsid w:val="374CFAD2"/>
    <w:rsid w:val="3759567B"/>
    <w:rsid w:val="3791EAC3"/>
    <w:rsid w:val="379D1692"/>
    <w:rsid w:val="37A688BE"/>
    <w:rsid w:val="37BC757F"/>
    <w:rsid w:val="37D1AC34"/>
    <w:rsid w:val="37D3260B"/>
    <w:rsid w:val="37E79429"/>
    <w:rsid w:val="37F5CA3D"/>
    <w:rsid w:val="382896A6"/>
    <w:rsid w:val="3837A5D8"/>
    <w:rsid w:val="383AB05E"/>
    <w:rsid w:val="384ECEC2"/>
    <w:rsid w:val="38976C0E"/>
    <w:rsid w:val="38B14332"/>
    <w:rsid w:val="398871D2"/>
    <w:rsid w:val="39B06CAC"/>
    <w:rsid w:val="39D6347D"/>
    <w:rsid w:val="39F2D38C"/>
    <w:rsid w:val="3A529699"/>
    <w:rsid w:val="3A6B617F"/>
    <w:rsid w:val="3A81C04F"/>
    <w:rsid w:val="3A907E49"/>
    <w:rsid w:val="3AB762E7"/>
    <w:rsid w:val="3ACF8987"/>
    <w:rsid w:val="3AD1929E"/>
    <w:rsid w:val="3AE0CEBB"/>
    <w:rsid w:val="3AE184F7"/>
    <w:rsid w:val="3AE1D17B"/>
    <w:rsid w:val="3AE860F6"/>
    <w:rsid w:val="3B071823"/>
    <w:rsid w:val="3B1C7642"/>
    <w:rsid w:val="3B32FC3A"/>
    <w:rsid w:val="3BE973E9"/>
    <w:rsid w:val="3C051C11"/>
    <w:rsid w:val="3C15AB54"/>
    <w:rsid w:val="3CD230B9"/>
    <w:rsid w:val="3CF62743"/>
    <w:rsid w:val="3D04794A"/>
    <w:rsid w:val="3D6033DF"/>
    <w:rsid w:val="3D73DDDC"/>
    <w:rsid w:val="3D75D2F4"/>
    <w:rsid w:val="3D83C6FC"/>
    <w:rsid w:val="3E19DC56"/>
    <w:rsid w:val="3E72E1D2"/>
    <w:rsid w:val="3EA8115E"/>
    <w:rsid w:val="3EB8ADFC"/>
    <w:rsid w:val="3EC8A032"/>
    <w:rsid w:val="3EE1DAF6"/>
    <w:rsid w:val="3F055154"/>
    <w:rsid w:val="3FBFF624"/>
    <w:rsid w:val="3FC39536"/>
    <w:rsid w:val="401F05C3"/>
    <w:rsid w:val="401FE99A"/>
    <w:rsid w:val="4023C700"/>
    <w:rsid w:val="404F5A49"/>
    <w:rsid w:val="40A981F5"/>
    <w:rsid w:val="40B266A0"/>
    <w:rsid w:val="40CF6DEB"/>
    <w:rsid w:val="41723082"/>
    <w:rsid w:val="41E20C2F"/>
    <w:rsid w:val="421411A2"/>
    <w:rsid w:val="424832C1"/>
    <w:rsid w:val="42607518"/>
    <w:rsid w:val="42897254"/>
    <w:rsid w:val="42CB342D"/>
    <w:rsid w:val="42F1F4D9"/>
    <w:rsid w:val="435659EC"/>
    <w:rsid w:val="437B2469"/>
    <w:rsid w:val="4386DC0E"/>
    <w:rsid w:val="43917B1D"/>
    <w:rsid w:val="4407E312"/>
    <w:rsid w:val="441BC746"/>
    <w:rsid w:val="44203569"/>
    <w:rsid w:val="4442D31E"/>
    <w:rsid w:val="444CFB9D"/>
    <w:rsid w:val="4464E8F4"/>
    <w:rsid w:val="44671DF0"/>
    <w:rsid w:val="448DBB5A"/>
    <w:rsid w:val="44925DB8"/>
    <w:rsid w:val="449A374D"/>
    <w:rsid w:val="44AFA906"/>
    <w:rsid w:val="44BE1AED"/>
    <w:rsid w:val="4510D64A"/>
    <w:rsid w:val="456E34E3"/>
    <w:rsid w:val="4591402A"/>
    <w:rsid w:val="45B67EF1"/>
    <w:rsid w:val="45EBA585"/>
    <w:rsid w:val="45F088C2"/>
    <w:rsid w:val="46311CF1"/>
    <w:rsid w:val="4694EACE"/>
    <w:rsid w:val="46E7CAC2"/>
    <w:rsid w:val="47239EA6"/>
    <w:rsid w:val="472A9C64"/>
    <w:rsid w:val="472D92C9"/>
    <w:rsid w:val="4765DCE9"/>
    <w:rsid w:val="47714975"/>
    <w:rsid w:val="478083D9"/>
    <w:rsid w:val="47A49BEC"/>
    <w:rsid w:val="47ACE90D"/>
    <w:rsid w:val="47BDC330"/>
    <w:rsid w:val="47E8E21C"/>
    <w:rsid w:val="48241B74"/>
    <w:rsid w:val="4881F199"/>
    <w:rsid w:val="48F350F1"/>
    <w:rsid w:val="492B3BD6"/>
    <w:rsid w:val="492EA914"/>
    <w:rsid w:val="4942F42D"/>
    <w:rsid w:val="49604D5A"/>
    <w:rsid w:val="499AAA20"/>
    <w:rsid w:val="49E5910D"/>
    <w:rsid w:val="4A0662D6"/>
    <w:rsid w:val="4A0FE709"/>
    <w:rsid w:val="4A128E17"/>
    <w:rsid w:val="4A1C8970"/>
    <w:rsid w:val="4A3B8633"/>
    <w:rsid w:val="4A731B44"/>
    <w:rsid w:val="4A7C11D9"/>
    <w:rsid w:val="4A8F0AB6"/>
    <w:rsid w:val="4A9D41C3"/>
    <w:rsid w:val="4ADAB3D1"/>
    <w:rsid w:val="4AE26615"/>
    <w:rsid w:val="4B92833F"/>
    <w:rsid w:val="4BB9202C"/>
    <w:rsid w:val="4BBB79D4"/>
    <w:rsid w:val="4BCFCA99"/>
    <w:rsid w:val="4BDCDB23"/>
    <w:rsid w:val="4BDF0A2A"/>
    <w:rsid w:val="4C41CD94"/>
    <w:rsid w:val="4C423900"/>
    <w:rsid w:val="4C86C0C5"/>
    <w:rsid w:val="4CA5D918"/>
    <w:rsid w:val="4CCAA822"/>
    <w:rsid w:val="4CFB0590"/>
    <w:rsid w:val="4D1BBDCD"/>
    <w:rsid w:val="4D3B51A5"/>
    <w:rsid w:val="4DC23B8A"/>
    <w:rsid w:val="4DFD23CE"/>
    <w:rsid w:val="4E0202B0"/>
    <w:rsid w:val="4E12EA3B"/>
    <w:rsid w:val="4E5B53E0"/>
    <w:rsid w:val="4E685A2C"/>
    <w:rsid w:val="4EB05D0B"/>
    <w:rsid w:val="4ECA796A"/>
    <w:rsid w:val="4ED97646"/>
    <w:rsid w:val="4F128F45"/>
    <w:rsid w:val="4F2DDD44"/>
    <w:rsid w:val="4F644D3D"/>
    <w:rsid w:val="4F75B6A9"/>
    <w:rsid w:val="4F99183B"/>
    <w:rsid w:val="4FC19FAF"/>
    <w:rsid w:val="50005074"/>
    <w:rsid w:val="503BA76A"/>
    <w:rsid w:val="5068B6F0"/>
    <w:rsid w:val="50876193"/>
    <w:rsid w:val="50C49049"/>
    <w:rsid w:val="50FA3F17"/>
    <w:rsid w:val="5110D803"/>
    <w:rsid w:val="5134CC0E"/>
    <w:rsid w:val="51657DAA"/>
    <w:rsid w:val="51662B65"/>
    <w:rsid w:val="516AFEFB"/>
    <w:rsid w:val="5189E811"/>
    <w:rsid w:val="51A038B6"/>
    <w:rsid w:val="51C62FC3"/>
    <w:rsid w:val="51D6EF76"/>
    <w:rsid w:val="51F3EA2F"/>
    <w:rsid w:val="5231D6C2"/>
    <w:rsid w:val="5247B647"/>
    <w:rsid w:val="5253B1B2"/>
    <w:rsid w:val="5258FBAD"/>
    <w:rsid w:val="528521D8"/>
    <w:rsid w:val="5291F532"/>
    <w:rsid w:val="5295D03A"/>
    <w:rsid w:val="536C73D1"/>
    <w:rsid w:val="536E9ACD"/>
    <w:rsid w:val="53822B62"/>
    <w:rsid w:val="5388658C"/>
    <w:rsid w:val="5398160A"/>
    <w:rsid w:val="543D0FFD"/>
    <w:rsid w:val="5444EDDB"/>
    <w:rsid w:val="5449F28C"/>
    <w:rsid w:val="54780E7F"/>
    <w:rsid w:val="5486E603"/>
    <w:rsid w:val="54B0D0B5"/>
    <w:rsid w:val="54E27AF1"/>
    <w:rsid w:val="54E8309C"/>
    <w:rsid w:val="557AE09B"/>
    <w:rsid w:val="557EC81E"/>
    <w:rsid w:val="56925CC2"/>
    <w:rsid w:val="5695465B"/>
    <w:rsid w:val="569A6B4D"/>
    <w:rsid w:val="56FBBFD4"/>
    <w:rsid w:val="57320599"/>
    <w:rsid w:val="575ED6ED"/>
    <w:rsid w:val="5885D5B8"/>
    <w:rsid w:val="58DEF362"/>
    <w:rsid w:val="58FF4AAF"/>
    <w:rsid w:val="59181F51"/>
    <w:rsid w:val="59FC777E"/>
    <w:rsid w:val="5A13485E"/>
    <w:rsid w:val="5A48B18A"/>
    <w:rsid w:val="5A6D59E6"/>
    <w:rsid w:val="5A7903DE"/>
    <w:rsid w:val="5A85694A"/>
    <w:rsid w:val="5A8CCA5B"/>
    <w:rsid w:val="5AB4FB70"/>
    <w:rsid w:val="5AB662B7"/>
    <w:rsid w:val="5AF87860"/>
    <w:rsid w:val="5B4F6B78"/>
    <w:rsid w:val="5BB2B205"/>
    <w:rsid w:val="5BD00504"/>
    <w:rsid w:val="5BE6C957"/>
    <w:rsid w:val="5BF1B5E8"/>
    <w:rsid w:val="5BFC4CB5"/>
    <w:rsid w:val="5C190159"/>
    <w:rsid w:val="5C64EA21"/>
    <w:rsid w:val="5C6DF8F1"/>
    <w:rsid w:val="5C6E0FD9"/>
    <w:rsid w:val="5CD4CF5B"/>
    <w:rsid w:val="5CD5F40B"/>
    <w:rsid w:val="5CE1C4AE"/>
    <w:rsid w:val="5CE6E695"/>
    <w:rsid w:val="5D013460"/>
    <w:rsid w:val="5D0CF025"/>
    <w:rsid w:val="5DF4BB71"/>
    <w:rsid w:val="5E160D35"/>
    <w:rsid w:val="5E4288B1"/>
    <w:rsid w:val="5E44E291"/>
    <w:rsid w:val="5E45B259"/>
    <w:rsid w:val="5E51A4F9"/>
    <w:rsid w:val="5E6B0D1C"/>
    <w:rsid w:val="5E793CEC"/>
    <w:rsid w:val="5E8E1BDB"/>
    <w:rsid w:val="5EA8B7A0"/>
    <w:rsid w:val="5ECC0A2C"/>
    <w:rsid w:val="5EE434C2"/>
    <w:rsid w:val="5F4B48EA"/>
    <w:rsid w:val="5F500C45"/>
    <w:rsid w:val="5F76403C"/>
    <w:rsid w:val="5FC0EEED"/>
    <w:rsid w:val="5FCB5CBD"/>
    <w:rsid w:val="5FDFBE67"/>
    <w:rsid w:val="60602E36"/>
    <w:rsid w:val="6060ACDA"/>
    <w:rsid w:val="60A72ED7"/>
    <w:rsid w:val="610D6778"/>
    <w:rsid w:val="6139661C"/>
    <w:rsid w:val="61AF5481"/>
    <w:rsid w:val="61CD1F73"/>
    <w:rsid w:val="62119530"/>
    <w:rsid w:val="626B1F49"/>
    <w:rsid w:val="62956B8F"/>
    <w:rsid w:val="62A59FA2"/>
    <w:rsid w:val="62BBE641"/>
    <w:rsid w:val="62D926C6"/>
    <w:rsid w:val="63048696"/>
    <w:rsid w:val="63051518"/>
    <w:rsid w:val="630E5A50"/>
    <w:rsid w:val="633023AD"/>
    <w:rsid w:val="6334CC1A"/>
    <w:rsid w:val="6352E62E"/>
    <w:rsid w:val="637B39E3"/>
    <w:rsid w:val="63A61C99"/>
    <w:rsid w:val="63EE9030"/>
    <w:rsid w:val="641FE97B"/>
    <w:rsid w:val="64201240"/>
    <w:rsid w:val="643D54EB"/>
    <w:rsid w:val="646BE85F"/>
    <w:rsid w:val="6488E198"/>
    <w:rsid w:val="64AE2EB7"/>
    <w:rsid w:val="64B518EA"/>
    <w:rsid w:val="64E12C7D"/>
    <w:rsid w:val="65221695"/>
    <w:rsid w:val="652B4526"/>
    <w:rsid w:val="65528BE3"/>
    <w:rsid w:val="659DB3AD"/>
    <w:rsid w:val="65BD6A9F"/>
    <w:rsid w:val="65D93206"/>
    <w:rsid w:val="65F7E224"/>
    <w:rsid w:val="66219938"/>
    <w:rsid w:val="66346392"/>
    <w:rsid w:val="66760FD9"/>
    <w:rsid w:val="668E7AE6"/>
    <w:rsid w:val="6694D9D3"/>
    <w:rsid w:val="66E654B7"/>
    <w:rsid w:val="6702FB16"/>
    <w:rsid w:val="673117DF"/>
    <w:rsid w:val="676A9D97"/>
    <w:rsid w:val="67FDA7CD"/>
    <w:rsid w:val="680D8F76"/>
    <w:rsid w:val="6864E819"/>
    <w:rsid w:val="6873A671"/>
    <w:rsid w:val="68950F44"/>
    <w:rsid w:val="68D2724E"/>
    <w:rsid w:val="68E14054"/>
    <w:rsid w:val="68F571BB"/>
    <w:rsid w:val="68FA68B9"/>
    <w:rsid w:val="69135FBE"/>
    <w:rsid w:val="698877FA"/>
    <w:rsid w:val="6988B80D"/>
    <w:rsid w:val="6994F121"/>
    <w:rsid w:val="69B465D5"/>
    <w:rsid w:val="69F6E6B9"/>
    <w:rsid w:val="6A2599C1"/>
    <w:rsid w:val="6A31E2FA"/>
    <w:rsid w:val="6A3623B2"/>
    <w:rsid w:val="6AAF8C77"/>
    <w:rsid w:val="6AB9077F"/>
    <w:rsid w:val="6ABC205D"/>
    <w:rsid w:val="6AFC7793"/>
    <w:rsid w:val="6B3118FB"/>
    <w:rsid w:val="6B5EAF14"/>
    <w:rsid w:val="6B8787E6"/>
    <w:rsid w:val="6B9519D1"/>
    <w:rsid w:val="6BB85996"/>
    <w:rsid w:val="6BD1B353"/>
    <w:rsid w:val="6C0AFDA3"/>
    <w:rsid w:val="6C2A056F"/>
    <w:rsid w:val="6C35C091"/>
    <w:rsid w:val="6C7C46FD"/>
    <w:rsid w:val="6C80CD3B"/>
    <w:rsid w:val="6C8BE45D"/>
    <w:rsid w:val="6CA8DB13"/>
    <w:rsid w:val="6CBC5E85"/>
    <w:rsid w:val="6CCA70E4"/>
    <w:rsid w:val="6DB061B9"/>
    <w:rsid w:val="6DB0C8EA"/>
    <w:rsid w:val="6DB10D18"/>
    <w:rsid w:val="6DCB9F98"/>
    <w:rsid w:val="6F36E2DA"/>
    <w:rsid w:val="6F612AD5"/>
    <w:rsid w:val="6F9041B7"/>
    <w:rsid w:val="6FC462F0"/>
    <w:rsid w:val="6FD07A5B"/>
    <w:rsid w:val="6FD69A8A"/>
    <w:rsid w:val="6FDDA131"/>
    <w:rsid w:val="7066D38E"/>
    <w:rsid w:val="7077D9A8"/>
    <w:rsid w:val="707E1E56"/>
    <w:rsid w:val="708BB9E5"/>
    <w:rsid w:val="7099D00C"/>
    <w:rsid w:val="70AE9A00"/>
    <w:rsid w:val="70E4DF44"/>
    <w:rsid w:val="71352D56"/>
    <w:rsid w:val="717C3108"/>
    <w:rsid w:val="71EA3ECE"/>
    <w:rsid w:val="71F99A4C"/>
    <w:rsid w:val="71FE505D"/>
    <w:rsid w:val="721D6749"/>
    <w:rsid w:val="72940519"/>
    <w:rsid w:val="7299D86A"/>
    <w:rsid w:val="72B8B342"/>
    <w:rsid w:val="72E99590"/>
    <w:rsid w:val="72F6AA6C"/>
    <w:rsid w:val="735336DF"/>
    <w:rsid w:val="736491A0"/>
    <w:rsid w:val="73C73F70"/>
    <w:rsid w:val="73E561B0"/>
    <w:rsid w:val="740A6979"/>
    <w:rsid w:val="7449CF56"/>
    <w:rsid w:val="74A62EFA"/>
    <w:rsid w:val="74CFA03B"/>
    <w:rsid w:val="74E9697F"/>
    <w:rsid w:val="7509ECC4"/>
    <w:rsid w:val="75139FD7"/>
    <w:rsid w:val="753E7FAA"/>
    <w:rsid w:val="754CD7BE"/>
    <w:rsid w:val="756FB934"/>
    <w:rsid w:val="758DDB9F"/>
    <w:rsid w:val="75E415FA"/>
    <w:rsid w:val="7652DB6D"/>
    <w:rsid w:val="76874433"/>
    <w:rsid w:val="76890B21"/>
    <w:rsid w:val="768CDED8"/>
    <w:rsid w:val="77156D17"/>
    <w:rsid w:val="7718155A"/>
    <w:rsid w:val="778AC87C"/>
    <w:rsid w:val="77B49DAB"/>
    <w:rsid w:val="77C654A3"/>
    <w:rsid w:val="77C7CBCC"/>
    <w:rsid w:val="77E2D594"/>
    <w:rsid w:val="7831B7AD"/>
    <w:rsid w:val="78E73C95"/>
    <w:rsid w:val="78F642D9"/>
    <w:rsid w:val="7934EE5E"/>
    <w:rsid w:val="7940E519"/>
    <w:rsid w:val="79838AF5"/>
    <w:rsid w:val="799A2343"/>
    <w:rsid w:val="799F4284"/>
    <w:rsid w:val="7A06BCE6"/>
    <w:rsid w:val="7A60FD38"/>
    <w:rsid w:val="7A6C1407"/>
    <w:rsid w:val="7A7BACF3"/>
    <w:rsid w:val="7A8B8F2C"/>
    <w:rsid w:val="7AA6C03A"/>
    <w:rsid w:val="7AB552A0"/>
    <w:rsid w:val="7AD1B922"/>
    <w:rsid w:val="7AD35E4F"/>
    <w:rsid w:val="7AE14450"/>
    <w:rsid w:val="7AE2AF62"/>
    <w:rsid w:val="7AEA2E82"/>
    <w:rsid w:val="7B015909"/>
    <w:rsid w:val="7B3B45C3"/>
    <w:rsid w:val="7B3D032B"/>
    <w:rsid w:val="7B6EC411"/>
    <w:rsid w:val="7B80CACE"/>
    <w:rsid w:val="7B8316BF"/>
    <w:rsid w:val="7BB41AE1"/>
    <w:rsid w:val="7BB45EFB"/>
    <w:rsid w:val="7BD83BC2"/>
    <w:rsid w:val="7BE0A2F4"/>
    <w:rsid w:val="7C1EAD94"/>
    <w:rsid w:val="7C2675DC"/>
    <w:rsid w:val="7C477709"/>
    <w:rsid w:val="7C949540"/>
    <w:rsid w:val="7CABA410"/>
    <w:rsid w:val="7D8093E0"/>
    <w:rsid w:val="7D84F07F"/>
    <w:rsid w:val="7DB410B3"/>
    <w:rsid w:val="7DDC3E2F"/>
    <w:rsid w:val="7E1BE2FE"/>
    <w:rsid w:val="7E49E8B7"/>
    <w:rsid w:val="7E50FB24"/>
    <w:rsid w:val="7EA46ABD"/>
    <w:rsid w:val="7EE3D88F"/>
    <w:rsid w:val="7EF2082E"/>
    <w:rsid w:val="7F190AF0"/>
    <w:rsid w:val="7F1AE858"/>
    <w:rsid w:val="7F4067C8"/>
    <w:rsid w:val="7F7DAC9E"/>
    <w:rsid w:val="7F843247"/>
    <w:rsid w:val="7FB0D094"/>
    <w:rsid w:val="7FE428FC"/>
    <w:rsid w:val="7FE6E09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14832"/>
  <w15:chartTrackingRefBased/>
  <w15:docId w15:val="{4B615BCB-7F8F-4E1A-BA45-5EE84A956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B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3C7D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3C7D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3C7D2D"/>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3C7D2D"/>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3C7D2D"/>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3C7D2D"/>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3C7D2D"/>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3C7D2D"/>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3C7D2D"/>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3C7D2D"/>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3C7D2D"/>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3C7D2D"/>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3C7D2D"/>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3C7D2D"/>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3C7D2D"/>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3C7D2D"/>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3C7D2D"/>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3C7D2D"/>
    <w:rPr>
      <w:rFonts w:eastAsiaTheme="majorEastAsia" w:cstheme="majorBidi"/>
      <w:color w:val="272727" w:themeColor="text1" w:themeTint="D8"/>
    </w:rPr>
  </w:style>
  <w:style w:type="paragraph" w:styleId="Titel">
    <w:name w:val="Title"/>
    <w:basedOn w:val="Standaard"/>
    <w:next w:val="Standaard"/>
    <w:link w:val="TitelChar"/>
    <w:uiPriority w:val="10"/>
    <w:qFormat/>
    <w:rsid w:val="003C7D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3C7D2D"/>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3C7D2D"/>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3C7D2D"/>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3C7D2D"/>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3C7D2D"/>
    <w:rPr>
      <w:i/>
      <w:iCs/>
      <w:color w:val="404040" w:themeColor="text1" w:themeTint="BF"/>
    </w:rPr>
  </w:style>
  <w:style w:type="paragraph" w:styleId="Lijstalinea">
    <w:name w:val="List Paragraph"/>
    <w:basedOn w:val="Standaard"/>
    <w:uiPriority w:val="34"/>
    <w:qFormat/>
    <w:rsid w:val="003C7D2D"/>
    <w:pPr>
      <w:ind w:left="720"/>
      <w:contextualSpacing/>
    </w:pPr>
  </w:style>
  <w:style w:type="character" w:styleId="Intensievebenadrukking">
    <w:name w:val="Intense Emphasis"/>
    <w:basedOn w:val="Standaardalinea-lettertype"/>
    <w:uiPriority w:val="21"/>
    <w:qFormat/>
    <w:rsid w:val="003C7D2D"/>
    <w:rPr>
      <w:i/>
      <w:iCs/>
      <w:color w:val="0F4761" w:themeColor="accent1" w:themeShade="BF"/>
    </w:rPr>
  </w:style>
  <w:style w:type="paragraph" w:styleId="Duidelijkcitaat">
    <w:name w:val="Intense Quote"/>
    <w:basedOn w:val="Standaard"/>
    <w:next w:val="Standaard"/>
    <w:link w:val="DuidelijkcitaatChar"/>
    <w:uiPriority w:val="30"/>
    <w:qFormat/>
    <w:rsid w:val="003C7D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3C7D2D"/>
    <w:rPr>
      <w:i/>
      <w:iCs/>
      <w:color w:val="0F4761" w:themeColor="accent1" w:themeShade="BF"/>
    </w:rPr>
  </w:style>
  <w:style w:type="character" w:styleId="Intensieveverwijzing">
    <w:name w:val="Intense Reference"/>
    <w:basedOn w:val="Standaardalinea-lettertype"/>
    <w:uiPriority w:val="32"/>
    <w:qFormat/>
    <w:rsid w:val="003C7D2D"/>
    <w:rPr>
      <w:b/>
      <w:bCs/>
      <w:smallCaps/>
      <w:color w:val="0F4761" w:themeColor="accent1" w:themeShade="BF"/>
      <w:spacing w:val="5"/>
    </w:rPr>
  </w:style>
  <w:style w:type="paragraph" w:styleId="Geenafstand">
    <w:name w:val="No Spacing"/>
    <w:uiPriority w:val="1"/>
    <w:qFormat/>
    <w:rsid w:val="005F6EC6"/>
    <w:pPr>
      <w:spacing w:after="0" w:line="240" w:lineRule="auto"/>
    </w:pPr>
  </w:style>
  <w:style w:type="character" w:styleId="Hyperlink">
    <w:name w:val="Hyperlink"/>
    <w:basedOn w:val="Standaardalinea-lettertype"/>
    <w:uiPriority w:val="99"/>
    <w:unhideWhenUsed/>
    <w:rsid w:val="007F18AE"/>
    <w:rPr>
      <w:color w:val="467886" w:themeColor="hyperlink"/>
      <w:u w:val="single"/>
    </w:rPr>
  </w:style>
  <w:style w:type="character" w:styleId="Onopgelostemelding">
    <w:name w:val="Unresolved Mention"/>
    <w:basedOn w:val="Standaardalinea-lettertype"/>
    <w:uiPriority w:val="99"/>
    <w:semiHidden/>
    <w:unhideWhenUsed/>
    <w:rsid w:val="007F18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5898831">
      <w:marLeft w:val="0"/>
      <w:marRight w:val="0"/>
      <w:marTop w:val="0"/>
      <w:marBottom w:val="0"/>
      <w:divBdr>
        <w:top w:val="none" w:sz="0" w:space="0" w:color="auto"/>
        <w:left w:val="none" w:sz="0" w:space="0" w:color="auto"/>
        <w:bottom w:val="none" w:sz="0" w:space="0" w:color="auto"/>
        <w:right w:val="none" w:sz="0" w:space="0" w:color="auto"/>
      </w:divBdr>
    </w:div>
    <w:div w:id="144075743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igo.be/voor-professionals/samenwerken/de-brug-verbindt/" TargetMode="External"/><Relationship Id="rId11" Type="http://schemas.openxmlformats.org/officeDocument/2006/relationships/image" Target="media/image5.png"/><Relationship Id="rId5" Type="http://schemas.openxmlformats.org/officeDocument/2006/relationships/hyperlink" Target="https://4werk.be/participatieladder/" TargetMode="Externa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16</Pages>
  <Words>3835</Words>
  <Characters>21094</Characters>
  <Application>Microsoft Office Word</Application>
  <DocSecurity>0</DocSecurity>
  <Lines>175</Lines>
  <Paragraphs>49</Paragraphs>
  <ScaleCrop>false</ScaleCrop>
  <Company/>
  <LinksUpToDate>false</LinksUpToDate>
  <CharactersWithSpaces>24880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Griet Turelinckx</dc:creator>
  <cp:keywords/>
  <dc:description/>
  <cp:lastModifiedBy>Griet Turelinckx</cp:lastModifiedBy>
  <cp:revision>5</cp:revision>
  <dcterms:created xsi:type="dcterms:W3CDTF">2026-01-09T09:22:00Z</dcterms:created>
  <dcterms:modified xsi:type="dcterms:W3CDTF">2026-01-09T09:24:00Z</dcterms:modified>
</cp:coreProperties>
</file>